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91D4C" w:rsidRDefault="00691D4C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2C29F4" w:rsidRDefault="005168B1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691D4C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государственному бюджетному учреждения Республики Татарстан «Редакция газеты «Республика Татарстан», в отношении которого Республиканское агентство по печати и массовым коммуникациям «Татмедиа» осуществляет функции и полномочия учредителя, субсидии из бюджета Республики Татарстан в целях финансового обеспечения расходов, связанных с созданием онлайн-редакции</w:t>
      </w:r>
      <w:r w:rsidR="00654053">
        <w:rPr>
          <w:rFonts w:ascii="Times New Roman" w:hAnsi="Times New Roman" w:cs="Times New Roman"/>
          <w:sz w:val="28"/>
          <w:szCs w:val="28"/>
        </w:rPr>
        <w:t xml:space="preserve"> и</w:t>
      </w:r>
      <w:r w:rsidRPr="00691D4C">
        <w:rPr>
          <w:rFonts w:ascii="Times New Roman" w:hAnsi="Times New Roman" w:cs="Times New Roman"/>
          <w:sz w:val="28"/>
          <w:szCs w:val="28"/>
        </w:rPr>
        <w:t xml:space="preserve"> о</w:t>
      </w:r>
      <w:r w:rsidR="00691D4C" w:rsidRPr="00691D4C">
        <w:rPr>
          <w:rFonts w:ascii="Times New Roman" w:hAnsi="Times New Roman" w:cs="Times New Roman"/>
          <w:sz w:val="28"/>
          <w:szCs w:val="28"/>
        </w:rPr>
        <w:t>бновлением сайта и оборудования, в соответствии с абзацем вторым пункта 1 статьи 78.1 Бюджетно</w:t>
      </w:r>
      <w:r w:rsidR="00691D4C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</w:p>
    <w:p w:rsidR="00654053" w:rsidRDefault="00654053" w:rsidP="00691D4C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54053" w:rsidRDefault="00654053" w:rsidP="0065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053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постановлением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22 февраля 2020 г. №203 «</w:t>
      </w:r>
      <w:r w:rsidRPr="00654053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</w:t>
      </w:r>
      <w:r>
        <w:rPr>
          <w:rFonts w:ascii="Times New Roman" w:hAnsi="Times New Roman" w:cs="Times New Roman"/>
          <w:sz w:val="28"/>
          <w:szCs w:val="28"/>
        </w:rPr>
        <w:t xml:space="preserve">реждениям субсидий на иные цели»,  </w:t>
      </w:r>
      <w:r w:rsidRPr="00654053">
        <w:rPr>
          <w:rFonts w:ascii="Times New Roman" w:hAnsi="Times New Roman" w:cs="Times New Roman"/>
          <w:sz w:val="28"/>
          <w:szCs w:val="28"/>
        </w:rPr>
        <w:t>постановлением Кабинета Министров Респ</w:t>
      </w:r>
      <w:r>
        <w:rPr>
          <w:rFonts w:ascii="Times New Roman" w:hAnsi="Times New Roman" w:cs="Times New Roman"/>
          <w:sz w:val="28"/>
          <w:szCs w:val="28"/>
        </w:rPr>
        <w:t>ублики Татарстан от 28.02.2022 № 178 «</w:t>
      </w:r>
      <w:r w:rsidRPr="00654053">
        <w:rPr>
          <w:rFonts w:ascii="Times New Roman" w:hAnsi="Times New Roman" w:cs="Times New Roman"/>
          <w:sz w:val="28"/>
          <w:szCs w:val="28"/>
        </w:rPr>
        <w:t>Об исполнительных органах государственной власти Республики Татарстан,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</w:t>
      </w:r>
      <w:r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Татарстан», распоряжением Кабинета Министров Республики Татарстан от 16.08.2023 №1844-р ПРИКАЗЫВАЮ: </w:t>
      </w:r>
    </w:p>
    <w:p w:rsidR="00654053" w:rsidRDefault="00654053" w:rsidP="006540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прилагаемый Порядок </w:t>
      </w:r>
      <w:r w:rsidRPr="00654053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государственному бюджетному учреждения Республики Татарстан «Редакция газеты «Республика Татарстан», в отношении которого Республиканское агентство по печати и массовым коммуникациям «Татмедиа» осуществляет функции и полномочия учредителя, субсидии из бюджета Республики Татарстан в целях финансового обеспечения расходов, связанных с созданием онлайн-редакции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4053">
        <w:rPr>
          <w:rFonts w:ascii="Times New Roman" w:hAnsi="Times New Roman" w:cs="Times New Roman"/>
          <w:sz w:val="28"/>
          <w:szCs w:val="28"/>
        </w:rPr>
        <w:t xml:space="preserve"> обновлением сайта и оборудования, в соответствии с абзацем вторым пункта 1 статьи 78.1 Бюджетного кодекса Российской Федерации</w:t>
      </w:r>
      <w:r w:rsidR="0070207C">
        <w:rPr>
          <w:rFonts w:ascii="Times New Roman" w:hAnsi="Times New Roman" w:cs="Times New Roman"/>
          <w:sz w:val="28"/>
          <w:szCs w:val="28"/>
        </w:rPr>
        <w:t>.</w:t>
      </w:r>
    </w:p>
    <w:p w:rsidR="0070207C" w:rsidRDefault="0070207C" w:rsidP="006540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первого заместителя руководителя Республиканского агентства по печати и массовым коммуникациям «Татмедиа»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Э.Ф</w:t>
      </w:r>
      <w:proofErr w:type="spellEnd"/>
      <w:r>
        <w:rPr>
          <w:rFonts w:ascii="Times New Roman" w:hAnsi="Times New Roman" w:cs="Times New Roman"/>
          <w:sz w:val="28"/>
          <w:szCs w:val="28"/>
        </w:rPr>
        <w:t>. Ахметову.</w:t>
      </w:r>
    </w:p>
    <w:p w:rsidR="001A2E1C" w:rsidRDefault="001A2E1C" w:rsidP="001A2E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2E1C" w:rsidRDefault="001A2E1C" w:rsidP="001A2E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2E1C" w:rsidRDefault="001A2E1C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Салимгараев</w:t>
      </w:r>
      <w:proofErr w:type="spellEnd"/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1A2E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D150E4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 </w:t>
      </w:r>
    </w:p>
    <w:p w:rsidR="00D150E4" w:rsidRDefault="00D150E4" w:rsidP="00D150E4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Республиканского агентства по печати и массовым коммуникациям «Татмедиа»</w:t>
      </w:r>
    </w:p>
    <w:p w:rsidR="00D150E4" w:rsidRDefault="00D150E4" w:rsidP="00D150E4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 № _____</w:t>
      </w:r>
    </w:p>
    <w:p w:rsidR="00D150E4" w:rsidRDefault="00D150E4" w:rsidP="00D150E4">
      <w:pPr>
        <w:spacing w:after="0" w:line="36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</w:p>
    <w:p w:rsidR="00D150E4" w:rsidRDefault="00D150E4" w:rsidP="00D15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50E4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</w:p>
    <w:p w:rsidR="00D150E4" w:rsidRDefault="00D150E4" w:rsidP="00A71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50E4">
        <w:rPr>
          <w:rFonts w:ascii="Times New Roman" w:eastAsia="Calibri" w:hAnsi="Times New Roman" w:cs="Times New Roman"/>
          <w:sz w:val="28"/>
          <w:szCs w:val="28"/>
        </w:rPr>
        <w:t>определения объема и условий предоставления государственному бюджетному учреждения Республики Татарстан «Редакция газеты «Республика Татарстан», в отношении которого Республиканское агентство по печати и массовым коммуникациям «Татмедиа» осуществляет функции и полномочия учредителя, субсидии из бюджета Республики Татарстан в целях финансового обеспечения расходов, связанных с созданием онлайн-редакции и обновлением сайта и оборудования, в соответствии с абзацем вторым пункта 1 статьи 78.1 Бюджетного кодекса Российской Федерации</w:t>
      </w:r>
    </w:p>
    <w:p w:rsidR="00D150E4" w:rsidRDefault="00D150E4" w:rsidP="00D15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14F" w:rsidRPr="0092514F" w:rsidRDefault="0092514F" w:rsidP="00925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514F">
        <w:rPr>
          <w:rFonts w:ascii="Times New Roman" w:hAnsi="Times New Roman" w:cs="Times New Roman"/>
          <w:sz w:val="28"/>
          <w:szCs w:val="28"/>
          <w:shd w:val="clear" w:color="auto" w:fill="FFFFFF"/>
        </w:rPr>
        <w:t>I. Общие положения</w:t>
      </w:r>
    </w:p>
    <w:p w:rsidR="00D150E4" w:rsidRDefault="00D150E4" w:rsidP="00D150E4">
      <w:pPr>
        <w:spacing w:after="0" w:line="36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</w:p>
    <w:p w:rsidR="00D150E4" w:rsidRPr="0092514F" w:rsidRDefault="0092514F" w:rsidP="0092514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14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Порядок определяет объем и условия предоставления государственному бюджетному учреждения Республики Татарстан «Редакция газеты «Республика Татарстан»</w:t>
      </w:r>
      <w:r w:rsidR="001E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(далее- у</w:t>
      </w:r>
      <w:r w:rsidRPr="0092514F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чреждение), в отношении которого Республиканское агентство по печати и массовым коммуникациям «Татмедиа» (далее - Агентство) осуществляет функции и полномочия учредителя, субсидии из бюджета Республики Татарстан в целях финансового обеспечения расходов, связанных с созданием онлайн-редакции и обновлением сайта и оборудования.</w:t>
      </w:r>
    </w:p>
    <w:p w:rsidR="0092514F" w:rsidRPr="0092514F" w:rsidRDefault="006F50FB" w:rsidP="0092514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</w:t>
      </w:r>
      <w:r w:rsidR="00071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предоставляются У</w:t>
      </w:r>
      <w:r w:rsidR="0092514F" w:rsidRPr="0092514F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чреждению в пределах лимитов бюджетных обязательств на соответствующий финансовый год (соответствующий финансовый год и плановый период), доведенных Агентству как получателю средств бюджета Республики Татарстан.</w:t>
      </w:r>
    </w:p>
    <w:p w:rsidR="00D150E4" w:rsidRDefault="00D150E4" w:rsidP="00D150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534F" w:rsidRDefault="00AD534F" w:rsidP="00AD53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534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D534F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</w:t>
      </w:r>
    </w:p>
    <w:p w:rsidR="00AD534F" w:rsidRDefault="00AD534F" w:rsidP="00AD53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E57DE" w:rsidRPr="00405B67" w:rsidRDefault="001E57DE" w:rsidP="00405B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DE">
        <w:rPr>
          <w:rFonts w:ascii="Times New Roman" w:hAnsi="Times New Roman" w:cs="Times New Roman"/>
          <w:sz w:val="28"/>
          <w:szCs w:val="28"/>
        </w:rPr>
        <w:t>Для получения субсидии учре</w:t>
      </w:r>
      <w:r>
        <w:rPr>
          <w:rFonts w:ascii="Times New Roman" w:hAnsi="Times New Roman" w:cs="Times New Roman"/>
          <w:sz w:val="28"/>
          <w:szCs w:val="28"/>
        </w:rPr>
        <w:t>ждение представляет в Агентство</w:t>
      </w:r>
      <w:r w:rsidRPr="001E57DE">
        <w:rPr>
          <w:rFonts w:ascii="Times New Roman" w:hAnsi="Times New Roman" w:cs="Times New Roman"/>
          <w:sz w:val="28"/>
          <w:szCs w:val="28"/>
        </w:rPr>
        <w:t>:</w:t>
      </w:r>
    </w:p>
    <w:p w:rsidR="001E57DE" w:rsidRDefault="001E57DE" w:rsidP="00405B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DE"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средств, включая расчет-обоснование суммы субсидии, </w:t>
      </w:r>
      <w:r w:rsidR="002E602E" w:rsidRPr="002E602E">
        <w:rPr>
          <w:rFonts w:ascii="Times New Roman" w:hAnsi="Times New Roman" w:cs="Times New Roman"/>
          <w:sz w:val="28"/>
          <w:szCs w:val="28"/>
        </w:rPr>
        <w:t>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</w:t>
      </w:r>
      <w:r w:rsidR="00405B67">
        <w:rPr>
          <w:rFonts w:ascii="Times New Roman" w:hAnsi="Times New Roman" w:cs="Times New Roman"/>
          <w:sz w:val="28"/>
          <w:szCs w:val="28"/>
        </w:rPr>
        <w:t>;</w:t>
      </w:r>
    </w:p>
    <w:p w:rsidR="00BE68FA" w:rsidRDefault="00BE68FA" w:rsidP="00405B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FA">
        <w:rPr>
          <w:rFonts w:ascii="Times New Roman" w:hAnsi="Times New Roman" w:cs="Times New Roman"/>
          <w:sz w:val="28"/>
          <w:szCs w:val="28"/>
        </w:rPr>
        <w:t>информацию о плани</w:t>
      </w:r>
      <w:r>
        <w:rPr>
          <w:rFonts w:ascii="Times New Roman" w:hAnsi="Times New Roman" w:cs="Times New Roman"/>
          <w:sz w:val="28"/>
          <w:szCs w:val="28"/>
        </w:rPr>
        <w:t>руемом к приобретению имуществе</w:t>
      </w:r>
      <w:r w:rsidRPr="00BE68FA">
        <w:rPr>
          <w:rFonts w:ascii="Times New Roman" w:hAnsi="Times New Roman" w:cs="Times New Roman"/>
          <w:sz w:val="28"/>
          <w:szCs w:val="28"/>
        </w:rPr>
        <w:t>;</w:t>
      </w:r>
    </w:p>
    <w:p w:rsidR="00472AFB" w:rsidRPr="00405B67" w:rsidRDefault="00472AFB" w:rsidP="00405B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AFB">
        <w:rPr>
          <w:rFonts w:ascii="Times New Roman" w:hAnsi="Times New Roman" w:cs="Times New Roman"/>
          <w:sz w:val="28"/>
          <w:szCs w:val="28"/>
        </w:rPr>
        <w:t>информацию о количестве физических лиц (среднегодовом количестве), являющихся получателями выплат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7DE" w:rsidRPr="00313CC0" w:rsidRDefault="001E57DE" w:rsidP="00313C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DE">
        <w:rPr>
          <w:rFonts w:ascii="Times New Roman" w:hAnsi="Times New Roman" w:cs="Times New Roman"/>
          <w:sz w:val="28"/>
          <w:szCs w:val="28"/>
        </w:rPr>
        <w:t xml:space="preserve">справку налогового органа по состоянию на первое число месяца, предшествующего месяцу, в котором планируется заключение соглашения о </w:t>
      </w:r>
      <w:r w:rsidRPr="001E57D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субсидии (далее - соглашение), </w:t>
      </w:r>
      <w:r w:rsidR="00313CC0" w:rsidRPr="00313CC0">
        <w:rPr>
          <w:rFonts w:ascii="Times New Roman" w:hAnsi="Times New Roman" w:cs="Times New Roman"/>
          <w:sz w:val="28"/>
          <w:szCs w:val="28"/>
        </w:rPr>
        <w:t>об отсутствии неисполненной обязанности по уплате налогов, сборов, страховых взносов, пени, штрафов и процентов, подлежащих уплате в соответствии с законодательством Российской Федерации о налогах и сборах</w:t>
      </w:r>
      <w:r w:rsidR="00313CC0">
        <w:rPr>
          <w:rFonts w:ascii="Times New Roman" w:hAnsi="Times New Roman" w:cs="Times New Roman"/>
          <w:sz w:val="28"/>
          <w:szCs w:val="28"/>
        </w:rPr>
        <w:t>;</w:t>
      </w:r>
    </w:p>
    <w:p w:rsidR="00405B67" w:rsidRPr="00405B67" w:rsidRDefault="001E57DE" w:rsidP="00405B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DE">
        <w:rPr>
          <w:rFonts w:ascii="Times New Roman" w:hAnsi="Times New Roman" w:cs="Times New Roman"/>
          <w:sz w:val="28"/>
          <w:szCs w:val="28"/>
        </w:rPr>
        <w:t>справку об отсутствии у учреждения по состоянию на первое число месяца, предшествующего месяцу, в котором планируется заключение соглашения,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</w:t>
      </w:r>
      <w:r w:rsidR="00802A9C">
        <w:rPr>
          <w:rFonts w:ascii="Times New Roman" w:hAnsi="Times New Roman" w:cs="Times New Roman"/>
          <w:sz w:val="28"/>
          <w:szCs w:val="28"/>
        </w:rPr>
        <w:t xml:space="preserve"> правовыми актами, подписанную главным редактором</w:t>
      </w:r>
      <w:bookmarkStart w:id="0" w:name="_GoBack"/>
      <w:bookmarkEnd w:id="0"/>
      <w:r w:rsidR="006F50FB">
        <w:rPr>
          <w:rFonts w:ascii="Times New Roman" w:hAnsi="Times New Roman" w:cs="Times New Roman"/>
          <w:sz w:val="28"/>
          <w:szCs w:val="28"/>
        </w:rPr>
        <w:t xml:space="preserve"> и главным бухгалтером или</w:t>
      </w:r>
      <w:r w:rsidRPr="001E57DE">
        <w:rPr>
          <w:rFonts w:ascii="Times New Roman" w:hAnsi="Times New Roman" w:cs="Times New Roman"/>
          <w:sz w:val="28"/>
          <w:szCs w:val="28"/>
        </w:rPr>
        <w:t xml:space="preserve"> иным уполномоченным лицом.</w:t>
      </w:r>
    </w:p>
    <w:p w:rsidR="00405B67" w:rsidRPr="00620CAD" w:rsidRDefault="00405B67" w:rsidP="00405B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B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Агентство в течение пяти рабочих дней со дня получения от учреждения документов, указанных в пункте 3 настоящего Порядка, осуществляет проверку полноты и достоверности содержащихся в них сведений и принимает решение о предоставлении субсидии или об отказе в предоставлении субсидии.</w:t>
      </w:r>
    </w:p>
    <w:p w:rsidR="00405B67" w:rsidRPr="00405B67" w:rsidRDefault="00405B67" w:rsidP="00405B67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405B67">
        <w:rPr>
          <w:color w:val="22272F"/>
          <w:sz w:val="28"/>
          <w:szCs w:val="28"/>
        </w:rPr>
        <w:t>Учреждение на первое число месяца, предшествующего месяцу, в котором планируется заключение соглашения, должно соответствовать следующим требованиям:</w:t>
      </w:r>
    </w:p>
    <w:p w:rsidR="00405B67" w:rsidRPr="007B1515" w:rsidRDefault="00405B67" w:rsidP="00405B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515">
        <w:rPr>
          <w:sz w:val="28"/>
          <w:szCs w:val="28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 законодательством Российской Федерации о налогах и сборах;</w:t>
      </w:r>
    </w:p>
    <w:p w:rsidR="00620CAD" w:rsidRPr="007B1515" w:rsidRDefault="00405B67" w:rsidP="00620C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515">
        <w:rPr>
          <w:sz w:val="28"/>
          <w:szCs w:val="28"/>
        </w:rPr>
        <w:t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</w:t>
      </w:r>
      <w:r w:rsidR="007B1515" w:rsidRPr="007B1515">
        <w:rPr>
          <w:sz w:val="28"/>
          <w:szCs w:val="28"/>
        </w:rPr>
        <w:t>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 Правительства Российской Федерации, Кабинета Министров Республики Татарстан.</w:t>
      </w:r>
    </w:p>
    <w:p w:rsidR="00620CAD" w:rsidRPr="00620CAD" w:rsidRDefault="00620CAD" w:rsidP="00620CAD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0CAD">
        <w:rPr>
          <w:sz w:val="28"/>
          <w:szCs w:val="28"/>
        </w:rPr>
        <w:t>Основаниями для отказа учреждению в предоставлении субсидии являются:</w:t>
      </w:r>
    </w:p>
    <w:p w:rsidR="00620CAD" w:rsidRPr="00620CAD" w:rsidRDefault="00620CAD" w:rsidP="00620CA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CAD">
        <w:rPr>
          <w:sz w:val="28"/>
          <w:szCs w:val="28"/>
        </w:rPr>
        <w:t>непредставление (представление не в полном объеме) документов, указанных в пункте 3 настоящего Порядка;</w:t>
      </w:r>
    </w:p>
    <w:p w:rsidR="00620CAD" w:rsidRPr="00620CAD" w:rsidRDefault="00620CAD" w:rsidP="00620CA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CAD">
        <w:rPr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620CAD" w:rsidRDefault="00620CAD" w:rsidP="00620CA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CAD">
        <w:rPr>
          <w:sz w:val="28"/>
          <w:szCs w:val="28"/>
        </w:rPr>
        <w:t>отсутствие необходимого объема лимитов бюджетных обязательств на предоставление субсидий, доведенных в соответствии с бюджетным законодательством</w:t>
      </w:r>
      <w:r w:rsidR="00EE5503">
        <w:rPr>
          <w:sz w:val="28"/>
          <w:szCs w:val="28"/>
        </w:rPr>
        <w:t> Агентству</w:t>
      </w:r>
      <w:r w:rsidRPr="00620CAD">
        <w:rPr>
          <w:sz w:val="28"/>
          <w:szCs w:val="28"/>
        </w:rPr>
        <w:t>.</w:t>
      </w:r>
    </w:p>
    <w:p w:rsidR="00620CAD" w:rsidRPr="00EC119A" w:rsidRDefault="00EF3B15" w:rsidP="00EC119A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3B15">
        <w:rPr>
          <w:color w:val="22272F"/>
          <w:sz w:val="28"/>
          <w:szCs w:val="28"/>
          <w:shd w:val="clear" w:color="auto" w:fill="FFFFFF"/>
        </w:rPr>
        <w:t>В случае отказа в предоставлении субсидии учреждение вправе п</w:t>
      </w:r>
      <w:r w:rsidR="002D318E">
        <w:rPr>
          <w:color w:val="22272F"/>
          <w:sz w:val="28"/>
          <w:szCs w:val="28"/>
          <w:shd w:val="clear" w:color="auto" w:fill="FFFFFF"/>
        </w:rPr>
        <w:t>овторно представить в Агентство</w:t>
      </w:r>
      <w:r w:rsidRPr="00EF3B15">
        <w:rPr>
          <w:color w:val="22272F"/>
          <w:sz w:val="28"/>
          <w:szCs w:val="28"/>
          <w:shd w:val="clear" w:color="auto" w:fill="FFFFFF"/>
        </w:rPr>
        <w:t xml:space="preserve"> документы, предусмотренные </w:t>
      </w:r>
      <w:r>
        <w:rPr>
          <w:sz w:val="28"/>
          <w:szCs w:val="28"/>
          <w:shd w:val="clear" w:color="auto" w:fill="FFFFFF"/>
        </w:rPr>
        <w:t>пунктом 3</w:t>
      </w:r>
      <w:r w:rsidRPr="00EF3B15">
        <w:rPr>
          <w:color w:val="22272F"/>
          <w:sz w:val="28"/>
          <w:szCs w:val="28"/>
          <w:shd w:val="clear" w:color="auto" w:fill="FFFFFF"/>
        </w:rPr>
        <w:t> настоящего Порядка.</w:t>
      </w:r>
    </w:p>
    <w:p w:rsidR="00EC119A" w:rsidRDefault="00E57999" w:rsidP="00EC119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999">
        <w:rPr>
          <w:sz w:val="28"/>
          <w:szCs w:val="28"/>
        </w:rPr>
        <w:t>Размер субсидии определяется распоряжениями Кабинета Министров Республики Татарстан</w:t>
      </w:r>
      <w:r w:rsidR="00EC119A" w:rsidRPr="00EC119A">
        <w:rPr>
          <w:sz w:val="28"/>
          <w:szCs w:val="28"/>
        </w:rPr>
        <w:t>.</w:t>
      </w:r>
    </w:p>
    <w:p w:rsidR="00447B30" w:rsidRDefault="00447B30" w:rsidP="00EC119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предоставления субсидии является</w:t>
      </w:r>
    </w:p>
    <w:p w:rsidR="00447B30" w:rsidRDefault="00447B30" w:rsidP="00447B3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онлайн-редакции;</w:t>
      </w:r>
    </w:p>
    <w:p w:rsidR="00447B30" w:rsidRDefault="00447B30" w:rsidP="00447B3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сайта учреждения (</w:t>
      </w:r>
      <w:r w:rsidRPr="00BE0C36">
        <w:rPr>
          <w:sz w:val="28"/>
          <w:szCs w:val="28"/>
        </w:rPr>
        <w:t>https://rt-online.ru/</w:t>
      </w:r>
      <w:r>
        <w:rPr>
          <w:sz w:val="28"/>
          <w:szCs w:val="28"/>
        </w:rPr>
        <w:t>);</w:t>
      </w:r>
    </w:p>
    <w:p w:rsidR="00447B30" w:rsidRPr="00EF3B15" w:rsidRDefault="005A30CD" w:rsidP="000C66A2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обновление</w:t>
      </w:r>
      <w:r w:rsidR="00447B30">
        <w:rPr>
          <w:sz w:val="28"/>
          <w:szCs w:val="28"/>
        </w:rPr>
        <w:t xml:space="preserve"> оборудования</w:t>
      </w:r>
      <w:r>
        <w:rPr>
          <w:sz w:val="28"/>
          <w:szCs w:val="28"/>
        </w:rPr>
        <w:t xml:space="preserve"> редакции средства массовой информации</w:t>
      </w:r>
      <w:r w:rsidR="000C66A2">
        <w:rPr>
          <w:sz w:val="28"/>
          <w:szCs w:val="28"/>
        </w:rPr>
        <w:t>;</w:t>
      </w:r>
    </w:p>
    <w:p w:rsidR="00405B67" w:rsidRDefault="00BE0C36" w:rsidP="00EC1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C36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достижения результата предоставления субсидии - не позднее 31 декабря года предоставления субсидии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0F4B" w:rsidRPr="00D80F4B" w:rsidRDefault="00D80F4B" w:rsidP="00D80F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>В течение пяти рабочих дней со дня принятия решения о предоставлении субсидии Агентство и учреждение заключают соглашение в соответствии с типовой формой, установленной Министерством финансов Республики Татарстан, содержащее в том числе следующие положения: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>цели предоставления субсидии;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>значение рез</w:t>
      </w:r>
      <w:r w:rsidR="002D318E">
        <w:rPr>
          <w:rFonts w:ascii="Times New Roman" w:hAnsi="Times New Roman" w:cs="Times New Roman"/>
          <w:sz w:val="28"/>
          <w:szCs w:val="28"/>
        </w:rPr>
        <w:t xml:space="preserve">ультата предоставления субсидии, </w:t>
      </w:r>
      <w:r w:rsidR="002D318E" w:rsidRPr="002D318E">
        <w:rPr>
          <w:rFonts w:ascii="Times New Roman" w:hAnsi="Times New Roman" w:cs="Times New Roman"/>
          <w:sz w:val="28"/>
          <w:szCs w:val="28"/>
        </w:rPr>
        <w:t>которые должны быть конкретными, измеримыми</w:t>
      </w:r>
      <w:r w:rsidR="002D318E">
        <w:rPr>
          <w:rFonts w:ascii="Times New Roman" w:hAnsi="Times New Roman" w:cs="Times New Roman"/>
          <w:sz w:val="28"/>
          <w:szCs w:val="28"/>
        </w:rPr>
        <w:t>;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8E"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результата предоставления субсидии;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2D318E">
        <w:rPr>
          <w:rFonts w:ascii="Times New Roman" w:hAnsi="Times New Roman" w:cs="Times New Roman"/>
          <w:sz w:val="28"/>
          <w:szCs w:val="28"/>
        </w:rPr>
        <w:t xml:space="preserve"> (график)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4B">
        <w:rPr>
          <w:rFonts w:ascii="Times New Roman" w:hAnsi="Times New Roman" w:cs="Times New Roman"/>
          <w:sz w:val="28"/>
          <w:szCs w:val="28"/>
        </w:rPr>
        <w:t>перечисления субсидии;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>сроки и порядок представления отчетности;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>основания и порядок внесения изменений в соглашение, в том числ</w:t>
      </w:r>
      <w:r w:rsidR="002D318E">
        <w:rPr>
          <w:rFonts w:ascii="Times New Roman" w:hAnsi="Times New Roman" w:cs="Times New Roman"/>
          <w:sz w:val="28"/>
          <w:szCs w:val="28"/>
        </w:rPr>
        <w:t>е в случае уменьшения Агентству</w:t>
      </w:r>
      <w:r w:rsidRPr="00D80F4B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субсидии;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</w:t>
      </w:r>
      <w:r>
        <w:rPr>
          <w:rFonts w:ascii="Times New Roman" w:hAnsi="Times New Roman" w:cs="Times New Roman"/>
          <w:sz w:val="28"/>
          <w:szCs w:val="28"/>
        </w:rPr>
        <w:t>соглашения по решению Агентства</w:t>
      </w:r>
      <w:r w:rsidRPr="00D80F4B">
        <w:rPr>
          <w:rFonts w:ascii="Times New Roman" w:hAnsi="Times New Roman" w:cs="Times New Roman"/>
          <w:sz w:val="28"/>
          <w:szCs w:val="28"/>
        </w:rPr>
        <w:t xml:space="preserve"> в одностороннем порядке, в том числе в связи с: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>нарушением учреждением целей и условий предоставления субсидии, установленных настоящим Порядком и (или) соглашением;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>запрет на расторжение соглашения учреждением в одностороннем порядке.</w:t>
      </w:r>
    </w:p>
    <w:p w:rsidR="00D80F4B" w:rsidRPr="00D80F4B" w:rsidRDefault="00D80F4B" w:rsidP="00D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4B">
        <w:rPr>
          <w:rFonts w:ascii="Times New Roman" w:hAnsi="Times New Roman" w:cs="Times New Roman"/>
          <w:sz w:val="28"/>
          <w:szCs w:val="28"/>
        </w:rPr>
        <w:t>При необх</w:t>
      </w:r>
      <w:r>
        <w:rPr>
          <w:rFonts w:ascii="Times New Roman" w:hAnsi="Times New Roman" w:cs="Times New Roman"/>
          <w:sz w:val="28"/>
          <w:szCs w:val="28"/>
        </w:rPr>
        <w:t>одимости Агентство</w:t>
      </w:r>
      <w:r w:rsidRPr="00D80F4B">
        <w:rPr>
          <w:rFonts w:ascii="Times New Roman" w:hAnsi="Times New Roman" w:cs="Times New Roman"/>
          <w:sz w:val="28"/>
          <w:szCs w:val="28"/>
        </w:rPr>
        <w:t xml:space="preserve">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D80F4B" w:rsidRPr="008F678E" w:rsidRDefault="00EB63D3" w:rsidP="00EB63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Агентство</w:t>
      </w:r>
      <w:r w:rsidRPr="00EB6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перечисляет субсидию</w:t>
      </w:r>
      <w:r w:rsidR="007B1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10 рабочих дней со дня заключения соглашения</w:t>
      </w:r>
      <w:r w:rsidRPr="00EB6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полном объеме на лицевой счет учреждения, открытый в Министерстве финансов Республики Татарстан.</w:t>
      </w:r>
    </w:p>
    <w:p w:rsidR="008F678E" w:rsidRDefault="008F678E" w:rsidP="008F678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78E" w:rsidRDefault="008F678E" w:rsidP="008F678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F678E">
        <w:rPr>
          <w:rFonts w:ascii="Times New Roman" w:hAnsi="Times New Roman" w:cs="Times New Roman"/>
          <w:sz w:val="28"/>
          <w:szCs w:val="28"/>
          <w:shd w:val="clear" w:color="auto" w:fill="FFFFFF"/>
        </w:rPr>
        <w:t>III</w:t>
      </w:r>
      <w:proofErr w:type="spellEnd"/>
      <w:r w:rsidRPr="008F678E">
        <w:rPr>
          <w:rFonts w:ascii="Times New Roman" w:hAnsi="Times New Roman" w:cs="Times New Roman"/>
          <w:sz w:val="28"/>
          <w:szCs w:val="28"/>
          <w:shd w:val="clear" w:color="auto" w:fill="FFFFFF"/>
        </w:rPr>
        <w:t>. Требования к отчетности</w:t>
      </w:r>
    </w:p>
    <w:p w:rsidR="008F678E" w:rsidRDefault="008F678E" w:rsidP="008F678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4539" w:rsidRPr="006E4539" w:rsidRDefault="006E4539" w:rsidP="006E45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представляет в Агентство</w:t>
      </w:r>
      <w:r w:rsidRPr="006E45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4539" w:rsidRPr="006E4539" w:rsidRDefault="006E4539" w:rsidP="006E4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ежемесячно, не позднее 10-го числа месяца, следующего за отчетным, отчет об осуществлении расходов, источником финансового обеспечения которых являются субсидии;</w:t>
      </w:r>
    </w:p>
    <w:p w:rsidR="006E4539" w:rsidRPr="006E4539" w:rsidRDefault="006E4539" w:rsidP="006E4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не позднее 20 января текущего финансового года, отчет о достижении результатов предоставления субсидии и отчет о реализации плана </w:t>
      </w:r>
      <w:r w:rsidRPr="006E4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по достижению результатов предоставления субсидии за отчетный финансовый год.</w:t>
      </w:r>
    </w:p>
    <w:p w:rsidR="000A19B1" w:rsidRDefault="000A19B1" w:rsidP="000A19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B1">
        <w:rPr>
          <w:rFonts w:ascii="Times New Roman" w:hAnsi="Times New Roman" w:cs="Times New Roman"/>
          <w:sz w:val="28"/>
          <w:szCs w:val="28"/>
        </w:rPr>
        <w:t>Формы отчетов</w:t>
      </w:r>
      <w:r w:rsidR="003B4973">
        <w:rPr>
          <w:rFonts w:ascii="Times New Roman" w:hAnsi="Times New Roman" w:cs="Times New Roman"/>
          <w:sz w:val="28"/>
          <w:szCs w:val="28"/>
        </w:rPr>
        <w:t>, указанных в пункте 12 настоящего Порядка,</w:t>
      </w:r>
      <w:r w:rsidRPr="000A19B1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F2370B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Pr="000A19B1">
        <w:rPr>
          <w:rFonts w:ascii="Times New Roman" w:hAnsi="Times New Roman" w:cs="Times New Roman"/>
          <w:sz w:val="28"/>
          <w:szCs w:val="28"/>
        </w:rPr>
        <w:t>.</w:t>
      </w:r>
    </w:p>
    <w:p w:rsidR="003B4973" w:rsidRDefault="003B4973" w:rsidP="000A19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 вправе </w:t>
      </w:r>
      <w:r w:rsidRPr="003B4973">
        <w:rPr>
          <w:rFonts w:ascii="Times New Roman" w:hAnsi="Times New Roman" w:cs="Times New Roman"/>
          <w:sz w:val="28"/>
          <w:szCs w:val="28"/>
        </w:rPr>
        <w:t>устанавливать в соглашении формы представления учреждением дополнительной отчетности и сроки их представления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A1" w:rsidRDefault="005B4FA1" w:rsidP="005B4FA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5B4FA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B4FA1">
        <w:rPr>
          <w:rFonts w:ascii="Times New Roman" w:hAnsi="Times New Roman" w:cs="Times New Roman"/>
          <w:sz w:val="28"/>
          <w:szCs w:val="28"/>
          <w:shd w:val="clear" w:color="auto" w:fill="FFFFFF"/>
        </w:rPr>
        <w:t>IV</w:t>
      </w:r>
      <w:proofErr w:type="spellEnd"/>
      <w:r w:rsidRPr="005B4FA1">
        <w:rPr>
          <w:rFonts w:ascii="Times New Roman" w:hAnsi="Times New Roman" w:cs="Times New Roman"/>
          <w:sz w:val="28"/>
          <w:szCs w:val="28"/>
          <w:shd w:val="clear" w:color="auto" w:fill="FFFFFF"/>
        </w:rPr>
        <w:t>. Порядок</w:t>
      </w:r>
    </w:p>
    <w:p w:rsidR="005B4FA1" w:rsidRDefault="005B4FA1" w:rsidP="005B4FA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FA1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 контроля за соблюдением целей, условий предоставления субсидии и ответственность за их несоблюдение</w:t>
      </w:r>
    </w:p>
    <w:p w:rsidR="005B4FA1" w:rsidRDefault="005B4FA1" w:rsidP="005B4FA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4FA1" w:rsidRPr="005A30CD" w:rsidRDefault="00B1535B" w:rsidP="005B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B4FA1" w:rsidRPr="005B4FA1">
        <w:rPr>
          <w:rFonts w:ascii="Times New Roman" w:hAnsi="Times New Roman" w:cs="Times New Roman"/>
          <w:sz w:val="28"/>
          <w:szCs w:val="28"/>
        </w:rPr>
        <w:t>. Остатки средств субсидии, не использованные в отчетном финансовом году</w:t>
      </w:r>
      <w:r w:rsidR="00000ABE">
        <w:rPr>
          <w:rFonts w:ascii="Times New Roman" w:hAnsi="Times New Roman" w:cs="Times New Roman"/>
          <w:sz w:val="28"/>
          <w:szCs w:val="28"/>
        </w:rPr>
        <w:t xml:space="preserve"> (далее- остатки субсидий)</w:t>
      </w:r>
      <w:r w:rsidR="005B4FA1" w:rsidRPr="005B4FA1">
        <w:rPr>
          <w:rFonts w:ascii="Times New Roman" w:hAnsi="Times New Roman" w:cs="Times New Roman"/>
          <w:sz w:val="28"/>
          <w:szCs w:val="28"/>
        </w:rPr>
        <w:t>, подлежат возврату в доход бюджета Рес</w:t>
      </w:r>
      <w:r w:rsidR="00AA54CB">
        <w:rPr>
          <w:rFonts w:ascii="Times New Roman" w:hAnsi="Times New Roman" w:cs="Times New Roman"/>
          <w:sz w:val="28"/>
          <w:szCs w:val="28"/>
        </w:rPr>
        <w:t xml:space="preserve">публики Татарстан не </w:t>
      </w:r>
      <w:r w:rsidR="00AA54CB" w:rsidRPr="005A30CD">
        <w:rPr>
          <w:rFonts w:ascii="Times New Roman" w:hAnsi="Times New Roman" w:cs="Times New Roman"/>
          <w:sz w:val="28"/>
          <w:szCs w:val="28"/>
        </w:rPr>
        <w:t>позднее 30</w:t>
      </w:r>
      <w:r w:rsidR="005B4FA1" w:rsidRPr="005A30CD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отчетным, за исключением</w:t>
      </w:r>
      <w:r w:rsidR="00AA54CB" w:rsidRPr="005A30CD">
        <w:rPr>
          <w:rFonts w:ascii="Times New Roman" w:hAnsi="Times New Roman" w:cs="Times New Roman"/>
          <w:sz w:val="28"/>
          <w:szCs w:val="28"/>
        </w:rPr>
        <w:t xml:space="preserve"> случаев принятия Агентством</w:t>
      </w:r>
      <w:r w:rsidR="005B4FA1" w:rsidRPr="005A30CD">
        <w:rPr>
          <w:rFonts w:ascii="Times New Roman" w:hAnsi="Times New Roman" w:cs="Times New Roman"/>
          <w:sz w:val="28"/>
          <w:szCs w:val="28"/>
        </w:rPr>
        <w:t xml:space="preserve"> решения о наличии потребности в направлении не использованных в текущем финансовом году остатков средств субсидии на достиж</w:t>
      </w:r>
      <w:r w:rsidR="00AA54CB" w:rsidRPr="005A30CD">
        <w:rPr>
          <w:rFonts w:ascii="Times New Roman" w:hAnsi="Times New Roman" w:cs="Times New Roman"/>
          <w:sz w:val="28"/>
          <w:szCs w:val="28"/>
        </w:rPr>
        <w:t>ение целей, указанных в пункте 1</w:t>
      </w:r>
      <w:r w:rsidR="005B4FA1" w:rsidRPr="005A30C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4FA1" w:rsidRPr="005A30CD" w:rsidRDefault="005B4FA1" w:rsidP="005B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CD">
        <w:rPr>
          <w:rFonts w:ascii="Times New Roman" w:hAnsi="Times New Roman" w:cs="Times New Roman"/>
          <w:sz w:val="28"/>
          <w:szCs w:val="28"/>
        </w:rPr>
        <w:t>В случае потребности в направлении в текущем финансовом году неиспользованных остатков субсидий на достиж</w:t>
      </w:r>
      <w:r w:rsidR="00931AE7" w:rsidRPr="005A30CD">
        <w:rPr>
          <w:rFonts w:ascii="Times New Roman" w:hAnsi="Times New Roman" w:cs="Times New Roman"/>
          <w:sz w:val="28"/>
          <w:szCs w:val="28"/>
        </w:rPr>
        <w:t>ение целей, указанных в пункте 1</w:t>
      </w:r>
      <w:r w:rsidRPr="005A30CD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направляет не позднее</w:t>
      </w:r>
      <w:r w:rsidR="00E57999" w:rsidRPr="005A30CD">
        <w:rPr>
          <w:rFonts w:ascii="Times New Roman" w:hAnsi="Times New Roman" w:cs="Times New Roman"/>
          <w:sz w:val="28"/>
          <w:szCs w:val="28"/>
        </w:rPr>
        <w:t xml:space="preserve"> 20</w:t>
      </w:r>
      <w:r w:rsidRPr="005A30CD">
        <w:rPr>
          <w:rFonts w:ascii="Times New Roman" w:hAnsi="Times New Roman" w:cs="Times New Roman"/>
          <w:sz w:val="28"/>
          <w:szCs w:val="28"/>
        </w:rPr>
        <w:t xml:space="preserve"> января года, след</w:t>
      </w:r>
      <w:r w:rsidR="00931AE7" w:rsidRPr="005A30CD">
        <w:rPr>
          <w:rFonts w:ascii="Times New Roman" w:hAnsi="Times New Roman" w:cs="Times New Roman"/>
          <w:sz w:val="28"/>
          <w:szCs w:val="28"/>
        </w:rPr>
        <w:t>ующего за отчетным, в Агентство</w:t>
      </w:r>
      <w:r w:rsidRPr="005A30CD">
        <w:rPr>
          <w:rFonts w:ascii="Times New Roman" w:hAnsi="Times New Roman" w:cs="Times New Roman"/>
          <w:sz w:val="28"/>
          <w:szCs w:val="28"/>
        </w:rPr>
        <w:t xml:space="preserve"> информацию о неисполненных обязательствах учреждения, источником финансового обеспечения которых являются не использованные на 1 января текущего финансового года остатки субсидий,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5B4FA1" w:rsidRPr="005A30CD" w:rsidRDefault="00931AE7" w:rsidP="005B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CD">
        <w:rPr>
          <w:rFonts w:ascii="Times New Roman" w:hAnsi="Times New Roman" w:cs="Times New Roman"/>
          <w:sz w:val="28"/>
          <w:szCs w:val="28"/>
        </w:rPr>
        <w:t>Агентство</w:t>
      </w:r>
      <w:r w:rsidR="005B4FA1" w:rsidRPr="005A30CD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со дня получения от учреждения информации, указанной в абзаце втором настоящего пункта, принимает решение о наличии или об отсутствии потребности в направлении не использованных в текущем финансовом году остатков средств субсидии на достижение целей, указанных в пун</w:t>
      </w:r>
      <w:r w:rsidRPr="005A30CD">
        <w:rPr>
          <w:rFonts w:ascii="Times New Roman" w:hAnsi="Times New Roman" w:cs="Times New Roman"/>
          <w:sz w:val="28"/>
          <w:szCs w:val="28"/>
        </w:rPr>
        <w:t>кте 1</w:t>
      </w:r>
      <w:r w:rsidR="005B4FA1" w:rsidRPr="005A30C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4FA1" w:rsidRPr="005B4FA1" w:rsidRDefault="00931AE7" w:rsidP="005B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CD">
        <w:rPr>
          <w:rFonts w:ascii="Times New Roman" w:hAnsi="Times New Roman" w:cs="Times New Roman"/>
          <w:sz w:val="28"/>
          <w:szCs w:val="28"/>
        </w:rPr>
        <w:t>В случае принятия Агентством</w:t>
      </w:r>
      <w:r w:rsidR="005B4FA1" w:rsidRPr="005A30CD">
        <w:rPr>
          <w:rFonts w:ascii="Times New Roman" w:hAnsi="Times New Roman" w:cs="Times New Roman"/>
          <w:sz w:val="28"/>
          <w:szCs w:val="28"/>
        </w:rPr>
        <w:t xml:space="preserve"> решения о наличии потребности в направлении не использованных в текущем финансовом году остатков средств субсидии на достиж</w:t>
      </w:r>
      <w:r w:rsidRPr="005A30CD">
        <w:rPr>
          <w:rFonts w:ascii="Times New Roman" w:hAnsi="Times New Roman" w:cs="Times New Roman"/>
          <w:sz w:val="28"/>
          <w:szCs w:val="28"/>
        </w:rPr>
        <w:t>ение целей, указанных в пункте 1</w:t>
      </w:r>
      <w:r w:rsidR="005B4FA1" w:rsidRPr="005A30C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A30CD">
        <w:rPr>
          <w:rFonts w:ascii="Times New Roman" w:hAnsi="Times New Roman" w:cs="Times New Roman"/>
          <w:sz w:val="28"/>
          <w:szCs w:val="28"/>
        </w:rPr>
        <w:t>Порядка, между Агентством</w:t>
      </w:r>
      <w:r w:rsidR="005B4FA1" w:rsidRPr="005A30CD">
        <w:rPr>
          <w:rFonts w:ascii="Times New Roman" w:hAnsi="Times New Roman" w:cs="Times New Roman"/>
          <w:sz w:val="28"/>
          <w:szCs w:val="28"/>
        </w:rPr>
        <w:t xml:space="preserve"> и учреждением заключается дополнительное соглашение к соглашению</w:t>
      </w:r>
      <w:r w:rsidR="005B4FA1" w:rsidRPr="005B4FA1">
        <w:rPr>
          <w:rFonts w:ascii="Times New Roman" w:hAnsi="Times New Roman" w:cs="Times New Roman"/>
          <w:sz w:val="28"/>
          <w:szCs w:val="28"/>
        </w:rPr>
        <w:t xml:space="preserve"> в трехдневный срок, исчисляемый в рабочих днях, </w:t>
      </w:r>
      <w:r w:rsidR="005B4FA1">
        <w:rPr>
          <w:rFonts w:ascii="Times New Roman" w:hAnsi="Times New Roman" w:cs="Times New Roman"/>
          <w:sz w:val="28"/>
          <w:szCs w:val="28"/>
        </w:rPr>
        <w:t>со дня принятия такого решения.</w:t>
      </w:r>
    </w:p>
    <w:p w:rsidR="005B4FA1" w:rsidRPr="00F13874" w:rsidRDefault="00B1535B" w:rsidP="005B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B4FA1" w:rsidRPr="00F13874">
        <w:rPr>
          <w:rFonts w:ascii="Times New Roman" w:hAnsi="Times New Roman" w:cs="Times New Roman"/>
          <w:sz w:val="28"/>
          <w:szCs w:val="28"/>
        </w:rPr>
        <w:t>. При наличии в текущем финансовом году поступлений от возврата ранее произведенных учреждением выплат, источником финансового обеспечения котор</w:t>
      </w:r>
      <w:r w:rsidR="00F13874">
        <w:rPr>
          <w:rFonts w:ascii="Times New Roman" w:hAnsi="Times New Roman" w:cs="Times New Roman"/>
          <w:sz w:val="28"/>
          <w:szCs w:val="28"/>
        </w:rPr>
        <w:t>ых является субсидия, Агентство</w:t>
      </w:r>
      <w:r w:rsidR="005B4FA1" w:rsidRPr="00F13874">
        <w:rPr>
          <w:rFonts w:ascii="Times New Roman" w:hAnsi="Times New Roman" w:cs="Times New Roman"/>
          <w:sz w:val="28"/>
          <w:szCs w:val="28"/>
        </w:rPr>
        <w:t xml:space="preserve"> принимает решение об их использовании учреждением для достижени</w:t>
      </w:r>
      <w:r w:rsidR="00F13874">
        <w:rPr>
          <w:rFonts w:ascii="Times New Roman" w:hAnsi="Times New Roman" w:cs="Times New Roman"/>
          <w:sz w:val="28"/>
          <w:szCs w:val="28"/>
        </w:rPr>
        <w:t>я целей, установленных пунктом 1</w:t>
      </w:r>
      <w:r w:rsidR="005B4FA1" w:rsidRPr="00F13874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обращения учреждения о наличии у него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5B4FA1" w:rsidRPr="00873D52" w:rsidRDefault="00F13874" w:rsidP="00873D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Агентство</w:t>
      </w:r>
      <w:r w:rsidR="005B4FA1" w:rsidRPr="005B4FA1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получения от учреждения информации, указанной в абзаце первом настоящего пункта, принимает решение о наличии или об отсутствии потребности в направлении в текущем финансовом году неиспользованных средств от ранее произведенных учреждением выплат на достижение целей,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пункте 1</w:t>
      </w:r>
      <w:r w:rsidR="00873D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4FA1" w:rsidRPr="005B4FA1" w:rsidRDefault="00B1535B" w:rsidP="005B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13874">
        <w:rPr>
          <w:rFonts w:ascii="Times New Roman" w:hAnsi="Times New Roman" w:cs="Times New Roman"/>
          <w:sz w:val="28"/>
          <w:szCs w:val="28"/>
        </w:rPr>
        <w:t>. Агентство</w:t>
      </w:r>
      <w:r w:rsidR="005B4FA1" w:rsidRPr="005B4FA1">
        <w:rPr>
          <w:rFonts w:ascii="Times New Roman" w:hAnsi="Times New Roman" w:cs="Times New Roman"/>
          <w:sz w:val="28"/>
          <w:szCs w:val="28"/>
        </w:rPr>
        <w:t xml:space="preserve"> и орган государственного финансового контроля осуществляют обязательную проверку соблюдения целей и у</w:t>
      </w:r>
      <w:r w:rsidR="005B4FA1">
        <w:rPr>
          <w:rFonts w:ascii="Times New Roman" w:hAnsi="Times New Roman" w:cs="Times New Roman"/>
          <w:sz w:val="28"/>
          <w:szCs w:val="28"/>
        </w:rPr>
        <w:t>словий предоставления субсидии.</w:t>
      </w:r>
    </w:p>
    <w:p w:rsidR="005B4FA1" w:rsidRPr="005B4FA1" w:rsidRDefault="00B1535B" w:rsidP="005B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B4FA1" w:rsidRPr="005B4FA1">
        <w:rPr>
          <w:rFonts w:ascii="Times New Roman" w:hAnsi="Times New Roman" w:cs="Times New Roman"/>
          <w:sz w:val="28"/>
          <w:szCs w:val="28"/>
        </w:rPr>
        <w:t>. Субсидия подлежит возврату учреждением в бюджет Республики Татарстан в 30-дневный срок, исчисляемый в рабочих днях, со дня получения соотве</w:t>
      </w:r>
      <w:r w:rsidR="00F13874">
        <w:rPr>
          <w:rFonts w:ascii="Times New Roman" w:hAnsi="Times New Roman" w:cs="Times New Roman"/>
          <w:sz w:val="28"/>
          <w:szCs w:val="28"/>
        </w:rPr>
        <w:t>тствующего требования Агентства</w:t>
      </w:r>
      <w:r w:rsidR="005B4FA1" w:rsidRPr="005B4FA1">
        <w:rPr>
          <w:rFonts w:ascii="Times New Roman" w:hAnsi="Times New Roman" w:cs="Times New Roman"/>
          <w:sz w:val="28"/>
          <w:szCs w:val="28"/>
        </w:rPr>
        <w:t xml:space="preserve"> в случаях несоблюдения учреждением целей и условий, установленных при предоставлении субсидии, выявленного по результатам п</w:t>
      </w:r>
      <w:r w:rsidR="00F13874">
        <w:rPr>
          <w:rFonts w:ascii="Times New Roman" w:hAnsi="Times New Roman" w:cs="Times New Roman"/>
          <w:sz w:val="28"/>
          <w:szCs w:val="28"/>
        </w:rPr>
        <w:t>роверок, проведенных Агентством</w:t>
      </w:r>
      <w:r w:rsidR="005B4FA1" w:rsidRPr="005B4FA1">
        <w:rPr>
          <w:rFonts w:ascii="Times New Roman" w:hAnsi="Times New Roman" w:cs="Times New Roman"/>
          <w:sz w:val="28"/>
          <w:szCs w:val="28"/>
        </w:rPr>
        <w:t xml:space="preserve"> и органом государственного финансового контроля, </w:t>
      </w:r>
      <w:proofErr w:type="spellStart"/>
      <w:r w:rsidR="005B4FA1" w:rsidRPr="005B4FA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B4FA1" w:rsidRPr="005B4FA1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5B4FA1">
        <w:rPr>
          <w:rFonts w:ascii="Times New Roman" w:hAnsi="Times New Roman" w:cs="Times New Roman"/>
          <w:sz w:val="28"/>
          <w:szCs w:val="28"/>
        </w:rPr>
        <w:t>ьтатов предоставления субсидии.</w:t>
      </w:r>
    </w:p>
    <w:p w:rsidR="005B4FA1" w:rsidRPr="005B4FA1" w:rsidRDefault="005B4FA1" w:rsidP="005B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A1">
        <w:rPr>
          <w:rFonts w:ascii="Times New Roman" w:hAnsi="Times New Roman" w:cs="Times New Roman"/>
          <w:sz w:val="28"/>
          <w:szCs w:val="28"/>
        </w:rPr>
        <w:t>При нарушении сроков возврата средств субси</w:t>
      </w:r>
      <w:r w:rsidR="00F13874">
        <w:rPr>
          <w:rFonts w:ascii="Times New Roman" w:hAnsi="Times New Roman" w:cs="Times New Roman"/>
          <w:sz w:val="28"/>
          <w:szCs w:val="28"/>
        </w:rPr>
        <w:t>дии учреждением Агентство</w:t>
      </w:r>
      <w:r w:rsidRPr="005B4FA1">
        <w:rPr>
          <w:rFonts w:ascii="Times New Roman" w:hAnsi="Times New Roman" w:cs="Times New Roman"/>
          <w:sz w:val="28"/>
          <w:szCs w:val="28"/>
        </w:rPr>
        <w:t xml:space="preserve"> в 30-дневный срок со дня окончания срока, установленного абзацем первым настоящего пункта, принимает меры по взысканию средств субсидии в бюджет Республики Татарстан в порядке, установленном законодательством.</w:t>
      </w:r>
    </w:p>
    <w:sectPr w:rsidR="005B4FA1" w:rsidRPr="005B4FA1" w:rsidSect="005168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1DEA"/>
    <w:multiLevelType w:val="hybridMultilevel"/>
    <w:tmpl w:val="BCFE1544"/>
    <w:lvl w:ilvl="0" w:tplc="F0F80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4569D0"/>
    <w:multiLevelType w:val="hybridMultilevel"/>
    <w:tmpl w:val="C5DE6F3E"/>
    <w:lvl w:ilvl="0" w:tplc="403E0C5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21"/>
    <w:rsid w:val="00000ABE"/>
    <w:rsid w:val="0006208F"/>
    <w:rsid w:val="00071A98"/>
    <w:rsid w:val="000A19B1"/>
    <w:rsid w:val="000C66A2"/>
    <w:rsid w:val="0011082F"/>
    <w:rsid w:val="00145286"/>
    <w:rsid w:val="001A2E1C"/>
    <w:rsid w:val="001E57DE"/>
    <w:rsid w:val="00203871"/>
    <w:rsid w:val="0022785E"/>
    <w:rsid w:val="00282BC7"/>
    <w:rsid w:val="002C29F4"/>
    <w:rsid w:val="002D318E"/>
    <w:rsid w:val="002E602E"/>
    <w:rsid w:val="00313CC0"/>
    <w:rsid w:val="003B4973"/>
    <w:rsid w:val="00405B67"/>
    <w:rsid w:val="00447B30"/>
    <w:rsid w:val="00472AFB"/>
    <w:rsid w:val="004D2FC3"/>
    <w:rsid w:val="005168B1"/>
    <w:rsid w:val="00573963"/>
    <w:rsid w:val="005A30CD"/>
    <w:rsid w:val="005B4FA1"/>
    <w:rsid w:val="00620CAD"/>
    <w:rsid w:val="00654053"/>
    <w:rsid w:val="00691D4C"/>
    <w:rsid w:val="006C7E35"/>
    <w:rsid w:val="006E4539"/>
    <w:rsid w:val="006F50FB"/>
    <w:rsid w:val="0070207C"/>
    <w:rsid w:val="00730A43"/>
    <w:rsid w:val="007B1515"/>
    <w:rsid w:val="00802A9C"/>
    <w:rsid w:val="00873D52"/>
    <w:rsid w:val="008F678E"/>
    <w:rsid w:val="0092514F"/>
    <w:rsid w:val="00931AE7"/>
    <w:rsid w:val="00A71EB2"/>
    <w:rsid w:val="00AA54CB"/>
    <w:rsid w:val="00AD534F"/>
    <w:rsid w:val="00AF063E"/>
    <w:rsid w:val="00B1535B"/>
    <w:rsid w:val="00B61A4B"/>
    <w:rsid w:val="00BE0C36"/>
    <w:rsid w:val="00BE68FA"/>
    <w:rsid w:val="00C330ED"/>
    <w:rsid w:val="00C96C21"/>
    <w:rsid w:val="00D150E4"/>
    <w:rsid w:val="00D80F4B"/>
    <w:rsid w:val="00D8687D"/>
    <w:rsid w:val="00E57999"/>
    <w:rsid w:val="00EB63D3"/>
    <w:rsid w:val="00EC119A"/>
    <w:rsid w:val="00ED0B34"/>
    <w:rsid w:val="00EE5503"/>
    <w:rsid w:val="00EF0D6E"/>
    <w:rsid w:val="00EF3B15"/>
    <w:rsid w:val="00F13874"/>
    <w:rsid w:val="00F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8E56"/>
  <w15:chartTrackingRefBased/>
  <w15:docId w15:val="{B96EDEA0-CF97-4976-B9D2-2495FB6B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053"/>
    <w:pPr>
      <w:ind w:left="720"/>
      <w:contextualSpacing/>
    </w:pPr>
  </w:style>
  <w:style w:type="paragraph" w:customStyle="1" w:styleId="s1">
    <w:name w:val="s_1"/>
    <w:basedOn w:val="a"/>
    <w:rsid w:val="0040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5B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C292-5F04-476A-AAC3-D52FAE62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7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87</cp:revision>
  <cp:lastPrinted>2023-08-25T07:51:00Z</cp:lastPrinted>
  <dcterms:created xsi:type="dcterms:W3CDTF">2023-08-24T08:50:00Z</dcterms:created>
  <dcterms:modified xsi:type="dcterms:W3CDTF">2023-08-25T12:35:00Z</dcterms:modified>
</cp:coreProperties>
</file>