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65" w:rsidRDefault="00001165" w:rsidP="00001165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001165" w:rsidRDefault="00001165" w:rsidP="00001165">
      <w:pPr>
        <w:keepNext/>
        <w:jc w:val="center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001165" w:rsidRDefault="00001165" w:rsidP="00001165">
      <w:pPr>
        <w:keepNext/>
        <w:jc w:val="center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по тарифам</w:t>
      </w:r>
    </w:p>
    <w:p w:rsidR="00001165" w:rsidRDefault="00001165" w:rsidP="00001165">
      <w:pPr>
        <w:rPr>
          <w:szCs w:val="28"/>
        </w:rPr>
      </w:pPr>
    </w:p>
    <w:p w:rsidR="00001165" w:rsidRDefault="00001165" w:rsidP="000011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01165" w:rsidRDefault="00001165" w:rsidP="00001165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                   № _______</w:t>
      </w:r>
    </w:p>
    <w:p w:rsidR="00001165" w:rsidRDefault="00001165" w:rsidP="00001165">
      <w:pPr>
        <w:spacing w:line="20" w:lineRule="atLeast"/>
        <w:jc w:val="center"/>
      </w:pPr>
    </w:p>
    <w:p w:rsidR="00001165" w:rsidRPr="009A1CC4" w:rsidRDefault="00001165" w:rsidP="00001165">
      <w:pPr>
        <w:jc w:val="center"/>
        <w:rPr>
          <w:sz w:val="22"/>
        </w:rPr>
      </w:pPr>
      <w:r>
        <w:t>г. Казань</w:t>
      </w:r>
    </w:p>
    <w:p w:rsidR="00001165" w:rsidRPr="00C11818" w:rsidRDefault="00001165" w:rsidP="00001165">
      <w:pPr>
        <w:jc w:val="center"/>
        <w:rPr>
          <w:sz w:val="28"/>
          <w:szCs w:val="28"/>
        </w:rPr>
      </w:pPr>
    </w:p>
    <w:p w:rsidR="00001165" w:rsidRDefault="00001165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495"/>
        <w:gridCol w:w="4361"/>
      </w:tblGrid>
      <w:tr w:rsidR="00AD66AD" w:rsidRPr="00AD66AD" w:rsidTr="00AD66AD">
        <w:tc>
          <w:tcPr>
            <w:tcW w:w="5495" w:type="dxa"/>
            <w:shd w:val="clear" w:color="auto" w:fill="auto"/>
          </w:tcPr>
          <w:p w:rsidR="00AD66AD" w:rsidRPr="00AD66AD" w:rsidRDefault="00AD66AD" w:rsidP="00EC2D4B">
            <w:pPr>
              <w:jc w:val="both"/>
              <w:rPr>
                <w:rFonts w:eastAsia="Calibri"/>
                <w:sz w:val="28"/>
                <w:szCs w:val="28"/>
              </w:rPr>
            </w:pPr>
            <w:r w:rsidRPr="00AD66AD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050C69">
              <w:rPr>
                <w:rFonts w:eastAsia="Calibri"/>
                <w:sz w:val="28"/>
                <w:szCs w:val="28"/>
              </w:rPr>
              <w:t>2</w:t>
            </w:r>
            <w:r w:rsidRPr="00AD66AD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и водоотведение для Лечебно-профилактического частного учреждения профсоюзов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D66AD">
              <w:rPr>
                <w:rFonts w:eastAsia="Calibri"/>
                <w:sz w:val="28"/>
                <w:szCs w:val="28"/>
              </w:rPr>
              <w:t>САНАТОРИЯ «БАКИРОВО», установленных постановлением Государственного комитета Респу</w:t>
            </w:r>
            <w:r w:rsidR="00050C69">
              <w:rPr>
                <w:rFonts w:eastAsia="Calibri"/>
                <w:sz w:val="28"/>
                <w:szCs w:val="28"/>
              </w:rPr>
              <w:t xml:space="preserve">блики Татарстан по тарифам </w:t>
            </w:r>
            <w:r w:rsidR="00EC2D4B">
              <w:rPr>
                <w:rFonts w:eastAsia="Calibri"/>
                <w:sz w:val="28"/>
                <w:szCs w:val="28"/>
              </w:rPr>
              <w:t>от 28.11.</w:t>
            </w:r>
            <w:r w:rsidR="00EC2D4B" w:rsidRPr="00EC2D4B">
              <w:rPr>
                <w:rFonts w:eastAsia="Calibri"/>
                <w:sz w:val="28"/>
                <w:szCs w:val="28"/>
              </w:rPr>
              <w:t xml:space="preserve">2018 </w:t>
            </w:r>
            <w:r w:rsidR="00EC2D4B">
              <w:rPr>
                <w:rFonts w:eastAsia="Calibri"/>
                <w:sz w:val="28"/>
                <w:szCs w:val="28"/>
              </w:rPr>
              <w:t>№</w:t>
            </w:r>
            <w:r w:rsidR="00EC2D4B" w:rsidRPr="00EC2D4B">
              <w:rPr>
                <w:rFonts w:eastAsia="Calibri"/>
                <w:sz w:val="28"/>
                <w:szCs w:val="28"/>
              </w:rPr>
              <w:t xml:space="preserve"> 10-80/кс</w:t>
            </w:r>
          </w:p>
        </w:tc>
        <w:tc>
          <w:tcPr>
            <w:tcW w:w="4361" w:type="dxa"/>
            <w:shd w:val="clear" w:color="auto" w:fill="auto"/>
          </w:tcPr>
          <w:p w:rsidR="00AD66AD" w:rsidRPr="00AD66AD" w:rsidRDefault="00AD66AD" w:rsidP="002B74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AD66AD" w:rsidRDefault="00AD66AD" w:rsidP="00AD66AD">
      <w:pPr>
        <w:rPr>
          <w:sz w:val="28"/>
          <w:szCs w:val="28"/>
        </w:rPr>
      </w:pPr>
    </w:p>
    <w:p w:rsidR="00AD66AD" w:rsidRPr="00AD66AD" w:rsidRDefault="00AD66AD" w:rsidP="00AD66AD">
      <w:pPr>
        <w:rPr>
          <w:sz w:val="28"/>
          <w:szCs w:val="28"/>
        </w:rPr>
      </w:pPr>
    </w:p>
    <w:p w:rsidR="006A55B5" w:rsidRPr="006A55B5" w:rsidRDefault="006A55B5" w:rsidP="006A55B5">
      <w:pPr>
        <w:ind w:firstLine="709"/>
        <w:jc w:val="both"/>
        <w:rPr>
          <w:sz w:val="28"/>
          <w:szCs w:val="28"/>
        </w:rPr>
      </w:pPr>
      <w:proofErr w:type="gramStart"/>
      <w:r w:rsidRPr="006A55B5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6A55B5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6A55B5">
        <w:rPr>
          <w:sz w:val="28"/>
          <w:szCs w:val="28"/>
        </w:rPr>
        <w:t xml:space="preserve"> Государственном </w:t>
      </w:r>
      <w:proofErr w:type="gramStart"/>
      <w:r w:rsidRPr="006A55B5">
        <w:rPr>
          <w:sz w:val="28"/>
          <w:szCs w:val="28"/>
        </w:rPr>
        <w:t>комитете</w:t>
      </w:r>
      <w:proofErr w:type="gramEnd"/>
      <w:r w:rsidRPr="006A55B5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тарифов на питьевую воду, водоотведение и необходимой валовой выручки регулируемой организации на 202</w:t>
      </w:r>
      <w:r w:rsidR="00050C69">
        <w:rPr>
          <w:sz w:val="28"/>
          <w:szCs w:val="28"/>
        </w:rPr>
        <w:t>2</w:t>
      </w:r>
      <w:r w:rsidRPr="006A55B5">
        <w:rPr>
          <w:sz w:val="28"/>
          <w:szCs w:val="28"/>
        </w:rPr>
        <w:t>-2023 годы Государственный комитет Республики Татарстан по тарифам ПОСТАНОВЛЯЕТ:</w:t>
      </w:r>
    </w:p>
    <w:p w:rsidR="00AD66AD" w:rsidRPr="00AD66AD" w:rsidRDefault="00AD66AD" w:rsidP="007C1E07">
      <w:pPr>
        <w:ind w:firstLine="709"/>
        <w:jc w:val="both"/>
        <w:rPr>
          <w:sz w:val="28"/>
          <w:szCs w:val="28"/>
        </w:rPr>
      </w:pPr>
      <w:r w:rsidRPr="00AD66A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Pr="00AD66AD">
        <w:rPr>
          <w:sz w:val="28"/>
          <w:szCs w:val="28"/>
        </w:rPr>
        <w:t>Внести в постановление Государственного комитета Республики Татарстан по тарифам от 28.11.2018 № 10-80/кс «Об установлении тарифов на питьевую воду и водоотведение для Лечебно-профилактического частного учреждения профсоюзов САНАТОРИЯ «БАКИРОВО» на 2019 – 2023 годы»</w:t>
      </w:r>
      <w:r w:rsidR="007C332B">
        <w:rPr>
          <w:sz w:val="28"/>
          <w:szCs w:val="28"/>
        </w:rPr>
        <w:t xml:space="preserve"> (</w:t>
      </w:r>
      <w:r w:rsidR="007C332B" w:rsidRPr="00803483">
        <w:rPr>
          <w:sz w:val="28"/>
          <w:szCs w:val="28"/>
        </w:rPr>
        <w:t>с изменениями, внесенными постановлени</w:t>
      </w:r>
      <w:r w:rsidR="00673236">
        <w:rPr>
          <w:sz w:val="28"/>
          <w:szCs w:val="28"/>
        </w:rPr>
        <w:t>я</w:t>
      </w:r>
      <w:r w:rsidR="007C332B">
        <w:rPr>
          <w:sz w:val="28"/>
          <w:szCs w:val="28"/>
        </w:rPr>
        <w:t>м</w:t>
      </w:r>
      <w:r w:rsidR="00673236">
        <w:rPr>
          <w:sz w:val="28"/>
          <w:szCs w:val="28"/>
        </w:rPr>
        <w:t>и</w:t>
      </w:r>
      <w:r w:rsidR="007C332B" w:rsidRPr="00803483">
        <w:rPr>
          <w:sz w:val="28"/>
          <w:szCs w:val="28"/>
        </w:rPr>
        <w:t xml:space="preserve"> Государственного комитета Республики Татарстан по тарифам </w:t>
      </w:r>
      <w:r w:rsidR="00EC2D4B">
        <w:rPr>
          <w:sz w:val="28"/>
          <w:szCs w:val="28"/>
        </w:rPr>
        <w:br/>
      </w:r>
      <w:r w:rsidR="007C332B" w:rsidRPr="00803483">
        <w:rPr>
          <w:sz w:val="28"/>
          <w:szCs w:val="28"/>
        </w:rPr>
        <w:t>от</w:t>
      </w:r>
      <w:r w:rsidR="007C332B">
        <w:rPr>
          <w:sz w:val="28"/>
          <w:szCs w:val="28"/>
        </w:rPr>
        <w:t xml:space="preserve"> 13.11.2019 № 10-38/кс</w:t>
      </w:r>
      <w:r w:rsidR="00050C69">
        <w:rPr>
          <w:sz w:val="28"/>
          <w:szCs w:val="28"/>
        </w:rPr>
        <w:t>, от 20.11.2020 №</w:t>
      </w:r>
      <w:r w:rsidR="00EC2D4B">
        <w:rPr>
          <w:sz w:val="28"/>
          <w:szCs w:val="28"/>
        </w:rPr>
        <w:t xml:space="preserve"> </w:t>
      </w:r>
      <w:r w:rsidR="00050C69">
        <w:rPr>
          <w:sz w:val="28"/>
          <w:szCs w:val="28"/>
        </w:rPr>
        <w:t>264-97/кс-2020</w:t>
      </w:r>
      <w:r w:rsidR="007C332B" w:rsidRPr="00803483">
        <w:rPr>
          <w:sz w:val="28"/>
          <w:szCs w:val="28"/>
        </w:rPr>
        <w:t>)</w:t>
      </w:r>
      <w:r w:rsidR="00050C69">
        <w:rPr>
          <w:sz w:val="28"/>
          <w:szCs w:val="28"/>
        </w:rPr>
        <w:t xml:space="preserve"> изменение</w:t>
      </w:r>
      <w:r w:rsidR="007C1E07">
        <w:rPr>
          <w:sz w:val="28"/>
          <w:szCs w:val="28"/>
        </w:rPr>
        <w:t xml:space="preserve">, изложив </w:t>
      </w:r>
      <w:r w:rsidRPr="00AD66AD">
        <w:rPr>
          <w:sz w:val="28"/>
          <w:szCs w:val="28"/>
        </w:rPr>
        <w:t xml:space="preserve">приложение 1 </w:t>
      </w:r>
      <w:bookmarkStart w:id="0" w:name="_GoBack"/>
      <w:bookmarkEnd w:id="0"/>
      <w:r w:rsidRPr="00AD66AD">
        <w:rPr>
          <w:sz w:val="28"/>
          <w:szCs w:val="28"/>
        </w:rPr>
        <w:t>в новой редакции (при</w:t>
      </w:r>
      <w:r w:rsidR="00050C69">
        <w:rPr>
          <w:sz w:val="28"/>
          <w:szCs w:val="28"/>
        </w:rPr>
        <w:t>лагается).</w:t>
      </w:r>
      <w:proofErr w:type="gramEnd"/>
    </w:p>
    <w:p w:rsidR="00AD66AD" w:rsidRPr="00AD66AD" w:rsidRDefault="00AD66AD" w:rsidP="00AD66AD">
      <w:pPr>
        <w:ind w:firstLine="709"/>
        <w:jc w:val="both"/>
        <w:rPr>
          <w:sz w:val="28"/>
          <w:szCs w:val="28"/>
        </w:rPr>
      </w:pPr>
      <w:r w:rsidRPr="00AD66AD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AD66AD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AD66AD">
        <w:rPr>
          <w:sz w:val="28"/>
          <w:szCs w:val="28"/>
        </w:rPr>
        <w:t>истечении</w:t>
      </w:r>
      <w:proofErr w:type="gramEnd"/>
      <w:r w:rsidRPr="00AD66AD">
        <w:rPr>
          <w:sz w:val="28"/>
          <w:szCs w:val="28"/>
        </w:rPr>
        <w:t xml:space="preserve">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Pr="00691031">
        <w:rPr>
          <w:u w:val="single"/>
        </w:rPr>
        <w:t>28.11.2018</w:t>
      </w:r>
      <w:r w:rsidRPr="00EA551C">
        <w:t xml:space="preserve"> №</w:t>
      </w:r>
      <w:r w:rsidR="00691031" w:rsidRPr="00691031">
        <w:t xml:space="preserve"> </w:t>
      </w:r>
      <w:r w:rsidRPr="00691031">
        <w:rPr>
          <w:u w:val="single"/>
        </w:rPr>
        <w:t>10-8</w:t>
      </w:r>
      <w:r w:rsidR="00AD66AD">
        <w:rPr>
          <w:u w:val="single"/>
        </w:rPr>
        <w:t>0</w:t>
      </w:r>
      <w:r w:rsidRPr="00691031">
        <w:rPr>
          <w:u w:val="single"/>
        </w:rPr>
        <w:t>/кс</w:t>
      </w: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6500DC" w:rsidRPr="00EA551C" w:rsidRDefault="009707EE" w:rsidP="00EA551C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>
        <w:rPr>
          <w:u w:val="single"/>
        </w:rPr>
        <w:t>________</w:t>
      </w:r>
      <w:r w:rsidR="00EC2D4B">
        <w:rPr>
          <w:u w:val="single"/>
        </w:rPr>
        <w:t>___</w:t>
      </w:r>
      <w:r>
        <w:rPr>
          <w:u w:val="single"/>
        </w:rPr>
        <w:t>_</w:t>
      </w:r>
      <w:r w:rsidRPr="00EA551C">
        <w:t xml:space="preserve"> № </w:t>
      </w:r>
      <w:r>
        <w:rPr>
          <w:u w:val="single"/>
        </w:rPr>
        <w:t>_</w:t>
      </w:r>
      <w:r w:rsidR="00EC2D4B">
        <w:rPr>
          <w:u w:val="single"/>
        </w:rPr>
        <w:t>_</w:t>
      </w:r>
      <w:r>
        <w:rPr>
          <w:u w:val="single"/>
        </w:rPr>
        <w:t>_</w:t>
      </w:r>
      <w:r w:rsidR="00EC2D4B">
        <w:rPr>
          <w:u w:val="single"/>
        </w:rPr>
        <w:t>_____</w:t>
      </w:r>
      <w:r>
        <w:rPr>
          <w:u w:val="single"/>
        </w:rPr>
        <w:t>_____</w:t>
      </w:r>
      <w:r w:rsidR="00EA551C" w:rsidRPr="00EA551C">
        <w:t>)</w:t>
      </w:r>
    </w:p>
    <w:p w:rsidR="006500DC" w:rsidRPr="00AD66AD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1031" w:rsidRPr="00AD66AD" w:rsidRDefault="0069103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66AD" w:rsidRPr="00AD66AD" w:rsidRDefault="00AD66AD" w:rsidP="00AD66AD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AD66AD">
        <w:rPr>
          <w:bCs/>
          <w:color w:val="000000" w:themeColor="text1"/>
          <w:sz w:val="28"/>
          <w:szCs w:val="28"/>
        </w:rPr>
        <w:t>Тарифы на питьевую воду и водоотведение для Лечебно-профилактического частного учреждения профсоюзов САНАТОРИЯ «БАКИРОВО», осуществляющего холодное водоснабжение и водоотведение,</w:t>
      </w:r>
    </w:p>
    <w:p w:rsidR="00AD66AD" w:rsidRPr="00AD66AD" w:rsidRDefault="00AD66AD" w:rsidP="00AD66AD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AD66AD">
        <w:rPr>
          <w:bCs/>
          <w:color w:val="000000" w:themeColor="text1"/>
          <w:sz w:val="28"/>
          <w:szCs w:val="28"/>
        </w:rPr>
        <w:t>на 2019 – 2023 годы с календарной разбивкой</w:t>
      </w:r>
    </w:p>
    <w:p w:rsidR="00AD66AD" w:rsidRDefault="00AD66AD" w:rsidP="00AD66AD">
      <w:pPr>
        <w:ind w:right="140"/>
        <w:jc w:val="center"/>
        <w:rPr>
          <w:sz w:val="28"/>
          <w:szCs w:val="28"/>
        </w:rPr>
      </w:pPr>
    </w:p>
    <w:p w:rsidR="00AD66AD" w:rsidRPr="00AD66AD" w:rsidRDefault="00AD66AD" w:rsidP="00AD66AD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5613"/>
        <w:gridCol w:w="1845"/>
        <w:gridCol w:w="3126"/>
        <w:gridCol w:w="3123"/>
      </w:tblGrid>
      <w:tr w:rsidR="00AD66AD" w:rsidRPr="00AD66AD" w:rsidTr="00EC2D4B">
        <w:trPr>
          <w:trHeight w:val="20"/>
          <w:jc w:val="center"/>
        </w:trPr>
        <w:tc>
          <w:tcPr>
            <w:tcW w:w="365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№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proofErr w:type="gramStart"/>
            <w:r w:rsidRPr="00AD66AD">
              <w:t>п</w:t>
            </w:r>
            <w:proofErr w:type="gramEnd"/>
            <w:r w:rsidRPr="00AD66AD">
              <w:t>/п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ind w:right="-155"/>
              <w:jc w:val="center"/>
              <w:rPr>
                <w:bCs/>
              </w:rPr>
            </w:pPr>
            <w:r w:rsidRPr="00AD66AD">
              <w:rPr>
                <w:bCs/>
              </w:rPr>
              <w:t>Год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ind w:right="-75"/>
              <w:jc w:val="center"/>
            </w:pPr>
            <w:r w:rsidRPr="00AD66AD">
              <w:t>Тариф на</w:t>
            </w:r>
            <w:r>
              <w:t xml:space="preserve"> </w:t>
            </w:r>
            <w:r w:rsidRPr="00AD66AD">
              <w:t>питьевую воду</w:t>
            </w:r>
          </w:p>
          <w:p w:rsidR="00AD66AD" w:rsidRPr="00AD66AD" w:rsidRDefault="00AD66AD" w:rsidP="002B7485">
            <w:pPr>
              <w:ind w:right="-75"/>
              <w:jc w:val="center"/>
            </w:pPr>
            <w:r w:rsidRPr="00AD66AD">
              <w:t>(</w:t>
            </w:r>
            <w:proofErr w:type="spellStart"/>
            <w:r w:rsidRPr="00AD66AD">
              <w:t>одноставочный</w:t>
            </w:r>
            <w:proofErr w:type="spellEnd"/>
            <w:r w:rsidRPr="00AD66AD">
              <w:t>),</w:t>
            </w:r>
          </w:p>
          <w:p w:rsidR="00AD66AD" w:rsidRPr="00AD66AD" w:rsidRDefault="00AD66AD" w:rsidP="002B7485">
            <w:pPr>
              <w:ind w:right="-75"/>
              <w:jc w:val="center"/>
            </w:pPr>
            <w:r w:rsidRPr="00AD66AD">
              <w:t>руб./</w:t>
            </w:r>
            <w:proofErr w:type="spellStart"/>
            <w:r w:rsidRPr="00AD66AD">
              <w:t>куб</w:t>
            </w:r>
            <w:proofErr w:type="gramStart"/>
            <w:r w:rsidRPr="00AD66AD">
              <w:t>.м</w:t>
            </w:r>
            <w:proofErr w:type="spellEnd"/>
            <w:proofErr w:type="gramEnd"/>
          </w:p>
        </w:tc>
        <w:tc>
          <w:tcPr>
            <w:tcW w:w="1056" w:type="pct"/>
            <w:vAlign w:val="center"/>
          </w:tcPr>
          <w:p w:rsidR="00AD66AD" w:rsidRPr="00AD66AD" w:rsidRDefault="00AD66AD" w:rsidP="002B7485">
            <w:pPr>
              <w:ind w:right="-75"/>
              <w:jc w:val="center"/>
            </w:pPr>
            <w:r w:rsidRPr="00AD66AD">
              <w:t>Тариф на</w:t>
            </w:r>
            <w:r>
              <w:t xml:space="preserve"> </w:t>
            </w:r>
            <w:r w:rsidRPr="00AD66AD">
              <w:t>водоотведение</w:t>
            </w:r>
          </w:p>
          <w:p w:rsidR="00AD66AD" w:rsidRPr="00AD66AD" w:rsidRDefault="00AD66AD" w:rsidP="002B7485">
            <w:pPr>
              <w:ind w:right="-75"/>
              <w:jc w:val="center"/>
            </w:pPr>
            <w:r w:rsidRPr="00AD66AD">
              <w:t>(</w:t>
            </w:r>
            <w:proofErr w:type="spellStart"/>
            <w:r w:rsidRPr="00AD66AD">
              <w:t>одноставочный</w:t>
            </w:r>
            <w:proofErr w:type="spellEnd"/>
            <w:r w:rsidRPr="00AD66AD">
              <w:t>),</w:t>
            </w:r>
          </w:p>
          <w:p w:rsidR="00AD66AD" w:rsidRPr="00AD66AD" w:rsidRDefault="00AD66AD" w:rsidP="002B7485">
            <w:pPr>
              <w:ind w:right="-75"/>
              <w:jc w:val="center"/>
            </w:pPr>
            <w:r w:rsidRPr="00AD66AD">
              <w:t>руб./</w:t>
            </w:r>
            <w:proofErr w:type="spellStart"/>
            <w:r w:rsidRPr="00AD66AD">
              <w:t>куб</w:t>
            </w:r>
            <w:proofErr w:type="gramStart"/>
            <w:r w:rsidRPr="00AD66AD">
              <w:t>.м</w:t>
            </w:r>
            <w:proofErr w:type="spellEnd"/>
            <w:proofErr w:type="gramEnd"/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  <w:proofErr w:type="spellStart"/>
            <w:r w:rsidRPr="00AD66AD">
              <w:rPr>
                <w:bCs/>
              </w:rPr>
              <w:t>Лениногорский</w:t>
            </w:r>
            <w:proofErr w:type="spellEnd"/>
            <w:r w:rsidRPr="00AD66AD">
              <w:rPr>
                <w:bCs/>
              </w:rPr>
              <w:t xml:space="preserve"> муниципальный район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056" w:type="pct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1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  <w:r w:rsidRPr="00AD66AD">
              <w:rPr>
                <w:bCs/>
              </w:rPr>
              <w:t xml:space="preserve">Лечебно-профилактическое частное учреждение профсоюзов САНАТОРИЙ «БАКИРОВО»  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056" w:type="pct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 w:val="restar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1.1</w:t>
            </w:r>
          </w:p>
        </w:tc>
        <w:tc>
          <w:tcPr>
            <w:tcW w:w="1898" w:type="pct"/>
            <w:vMerge w:val="restart"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  <w:r w:rsidRPr="00AD66AD">
              <w:rPr>
                <w:bCs/>
              </w:rPr>
              <w:t>Население (тарифы указаны с учетом НДС)*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с 01.01.2019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по 30.06.2019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20,29</w:t>
            </w:r>
          </w:p>
        </w:tc>
        <w:tc>
          <w:tcPr>
            <w:tcW w:w="1056" w:type="pct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40,19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01.07.2019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31.12.2019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20,92</w:t>
            </w:r>
          </w:p>
        </w:tc>
        <w:tc>
          <w:tcPr>
            <w:tcW w:w="1056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40,66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01.01.2020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30.06.2020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20,92</w:t>
            </w:r>
          </w:p>
        </w:tc>
        <w:tc>
          <w:tcPr>
            <w:tcW w:w="1056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39,32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01.07.2020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31.12.2020</w:t>
            </w:r>
          </w:p>
        </w:tc>
        <w:tc>
          <w:tcPr>
            <w:tcW w:w="1057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21,14</w:t>
            </w:r>
          </w:p>
        </w:tc>
        <w:tc>
          <w:tcPr>
            <w:tcW w:w="1056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39,32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01.01.2021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30.06.2021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20,36</w:t>
            </w:r>
          </w:p>
        </w:tc>
        <w:tc>
          <w:tcPr>
            <w:tcW w:w="1056" w:type="pct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39,32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01.07.2021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31.12.2021</w:t>
            </w:r>
          </w:p>
        </w:tc>
        <w:tc>
          <w:tcPr>
            <w:tcW w:w="1057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20,36</w:t>
            </w:r>
          </w:p>
        </w:tc>
        <w:tc>
          <w:tcPr>
            <w:tcW w:w="1056" w:type="pct"/>
            <w:vAlign w:val="center"/>
          </w:tcPr>
          <w:p w:rsidR="00AD66AD" w:rsidRPr="00AD66AD" w:rsidRDefault="007C332B" w:rsidP="002B7485">
            <w:pPr>
              <w:jc w:val="center"/>
            </w:pPr>
            <w:r>
              <w:t>40,55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01.01.2022</w:t>
            </w:r>
          </w:p>
          <w:p w:rsidR="00AD66AD" w:rsidRPr="00AD66AD" w:rsidRDefault="00AD66AD" w:rsidP="002B7485">
            <w:pPr>
              <w:jc w:val="center"/>
            </w:pPr>
            <w:r w:rsidRPr="00AD66AD">
              <w:t>по 30.06.2022</w:t>
            </w:r>
          </w:p>
        </w:tc>
        <w:tc>
          <w:tcPr>
            <w:tcW w:w="1057" w:type="pct"/>
            <w:vAlign w:val="center"/>
          </w:tcPr>
          <w:p w:rsidR="00AD66AD" w:rsidRPr="00EC2D4B" w:rsidRDefault="007C332B" w:rsidP="002B7485">
            <w:pPr>
              <w:jc w:val="center"/>
            </w:pPr>
            <w:r w:rsidRPr="00EC2D4B">
              <w:t>20,36</w:t>
            </w:r>
          </w:p>
        </w:tc>
        <w:tc>
          <w:tcPr>
            <w:tcW w:w="1056" w:type="pct"/>
            <w:vAlign w:val="center"/>
          </w:tcPr>
          <w:p w:rsidR="00AD66AD" w:rsidRPr="00EC2D4B" w:rsidRDefault="00EC2D4B" w:rsidP="002B7485">
            <w:pPr>
              <w:jc w:val="center"/>
            </w:pPr>
            <w:r>
              <w:t>38,62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01.07.2022</w:t>
            </w:r>
          </w:p>
          <w:p w:rsidR="00AD66AD" w:rsidRPr="00AD66AD" w:rsidRDefault="00AD66AD" w:rsidP="002B7485">
            <w:pPr>
              <w:jc w:val="center"/>
            </w:pPr>
            <w:r w:rsidRPr="00AD66AD">
              <w:t>по 31.12.2022</w:t>
            </w:r>
          </w:p>
        </w:tc>
        <w:tc>
          <w:tcPr>
            <w:tcW w:w="1057" w:type="pct"/>
            <w:vAlign w:val="center"/>
          </w:tcPr>
          <w:p w:rsidR="00AD66AD" w:rsidRPr="00EC2D4B" w:rsidRDefault="00EC2D4B" w:rsidP="002B7485">
            <w:pPr>
              <w:jc w:val="center"/>
            </w:pPr>
            <w:r w:rsidRPr="00EC2D4B">
              <w:t>21,11</w:t>
            </w:r>
          </w:p>
        </w:tc>
        <w:tc>
          <w:tcPr>
            <w:tcW w:w="1056" w:type="pct"/>
            <w:vAlign w:val="center"/>
          </w:tcPr>
          <w:p w:rsidR="00AD66AD" w:rsidRPr="00EC2D4B" w:rsidRDefault="00EC2D4B" w:rsidP="002B7485">
            <w:pPr>
              <w:jc w:val="center"/>
            </w:pPr>
            <w:r>
              <w:t>38,62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01.01.2023</w:t>
            </w:r>
          </w:p>
          <w:p w:rsidR="00AD66AD" w:rsidRPr="00AD66AD" w:rsidRDefault="00AD66AD" w:rsidP="002B7485">
            <w:pPr>
              <w:jc w:val="center"/>
            </w:pPr>
            <w:r w:rsidRPr="00AD66AD">
              <w:t>по 30.06.2023</w:t>
            </w:r>
          </w:p>
        </w:tc>
        <w:tc>
          <w:tcPr>
            <w:tcW w:w="1057" w:type="pct"/>
            <w:vAlign w:val="center"/>
          </w:tcPr>
          <w:p w:rsidR="00AD66AD" w:rsidRPr="00EC2D4B" w:rsidRDefault="00EC2D4B" w:rsidP="002B7485">
            <w:pPr>
              <w:jc w:val="center"/>
            </w:pPr>
            <w:r w:rsidRPr="00EC2D4B">
              <w:t>21,11</w:t>
            </w:r>
          </w:p>
        </w:tc>
        <w:tc>
          <w:tcPr>
            <w:tcW w:w="1056" w:type="pct"/>
            <w:vAlign w:val="center"/>
          </w:tcPr>
          <w:p w:rsidR="00AD66AD" w:rsidRPr="00EC2D4B" w:rsidRDefault="00EC2D4B" w:rsidP="002B7485">
            <w:pPr>
              <w:jc w:val="center"/>
            </w:pPr>
            <w:r>
              <w:t>38,62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01.07.2023</w:t>
            </w:r>
          </w:p>
          <w:p w:rsidR="00AD66AD" w:rsidRPr="00AD66AD" w:rsidRDefault="00AD66AD" w:rsidP="002B7485">
            <w:pPr>
              <w:jc w:val="center"/>
            </w:pPr>
            <w:r w:rsidRPr="00AD66AD">
              <w:t>по 31.12.2023</w:t>
            </w:r>
          </w:p>
        </w:tc>
        <w:tc>
          <w:tcPr>
            <w:tcW w:w="1057" w:type="pct"/>
            <w:vAlign w:val="center"/>
          </w:tcPr>
          <w:p w:rsidR="00AD66AD" w:rsidRPr="00EC2D4B" w:rsidRDefault="00EC2D4B" w:rsidP="002B7485">
            <w:pPr>
              <w:jc w:val="center"/>
              <w:rPr>
                <w:bCs/>
              </w:rPr>
            </w:pPr>
            <w:r w:rsidRPr="00EC2D4B">
              <w:rPr>
                <w:bCs/>
              </w:rPr>
              <w:t>21,66</w:t>
            </w:r>
          </w:p>
        </w:tc>
        <w:tc>
          <w:tcPr>
            <w:tcW w:w="1056" w:type="pct"/>
            <w:vAlign w:val="center"/>
          </w:tcPr>
          <w:p w:rsidR="00AD66AD" w:rsidRPr="00EC2D4B" w:rsidRDefault="00EC2D4B" w:rsidP="002B7485">
            <w:pPr>
              <w:jc w:val="center"/>
              <w:rPr>
                <w:bCs/>
              </w:rPr>
            </w:pPr>
            <w:r>
              <w:rPr>
                <w:bCs/>
              </w:rPr>
              <w:t>38,82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 w:val="restar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1.2</w:t>
            </w:r>
          </w:p>
        </w:tc>
        <w:tc>
          <w:tcPr>
            <w:tcW w:w="1898" w:type="pct"/>
            <w:vMerge w:val="restart"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  <w:r w:rsidRPr="00AD66AD">
              <w:rPr>
                <w:bCs/>
              </w:rPr>
              <w:t>Иные потребители</w:t>
            </w:r>
          </w:p>
          <w:p w:rsidR="00AD66AD" w:rsidRPr="00AD66AD" w:rsidRDefault="00AD66AD" w:rsidP="002B7485">
            <w:pPr>
              <w:rPr>
                <w:bCs/>
              </w:rPr>
            </w:pPr>
            <w:r w:rsidRPr="00AD66AD">
              <w:rPr>
                <w:bCs/>
              </w:rPr>
              <w:t>(тарифы указаны без учета НДС)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с 01.01.2019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rPr>
                <w:bCs/>
              </w:rPr>
              <w:t>по 30.06.2019</w:t>
            </w:r>
          </w:p>
        </w:tc>
        <w:tc>
          <w:tcPr>
            <w:tcW w:w="1057" w:type="pct"/>
            <w:vAlign w:val="center"/>
          </w:tcPr>
          <w:p w:rsidR="00AD66AD" w:rsidRPr="00EC2D4B" w:rsidRDefault="00AD66AD" w:rsidP="002B7485">
            <w:pPr>
              <w:jc w:val="center"/>
              <w:rPr>
                <w:bCs/>
              </w:rPr>
            </w:pPr>
            <w:r w:rsidRPr="00EC2D4B">
              <w:rPr>
                <w:bCs/>
              </w:rPr>
              <w:t>16,91</w:t>
            </w:r>
          </w:p>
        </w:tc>
        <w:tc>
          <w:tcPr>
            <w:tcW w:w="1056" w:type="pct"/>
            <w:vAlign w:val="center"/>
          </w:tcPr>
          <w:p w:rsidR="00AD66AD" w:rsidRPr="00EC2D4B" w:rsidRDefault="00AD66AD" w:rsidP="002B7485">
            <w:pPr>
              <w:jc w:val="center"/>
              <w:rPr>
                <w:bCs/>
              </w:rPr>
            </w:pPr>
            <w:r w:rsidRPr="00EC2D4B">
              <w:rPr>
                <w:bCs/>
              </w:rPr>
              <w:t>33,49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01.07.2019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31.12.2019</w:t>
            </w:r>
          </w:p>
        </w:tc>
        <w:tc>
          <w:tcPr>
            <w:tcW w:w="1057" w:type="pct"/>
            <w:vAlign w:val="center"/>
          </w:tcPr>
          <w:p w:rsidR="00AD66AD" w:rsidRPr="00EC2D4B" w:rsidRDefault="00AD66AD" w:rsidP="002B7485">
            <w:pPr>
              <w:jc w:val="center"/>
            </w:pPr>
            <w:r w:rsidRPr="00EC2D4B">
              <w:t>17,43</w:t>
            </w:r>
          </w:p>
        </w:tc>
        <w:tc>
          <w:tcPr>
            <w:tcW w:w="1056" w:type="pct"/>
            <w:vAlign w:val="center"/>
          </w:tcPr>
          <w:p w:rsidR="00AD66AD" w:rsidRPr="00EC2D4B" w:rsidRDefault="00AD66AD" w:rsidP="002B7485">
            <w:pPr>
              <w:jc w:val="center"/>
            </w:pPr>
            <w:r w:rsidRPr="00EC2D4B">
              <w:t>33,88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01.01.2020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30.06.2020</w:t>
            </w:r>
          </w:p>
        </w:tc>
        <w:tc>
          <w:tcPr>
            <w:tcW w:w="1057" w:type="pct"/>
            <w:vAlign w:val="center"/>
          </w:tcPr>
          <w:p w:rsidR="00AD66AD" w:rsidRPr="00EC2D4B" w:rsidRDefault="00AD66AD" w:rsidP="002B7485">
            <w:pPr>
              <w:jc w:val="center"/>
            </w:pPr>
            <w:r w:rsidRPr="00EC2D4B">
              <w:t>17,43</w:t>
            </w:r>
          </w:p>
        </w:tc>
        <w:tc>
          <w:tcPr>
            <w:tcW w:w="1056" w:type="pct"/>
            <w:vAlign w:val="center"/>
          </w:tcPr>
          <w:p w:rsidR="00AD66AD" w:rsidRPr="00EC2D4B" w:rsidRDefault="00AD66AD" w:rsidP="002B7485">
            <w:pPr>
              <w:jc w:val="center"/>
            </w:pPr>
            <w:r w:rsidRPr="00EC2D4B">
              <w:t>32,77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01.07.2020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31.12.2020</w:t>
            </w:r>
          </w:p>
        </w:tc>
        <w:tc>
          <w:tcPr>
            <w:tcW w:w="1057" w:type="pct"/>
            <w:vAlign w:val="center"/>
          </w:tcPr>
          <w:p w:rsidR="00AD66AD" w:rsidRPr="00EC2D4B" w:rsidRDefault="00AD66AD" w:rsidP="002B7485">
            <w:pPr>
              <w:jc w:val="center"/>
            </w:pPr>
            <w:r w:rsidRPr="00EC2D4B">
              <w:t>17,62</w:t>
            </w:r>
          </w:p>
        </w:tc>
        <w:tc>
          <w:tcPr>
            <w:tcW w:w="1056" w:type="pct"/>
            <w:vAlign w:val="center"/>
          </w:tcPr>
          <w:p w:rsidR="00AD66AD" w:rsidRPr="00EC2D4B" w:rsidRDefault="00AD66AD" w:rsidP="002B7485">
            <w:pPr>
              <w:jc w:val="center"/>
            </w:pPr>
            <w:r w:rsidRPr="00EC2D4B">
              <w:t>32,77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01.01.2021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30.06.2021</w:t>
            </w:r>
          </w:p>
        </w:tc>
        <w:tc>
          <w:tcPr>
            <w:tcW w:w="1057" w:type="pct"/>
            <w:vAlign w:val="center"/>
          </w:tcPr>
          <w:p w:rsidR="00AD66AD" w:rsidRPr="00EC2D4B" w:rsidRDefault="007C332B" w:rsidP="002B7485">
            <w:pPr>
              <w:jc w:val="center"/>
            </w:pPr>
            <w:r w:rsidRPr="00EC2D4B">
              <w:t>16,97</w:t>
            </w:r>
          </w:p>
        </w:tc>
        <w:tc>
          <w:tcPr>
            <w:tcW w:w="1056" w:type="pct"/>
            <w:vAlign w:val="center"/>
          </w:tcPr>
          <w:p w:rsidR="00AD66AD" w:rsidRPr="00EC2D4B" w:rsidRDefault="00AD66AD" w:rsidP="002B7485">
            <w:pPr>
              <w:jc w:val="center"/>
            </w:pPr>
            <w:r w:rsidRPr="00EC2D4B">
              <w:t>32,77</w:t>
            </w:r>
          </w:p>
        </w:tc>
      </w:tr>
      <w:tr w:rsidR="00AD66AD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AD66AD" w:rsidRPr="00AD66AD" w:rsidRDefault="00AD66AD" w:rsidP="002B7485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D66AD" w:rsidRPr="00AD66AD" w:rsidRDefault="00AD66AD" w:rsidP="002B7485">
            <w:pPr>
              <w:jc w:val="center"/>
            </w:pPr>
            <w:r w:rsidRPr="00AD66AD">
              <w:t>с 01.07.2021</w:t>
            </w:r>
          </w:p>
          <w:p w:rsidR="00AD66AD" w:rsidRPr="00AD66AD" w:rsidRDefault="00AD66AD" w:rsidP="002B7485">
            <w:pPr>
              <w:jc w:val="center"/>
              <w:rPr>
                <w:bCs/>
              </w:rPr>
            </w:pPr>
            <w:r w:rsidRPr="00AD66AD">
              <w:t>по 31.12.2021</w:t>
            </w:r>
          </w:p>
        </w:tc>
        <w:tc>
          <w:tcPr>
            <w:tcW w:w="1057" w:type="pct"/>
            <w:vAlign w:val="center"/>
          </w:tcPr>
          <w:p w:rsidR="00AD66AD" w:rsidRPr="00EC2D4B" w:rsidRDefault="007C332B" w:rsidP="002B7485">
            <w:pPr>
              <w:jc w:val="center"/>
            </w:pPr>
            <w:r w:rsidRPr="00EC2D4B">
              <w:t>16,97</w:t>
            </w:r>
          </w:p>
        </w:tc>
        <w:tc>
          <w:tcPr>
            <w:tcW w:w="1056" w:type="pct"/>
            <w:vAlign w:val="center"/>
          </w:tcPr>
          <w:p w:rsidR="00AD66AD" w:rsidRPr="00EC2D4B" w:rsidRDefault="007C332B" w:rsidP="002B7485">
            <w:pPr>
              <w:jc w:val="center"/>
            </w:pPr>
            <w:r w:rsidRPr="00EC2D4B">
              <w:t>33,79</w:t>
            </w:r>
          </w:p>
        </w:tc>
      </w:tr>
      <w:tr w:rsidR="00EC2D4B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EC2D4B" w:rsidRPr="00AD66AD" w:rsidRDefault="00EC2D4B" w:rsidP="00EC2D4B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EC2D4B" w:rsidRPr="00AD66AD" w:rsidRDefault="00EC2D4B" w:rsidP="00EC2D4B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EC2D4B" w:rsidRPr="00AD66AD" w:rsidRDefault="00EC2D4B" w:rsidP="00EC2D4B">
            <w:pPr>
              <w:jc w:val="center"/>
            </w:pPr>
            <w:r w:rsidRPr="00AD66AD">
              <w:t>с 01.01.2022</w:t>
            </w:r>
          </w:p>
          <w:p w:rsidR="00EC2D4B" w:rsidRPr="00AD66AD" w:rsidRDefault="00EC2D4B" w:rsidP="00EC2D4B">
            <w:pPr>
              <w:jc w:val="center"/>
            </w:pPr>
            <w:r w:rsidRPr="00AD66AD">
              <w:t>по 30.06.2022</w:t>
            </w:r>
          </w:p>
        </w:tc>
        <w:tc>
          <w:tcPr>
            <w:tcW w:w="1057" w:type="pct"/>
            <w:vAlign w:val="center"/>
          </w:tcPr>
          <w:p w:rsidR="00EC2D4B" w:rsidRPr="00EC2D4B" w:rsidRDefault="00EC2D4B" w:rsidP="00EC2D4B">
            <w:pPr>
              <w:jc w:val="center"/>
            </w:pPr>
            <w:r w:rsidRPr="00EC2D4B">
              <w:t>16,97</w:t>
            </w:r>
          </w:p>
        </w:tc>
        <w:tc>
          <w:tcPr>
            <w:tcW w:w="1056" w:type="pct"/>
            <w:vAlign w:val="center"/>
          </w:tcPr>
          <w:p w:rsidR="00EC2D4B" w:rsidRPr="00EC2D4B" w:rsidRDefault="00EC2D4B" w:rsidP="00EC2D4B">
            <w:pPr>
              <w:jc w:val="center"/>
            </w:pPr>
            <w:r w:rsidRPr="00EC2D4B">
              <w:t>32,18</w:t>
            </w:r>
          </w:p>
        </w:tc>
      </w:tr>
      <w:tr w:rsidR="00EC2D4B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EC2D4B" w:rsidRPr="00AD66AD" w:rsidRDefault="00EC2D4B" w:rsidP="00EC2D4B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EC2D4B" w:rsidRPr="00AD66AD" w:rsidRDefault="00EC2D4B" w:rsidP="00EC2D4B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EC2D4B" w:rsidRPr="00AD66AD" w:rsidRDefault="00EC2D4B" w:rsidP="00EC2D4B">
            <w:pPr>
              <w:jc w:val="center"/>
            </w:pPr>
            <w:r w:rsidRPr="00AD66AD">
              <w:t>с 01.07.2022</w:t>
            </w:r>
          </w:p>
          <w:p w:rsidR="00EC2D4B" w:rsidRPr="00AD66AD" w:rsidRDefault="00EC2D4B" w:rsidP="00EC2D4B">
            <w:pPr>
              <w:jc w:val="center"/>
            </w:pPr>
            <w:r w:rsidRPr="00AD66AD">
              <w:t>по 31.12.2022</w:t>
            </w:r>
          </w:p>
        </w:tc>
        <w:tc>
          <w:tcPr>
            <w:tcW w:w="1057" w:type="pct"/>
            <w:vAlign w:val="center"/>
          </w:tcPr>
          <w:p w:rsidR="00EC2D4B" w:rsidRPr="00EC2D4B" w:rsidRDefault="00EC2D4B" w:rsidP="00EC2D4B">
            <w:pPr>
              <w:jc w:val="center"/>
            </w:pPr>
            <w:r>
              <w:t>17,59</w:t>
            </w:r>
          </w:p>
        </w:tc>
        <w:tc>
          <w:tcPr>
            <w:tcW w:w="1056" w:type="pct"/>
            <w:vAlign w:val="center"/>
          </w:tcPr>
          <w:p w:rsidR="00EC2D4B" w:rsidRPr="00EC2D4B" w:rsidRDefault="00EC2D4B" w:rsidP="00EC2D4B">
            <w:pPr>
              <w:jc w:val="center"/>
            </w:pPr>
            <w:r w:rsidRPr="00EC2D4B">
              <w:t>32,18</w:t>
            </w:r>
          </w:p>
        </w:tc>
      </w:tr>
      <w:tr w:rsidR="00EC2D4B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EC2D4B" w:rsidRPr="00AD66AD" w:rsidRDefault="00EC2D4B" w:rsidP="00EC2D4B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EC2D4B" w:rsidRPr="00AD66AD" w:rsidRDefault="00EC2D4B" w:rsidP="00EC2D4B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EC2D4B" w:rsidRPr="00AD66AD" w:rsidRDefault="00EC2D4B" w:rsidP="00EC2D4B">
            <w:pPr>
              <w:jc w:val="center"/>
            </w:pPr>
            <w:r w:rsidRPr="00AD66AD">
              <w:t>с 01.01.2023</w:t>
            </w:r>
          </w:p>
          <w:p w:rsidR="00EC2D4B" w:rsidRPr="00AD66AD" w:rsidRDefault="00EC2D4B" w:rsidP="00EC2D4B">
            <w:pPr>
              <w:jc w:val="center"/>
            </w:pPr>
            <w:r w:rsidRPr="00AD66AD">
              <w:t>по 30.06.2023</w:t>
            </w:r>
          </w:p>
        </w:tc>
        <w:tc>
          <w:tcPr>
            <w:tcW w:w="1057" w:type="pct"/>
            <w:vAlign w:val="center"/>
          </w:tcPr>
          <w:p w:rsidR="00EC2D4B" w:rsidRPr="00EC2D4B" w:rsidRDefault="00EC2D4B" w:rsidP="00EC2D4B">
            <w:pPr>
              <w:jc w:val="center"/>
            </w:pPr>
            <w:r>
              <w:t>17,59</w:t>
            </w:r>
          </w:p>
        </w:tc>
        <w:tc>
          <w:tcPr>
            <w:tcW w:w="1056" w:type="pct"/>
            <w:vAlign w:val="center"/>
          </w:tcPr>
          <w:p w:rsidR="00EC2D4B" w:rsidRPr="00EC2D4B" w:rsidRDefault="00EC2D4B" w:rsidP="00EC2D4B">
            <w:pPr>
              <w:jc w:val="center"/>
            </w:pPr>
            <w:r w:rsidRPr="00EC2D4B">
              <w:t>32,18</w:t>
            </w:r>
          </w:p>
        </w:tc>
      </w:tr>
      <w:tr w:rsidR="00EC2D4B" w:rsidRPr="00AD66AD" w:rsidTr="00EC2D4B">
        <w:trPr>
          <w:trHeight w:val="20"/>
          <w:jc w:val="center"/>
        </w:trPr>
        <w:tc>
          <w:tcPr>
            <w:tcW w:w="365" w:type="pct"/>
            <w:vMerge/>
            <w:shd w:val="clear" w:color="auto" w:fill="auto"/>
            <w:vAlign w:val="center"/>
          </w:tcPr>
          <w:p w:rsidR="00EC2D4B" w:rsidRPr="00AD66AD" w:rsidRDefault="00EC2D4B" w:rsidP="00EC2D4B">
            <w:pPr>
              <w:rPr>
                <w:bCs/>
              </w:rPr>
            </w:pPr>
          </w:p>
        </w:tc>
        <w:tc>
          <w:tcPr>
            <w:tcW w:w="1898" w:type="pct"/>
            <w:vMerge/>
            <w:shd w:val="clear" w:color="auto" w:fill="auto"/>
            <w:vAlign w:val="center"/>
          </w:tcPr>
          <w:p w:rsidR="00EC2D4B" w:rsidRPr="00AD66AD" w:rsidRDefault="00EC2D4B" w:rsidP="00EC2D4B">
            <w:pPr>
              <w:rPr>
                <w:bCs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EC2D4B" w:rsidRPr="00AD66AD" w:rsidRDefault="00EC2D4B" w:rsidP="00EC2D4B">
            <w:pPr>
              <w:jc w:val="center"/>
            </w:pPr>
            <w:r w:rsidRPr="00AD66AD">
              <w:t>с 01.07.2023</w:t>
            </w:r>
          </w:p>
          <w:p w:rsidR="00EC2D4B" w:rsidRPr="00AD66AD" w:rsidRDefault="00EC2D4B" w:rsidP="00EC2D4B">
            <w:pPr>
              <w:jc w:val="center"/>
            </w:pPr>
            <w:r w:rsidRPr="00AD66AD">
              <w:t>по 31.12.2023</w:t>
            </w:r>
          </w:p>
        </w:tc>
        <w:tc>
          <w:tcPr>
            <w:tcW w:w="1057" w:type="pct"/>
            <w:vAlign w:val="center"/>
          </w:tcPr>
          <w:p w:rsidR="00EC2D4B" w:rsidRPr="00EC2D4B" w:rsidRDefault="00EC2D4B" w:rsidP="00EC2D4B">
            <w:pPr>
              <w:jc w:val="center"/>
              <w:rPr>
                <w:bCs/>
              </w:rPr>
            </w:pPr>
            <w:r>
              <w:rPr>
                <w:bCs/>
              </w:rPr>
              <w:t>18,05</w:t>
            </w:r>
          </w:p>
        </w:tc>
        <w:tc>
          <w:tcPr>
            <w:tcW w:w="1056" w:type="pct"/>
            <w:vAlign w:val="center"/>
          </w:tcPr>
          <w:p w:rsidR="00EC2D4B" w:rsidRPr="00EC2D4B" w:rsidRDefault="00EC2D4B" w:rsidP="00EC2D4B">
            <w:pPr>
              <w:jc w:val="center"/>
              <w:rPr>
                <w:bCs/>
              </w:rPr>
            </w:pPr>
            <w:r w:rsidRPr="00EC2D4B">
              <w:rPr>
                <w:bCs/>
              </w:rPr>
              <w:t>32,35</w:t>
            </w:r>
          </w:p>
        </w:tc>
      </w:tr>
    </w:tbl>
    <w:p w:rsidR="00AD66AD" w:rsidRPr="00AD66AD" w:rsidRDefault="00AD66AD" w:rsidP="00AD66AD">
      <w:pPr>
        <w:rPr>
          <w:sz w:val="10"/>
          <w:szCs w:val="10"/>
        </w:rPr>
      </w:pPr>
    </w:p>
    <w:p w:rsidR="00AD66AD" w:rsidRPr="00AD66AD" w:rsidRDefault="00AD66AD" w:rsidP="00AD66AD">
      <w:r w:rsidRPr="00AD66AD">
        <w:t>&lt;*&gt;Выделяется в целях реализации пункта 6 статьи 168 Налогового кодекса Российской Федерации.</w:t>
      </w:r>
    </w:p>
    <w:p w:rsidR="00C008BC" w:rsidRPr="00AD66AD" w:rsidRDefault="00C008BC" w:rsidP="0061494B">
      <w:pPr>
        <w:ind w:right="140"/>
        <w:rPr>
          <w:sz w:val="28"/>
          <w:szCs w:val="28"/>
        </w:rPr>
      </w:pPr>
    </w:p>
    <w:p w:rsidR="00467345" w:rsidRPr="00AD66AD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91031" w:rsidRPr="006A55B5" w:rsidRDefault="0061494B" w:rsidP="00AD66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91031" w:rsidRPr="006A55B5"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735941" w:rsidRDefault="00735941" w:rsidP="00110B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EC2D4B" w:rsidRDefault="00EC2D4B" w:rsidP="00EC2D4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юридического отдела</w:t>
      </w:r>
      <w:r>
        <w:rPr>
          <w:sz w:val="28"/>
          <w:szCs w:val="28"/>
        </w:rPr>
        <w:tab/>
        <w:t xml:space="preserve">                                                   </w:t>
      </w:r>
      <w:proofErr w:type="spellStart"/>
      <w:r>
        <w:rPr>
          <w:sz w:val="28"/>
          <w:szCs w:val="28"/>
        </w:rPr>
        <w:t>И.Ю.Суркова</w:t>
      </w:r>
      <w:proofErr w:type="spellEnd"/>
    </w:p>
    <w:p w:rsidR="00EC2D4B" w:rsidRDefault="00EC2D4B" w:rsidP="00EC2D4B">
      <w:pPr>
        <w:rPr>
          <w:sz w:val="28"/>
          <w:szCs w:val="28"/>
        </w:rPr>
      </w:pPr>
    </w:p>
    <w:p w:rsidR="00A568A3" w:rsidRDefault="00A568A3" w:rsidP="00FB7E85">
      <w:pPr>
        <w:rPr>
          <w:sz w:val="28"/>
          <w:szCs w:val="28"/>
        </w:rPr>
      </w:pPr>
    </w:p>
    <w:p w:rsidR="00A568A3" w:rsidRDefault="00A568A3" w:rsidP="00A568A3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регулирования </w:t>
      </w:r>
    </w:p>
    <w:p w:rsidR="00A568A3" w:rsidRDefault="00A568A3" w:rsidP="00A568A3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контроля тарифов в сфере </w:t>
      </w:r>
    </w:p>
    <w:p w:rsidR="00A568A3" w:rsidRDefault="00A568A3" w:rsidP="00A568A3">
      <w:pPr>
        <w:rPr>
          <w:sz w:val="28"/>
          <w:szCs w:val="27"/>
        </w:rPr>
      </w:pPr>
      <w:r>
        <w:rPr>
          <w:bCs/>
          <w:sz w:val="28"/>
          <w:szCs w:val="28"/>
        </w:rPr>
        <w:t xml:space="preserve">водоснабжения и водоотведения                                                                 </w:t>
      </w:r>
      <w:proofErr w:type="spellStart"/>
      <w:r>
        <w:rPr>
          <w:bCs/>
          <w:sz w:val="28"/>
          <w:szCs w:val="28"/>
        </w:rPr>
        <w:t>Н.Р.Белалеева</w:t>
      </w:r>
      <w:proofErr w:type="spellEnd"/>
    </w:p>
    <w:p w:rsidR="00A568A3" w:rsidRPr="008E1759" w:rsidRDefault="00A568A3" w:rsidP="00FB7E85">
      <w:pPr>
        <w:rPr>
          <w:sz w:val="28"/>
          <w:szCs w:val="28"/>
        </w:rPr>
      </w:pPr>
    </w:p>
    <w:sectPr w:rsidR="00A568A3" w:rsidRPr="008E1759" w:rsidSect="00E72388">
      <w:headerReference w:type="even" r:id="rId11"/>
      <w:headerReference w:type="default" r:id="rId12"/>
      <w:headerReference w:type="first" r:id="rId13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04" w:rsidRDefault="008C4F04">
      <w:r>
        <w:separator/>
      </w:r>
    </w:p>
  </w:endnote>
  <w:endnote w:type="continuationSeparator" w:id="0">
    <w:p w:rsidR="008C4F04" w:rsidRDefault="008C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04" w:rsidRDefault="008C4F04">
      <w:r>
        <w:separator/>
      </w:r>
    </w:p>
  </w:footnote>
  <w:footnote w:type="continuationSeparator" w:id="0">
    <w:p w:rsidR="008C4F04" w:rsidRDefault="008C4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62708"/>
      <w:docPartObj>
        <w:docPartGallery w:val="Page Numbers (Top of Page)"/>
        <w:docPartUnique/>
      </w:docPartObj>
    </w:sdtPr>
    <w:sdtEndPr/>
    <w:sdtContent>
      <w:p w:rsidR="00791AD1" w:rsidRDefault="00791A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E07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45" w:rsidRDefault="00467345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67345" w:rsidRDefault="0046734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467345" w:rsidRDefault="004673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C69">
          <w:rPr>
            <w:noProof/>
          </w:rPr>
          <w:t>5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45" w:rsidRPr="001B4497" w:rsidRDefault="00467345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165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0C6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668A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236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031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55B5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1E07"/>
    <w:rsid w:val="007C2235"/>
    <w:rsid w:val="007C2764"/>
    <w:rsid w:val="007C2AFC"/>
    <w:rsid w:val="007C332B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4F04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7EE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8A3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66A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573F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2D4B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751A8-6A6D-4966-A149-08E6C385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491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5</cp:revision>
  <cp:lastPrinted>2019-11-12T15:56:00Z</cp:lastPrinted>
  <dcterms:created xsi:type="dcterms:W3CDTF">2021-10-11T05:40:00Z</dcterms:created>
  <dcterms:modified xsi:type="dcterms:W3CDTF">2021-10-18T12:00:00Z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