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51" w:rsidRPr="00C043F7" w:rsidRDefault="001B2B51" w:rsidP="001B2B51">
      <w:pPr>
        <w:tabs>
          <w:tab w:val="left" w:pos="142"/>
        </w:tabs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1B2B51" w:rsidRPr="00C043F7" w:rsidRDefault="001B2B51" w:rsidP="001B2B51">
      <w:pPr>
        <w:jc w:val="right"/>
        <w:rPr>
          <w:sz w:val="24"/>
          <w:szCs w:val="24"/>
        </w:rPr>
      </w:pPr>
    </w:p>
    <w:p w:rsidR="001B2B51" w:rsidRPr="00C043F7" w:rsidRDefault="001B2B51" w:rsidP="001B2B51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1B2B51" w:rsidRPr="00C043F7" w:rsidRDefault="001B2B51" w:rsidP="001B2B51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1B2B51" w:rsidRPr="00C043F7" w:rsidRDefault="001B2B51" w:rsidP="001B2B51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1B2B51" w:rsidRPr="00C043F7" w:rsidRDefault="001B2B51" w:rsidP="001B2B51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1B2B51" w:rsidRPr="00C043F7" w:rsidRDefault="001B2B51" w:rsidP="001B2B51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1B2B51" w:rsidRPr="00C043F7" w:rsidRDefault="001B2B51" w:rsidP="001B2B51">
      <w:pPr>
        <w:jc w:val="center"/>
        <w:rPr>
          <w:szCs w:val="28"/>
        </w:rPr>
      </w:pPr>
    </w:p>
    <w:p w:rsidR="001B2B51" w:rsidRPr="00C043F7" w:rsidRDefault="001B2B51" w:rsidP="001B2B51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1B2B51" w:rsidRPr="003B7BAB" w:rsidRDefault="001B2B51" w:rsidP="001B2B51">
      <w:pPr>
        <w:jc w:val="center"/>
        <w:rPr>
          <w:szCs w:val="28"/>
        </w:rPr>
      </w:pPr>
    </w:p>
    <w:p w:rsidR="001B2B51" w:rsidRPr="003B7BAB" w:rsidRDefault="001B2B51" w:rsidP="001B2B51">
      <w:pPr>
        <w:jc w:val="center"/>
        <w:rPr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1B2B51" w:rsidRPr="00D23CB9" w:rsidTr="001B2B51">
        <w:tc>
          <w:tcPr>
            <w:tcW w:w="5920" w:type="dxa"/>
          </w:tcPr>
          <w:p w:rsidR="001B2B51" w:rsidRPr="00D23CB9" w:rsidRDefault="001B2B51" w:rsidP="001B2B51">
            <w:pPr>
              <w:jc w:val="both"/>
              <w:rPr>
                <w:szCs w:val="28"/>
              </w:rPr>
            </w:pPr>
            <w:proofErr w:type="gramStart"/>
            <w:r>
              <w:rPr>
                <w:bCs/>
                <w:szCs w:val="28"/>
              </w:rPr>
              <w:t xml:space="preserve">О корректировке на 2019 год долгосрочных </w:t>
            </w:r>
            <w:r w:rsidRPr="00DD203D">
              <w:rPr>
                <w:bCs/>
                <w:szCs w:val="28"/>
              </w:rPr>
              <w:t>единых (котловых) тарифов на услуги по передаче электрической энергии по сетям сетевых организаций на территории Республики Татарстан</w:t>
            </w:r>
            <w:r>
              <w:rPr>
                <w:bCs/>
                <w:szCs w:val="28"/>
              </w:rPr>
              <w:t xml:space="preserve">, установленных постановлением Государственного комитета Республики Татарстан по тарифам </w:t>
            </w:r>
            <w:r>
              <w:rPr>
                <w:bCs/>
                <w:szCs w:val="28"/>
              </w:rPr>
              <w:br/>
            </w:r>
            <w:r w:rsidRPr="00D23CB9">
              <w:rPr>
                <w:bCs/>
                <w:szCs w:val="28"/>
              </w:rPr>
              <w:t>от 1</w:t>
            </w:r>
            <w:r w:rsidRPr="00DD203D">
              <w:rPr>
                <w:bCs/>
                <w:szCs w:val="28"/>
              </w:rPr>
              <w:t>7</w:t>
            </w:r>
            <w:r w:rsidRPr="00D23CB9">
              <w:rPr>
                <w:bCs/>
                <w:szCs w:val="28"/>
              </w:rPr>
              <w:t>.12.2014</w:t>
            </w:r>
            <w:r>
              <w:rPr>
                <w:bCs/>
                <w:szCs w:val="28"/>
              </w:rPr>
              <w:t xml:space="preserve"> </w:t>
            </w:r>
            <w:r w:rsidRPr="00D23CB9">
              <w:rPr>
                <w:bCs/>
                <w:szCs w:val="28"/>
              </w:rPr>
              <w:t>№ 3-1</w:t>
            </w:r>
            <w:r w:rsidRPr="00DD203D">
              <w:rPr>
                <w:bCs/>
                <w:szCs w:val="28"/>
              </w:rPr>
              <w:t>8</w:t>
            </w:r>
            <w:r w:rsidRPr="00D23CB9">
              <w:rPr>
                <w:bCs/>
                <w:szCs w:val="28"/>
              </w:rPr>
              <w:t xml:space="preserve">/э «Об установлении </w:t>
            </w:r>
            <w:r w:rsidRPr="00DD203D">
              <w:rPr>
                <w:bCs/>
                <w:szCs w:val="28"/>
              </w:rPr>
              <w:t>единых (котловых) тарифов на услуги по передаче электрической энергии по сетям сетевых организаций на территории Республики Татарстан на 2015-2019 годы</w:t>
            </w:r>
            <w:r w:rsidRPr="00D23CB9">
              <w:rPr>
                <w:bCs/>
                <w:szCs w:val="28"/>
              </w:rPr>
              <w:t>»</w:t>
            </w:r>
            <w:proofErr w:type="gramEnd"/>
          </w:p>
        </w:tc>
      </w:tr>
    </w:tbl>
    <w:p w:rsidR="007D56B8" w:rsidRPr="003B7BAB" w:rsidRDefault="001B2B51" w:rsidP="001B2B51">
      <w:pPr>
        <w:jc w:val="center"/>
        <w:rPr>
          <w:szCs w:val="28"/>
        </w:rPr>
      </w:pPr>
      <w:r>
        <w:rPr>
          <w:szCs w:val="28"/>
        </w:rPr>
        <w:br w:type="textWrapping" w:clear="all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4710DC" w:rsidRPr="00D23CB9" w:rsidTr="001B2B51">
        <w:tc>
          <w:tcPr>
            <w:tcW w:w="5920" w:type="dxa"/>
          </w:tcPr>
          <w:p w:rsidR="004710DC" w:rsidRPr="00D23CB9" w:rsidRDefault="004710DC" w:rsidP="003D542E">
            <w:pPr>
              <w:jc w:val="both"/>
              <w:rPr>
                <w:szCs w:val="28"/>
              </w:rPr>
            </w:pPr>
          </w:p>
        </w:tc>
      </w:tr>
    </w:tbl>
    <w:p w:rsidR="004710DC" w:rsidRPr="00DD203D" w:rsidRDefault="004710DC" w:rsidP="004710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D203D">
        <w:rPr>
          <w:szCs w:val="28"/>
        </w:rPr>
        <w:t xml:space="preserve">В соответствии с Федеральным </w:t>
      </w:r>
      <w:hyperlink r:id="rId9" w:history="1">
        <w:r w:rsidRPr="00DD203D">
          <w:rPr>
            <w:szCs w:val="28"/>
          </w:rPr>
          <w:t>законом</w:t>
        </w:r>
      </w:hyperlink>
      <w:r w:rsidRPr="00DD203D">
        <w:rPr>
          <w:szCs w:val="28"/>
        </w:rPr>
        <w:t xml:space="preserve"> от 26 марта 2003 года № 35-ФЗ «Об</w:t>
      </w:r>
      <w:r>
        <w:rPr>
          <w:szCs w:val="28"/>
        </w:rPr>
        <w:t> </w:t>
      </w:r>
      <w:r w:rsidRPr="00DD203D">
        <w:rPr>
          <w:szCs w:val="28"/>
        </w:rPr>
        <w:t xml:space="preserve">электроэнергетике», </w:t>
      </w:r>
      <w:proofErr w:type="gramStart"/>
      <w:r w:rsidRPr="00DD203D">
        <w:rPr>
          <w:szCs w:val="28"/>
        </w:rPr>
        <w:t>п</w:t>
      </w:r>
      <w:proofErr w:type="gramEnd"/>
      <w:r w:rsidR="004B6AC3">
        <w:fldChar w:fldCharType="begin"/>
      </w:r>
      <w:r w:rsidR="004B6AC3">
        <w:instrText xml:space="preserve"> HYPERLINK "consultantplus://offline/ref=D07BD0FF69BCFBA293D10BF8A6BEC3114DDE01A1F8933512891A1F4EC0E8T7K" </w:instrText>
      </w:r>
      <w:r w:rsidR="004B6AC3">
        <w:fldChar w:fldCharType="separate"/>
      </w:r>
      <w:r w:rsidRPr="00DD203D">
        <w:rPr>
          <w:szCs w:val="28"/>
        </w:rPr>
        <w:t>остановлением</w:t>
      </w:r>
      <w:r w:rsidR="004B6AC3">
        <w:rPr>
          <w:szCs w:val="28"/>
        </w:rPr>
        <w:fldChar w:fldCharType="end"/>
      </w:r>
      <w:r w:rsidRPr="00DD203D">
        <w:rPr>
          <w:szCs w:val="28"/>
        </w:rPr>
        <w:t xml:space="preserve"> Правительства Российской Федерации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DD203D">
        <w:rPr>
          <w:szCs w:val="28"/>
        </w:rPr>
        <w:t>от 29 декабря 2011 г</w:t>
      </w:r>
      <w:r w:rsidR="003D01C1">
        <w:rPr>
          <w:szCs w:val="28"/>
        </w:rPr>
        <w:t>ода</w:t>
      </w:r>
      <w:r w:rsidRPr="00DD203D">
        <w:rPr>
          <w:szCs w:val="28"/>
        </w:rPr>
        <w:t xml:space="preserve"> № 1178 «О ценообразовании в области регулируемых цен (тарифов) в электроэнергетике», приказами Федеральной службы по тарифам </w:t>
      </w:r>
      <w:r>
        <w:rPr>
          <w:szCs w:val="28"/>
        </w:rPr>
        <w:br/>
      </w:r>
      <w:proofErr w:type="gramStart"/>
      <w:r w:rsidRPr="00DD203D">
        <w:rPr>
          <w:szCs w:val="28"/>
        </w:rPr>
        <w:t>от 28 марта 2013 г. № 313-э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тарифов», от 6 августа 2004 г. № 20-э/2</w:t>
      </w:r>
      <w:proofErr w:type="gramEnd"/>
      <w:r w:rsidRPr="00DD203D">
        <w:rPr>
          <w:szCs w:val="28"/>
        </w:rPr>
        <w:t xml:space="preserve"> «</w:t>
      </w:r>
      <w:proofErr w:type="gramStart"/>
      <w:r w:rsidRPr="00DD203D">
        <w:rPr>
          <w:szCs w:val="28"/>
        </w:rPr>
        <w:t>Об</w:t>
      </w:r>
      <w:r>
        <w:rPr>
          <w:szCs w:val="28"/>
        </w:rPr>
        <w:t> </w:t>
      </w:r>
      <w:r w:rsidRPr="00DD203D">
        <w:rPr>
          <w:szCs w:val="28"/>
        </w:rPr>
        <w:t xml:space="preserve">утверждении Методических указаний по расчету регулируемых тарифов и цен на электрическую (тепловую) энергию на розничном (потребительском) рынке» и </w:t>
      </w:r>
      <w:r>
        <w:rPr>
          <w:szCs w:val="28"/>
        </w:rPr>
        <w:br/>
      </w:r>
      <w:r w:rsidRPr="00DD203D">
        <w:rPr>
          <w:szCs w:val="28"/>
        </w:rPr>
        <w:t>от 17 февраля 2012 г. № 98-э</w:t>
      </w:r>
      <w:r w:rsidRPr="00DD203D">
        <w:rPr>
          <w:color w:val="FF0000"/>
          <w:szCs w:val="28"/>
        </w:rPr>
        <w:t xml:space="preserve"> </w:t>
      </w:r>
      <w:r w:rsidRPr="00DD203D">
        <w:rPr>
          <w:szCs w:val="28"/>
        </w:rPr>
        <w:t>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</w:t>
      </w:r>
      <w:proofErr w:type="gramEnd"/>
      <w:r w:rsidRPr="00DD203D">
        <w:rPr>
          <w:szCs w:val="28"/>
        </w:rPr>
        <w:t xml:space="preserve"> Татарстан </w:t>
      </w:r>
      <w:r>
        <w:rPr>
          <w:szCs w:val="28"/>
        </w:rPr>
        <w:br/>
      </w:r>
      <w:r w:rsidRPr="00DD203D">
        <w:rPr>
          <w:szCs w:val="28"/>
        </w:rPr>
        <w:t>от 15</w:t>
      </w:r>
      <w:r>
        <w:rPr>
          <w:szCs w:val="28"/>
        </w:rPr>
        <w:t>.06.</w:t>
      </w:r>
      <w:r w:rsidRPr="00DD203D">
        <w:rPr>
          <w:szCs w:val="28"/>
        </w:rPr>
        <w:t>2010 № 468</w:t>
      </w:r>
      <w:r>
        <w:rPr>
          <w:szCs w:val="28"/>
        </w:rPr>
        <w:t>,</w:t>
      </w:r>
      <w:r w:rsidRPr="00DD203D">
        <w:rPr>
          <w:szCs w:val="28"/>
        </w:rPr>
        <w:t xml:space="preserve"> в целях корректировки </w:t>
      </w:r>
      <w:r>
        <w:rPr>
          <w:bCs/>
          <w:szCs w:val="28"/>
        </w:rPr>
        <w:t xml:space="preserve">долгосрочных </w:t>
      </w:r>
      <w:r w:rsidRPr="00DD203D">
        <w:rPr>
          <w:bCs/>
          <w:szCs w:val="28"/>
        </w:rPr>
        <w:t>единых (котловых) тарифов на услуги по передаче электрической энергии по сетям сетевых организаций на территории Республики Татарстан</w:t>
      </w:r>
      <w:r w:rsidRPr="00DD203D">
        <w:rPr>
          <w:szCs w:val="28"/>
        </w:rPr>
        <w:t xml:space="preserve"> </w:t>
      </w:r>
      <w:r>
        <w:rPr>
          <w:szCs w:val="28"/>
        </w:rPr>
        <w:t>на 201</w:t>
      </w:r>
      <w:r w:rsidRPr="00654953">
        <w:rPr>
          <w:szCs w:val="28"/>
        </w:rPr>
        <w:t>8</w:t>
      </w:r>
      <w:r>
        <w:rPr>
          <w:szCs w:val="28"/>
        </w:rPr>
        <w:t xml:space="preserve"> год и </w:t>
      </w:r>
      <w:r w:rsidRPr="00DD203D">
        <w:rPr>
          <w:szCs w:val="28"/>
        </w:rPr>
        <w:t xml:space="preserve">необходимой </w:t>
      </w:r>
      <w:r w:rsidRPr="00DD203D">
        <w:rPr>
          <w:szCs w:val="28"/>
        </w:rPr>
        <w:lastRenderedPageBreak/>
        <w:t>валовой выручки</w:t>
      </w:r>
      <w:r>
        <w:rPr>
          <w:szCs w:val="28"/>
        </w:rPr>
        <w:t xml:space="preserve"> ОАО «Сетевая компания» на 201</w:t>
      </w:r>
      <w:r w:rsidRPr="00654953">
        <w:rPr>
          <w:szCs w:val="28"/>
        </w:rPr>
        <w:t>8</w:t>
      </w:r>
      <w:r>
        <w:rPr>
          <w:szCs w:val="28"/>
        </w:rPr>
        <w:t xml:space="preserve"> год</w:t>
      </w:r>
      <w:r w:rsidRPr="00DD203D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4710DC" w:rsidRPr="00F26058" w:rsidRDefault="004710DC" w:rsidP="004710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D203D">
        <w:rPr>
          <w:szCs w:val="28"/>
        </w:rPr>
        <w:t>1. </w:t>
      </w:r>
      <w:proofErr w:type="gramStart"/>
      <w:r w:rsidRPr="00DD203D">
        <w:rPr>
          <w:szCs w:val="28"/>
        </w:rPr>
        <w:t>Внести в постановление Государственного комитета Республики Татарстан по тарифам от 17</w:t>
      </w:r>
      <w:r>
        <w:rPr>
          <w:szCs w:val="28"/>
        </w:rPr>
        <w:t>.12.</w:t>
      </w:r>
      <w:r w:rsidRPr="00DD203D">
        <w:rPr>
          <w:szCs w:val="28"/>
        </w:rPr>
        <w:t xml:space="preserve">2014 г. № 3-18/э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 на 2015-2019 годы» </w:t>
      </w:r>
      <w:r>
        <w:rPr>
          <w:szCs w:val="28"/>
        </w:rPr>
        <w:t xml:space="preserve">(с изменениями, внесенными постановлениями Государственного комитета Республики Татарстан по тарифам </w:t>
      </w:r>
      <w:r w:rsidRPr="004710DC">
        <w:rPr>
          <w:szCs w:val="28"/>
        </w:rPr>
        <w:br/>
      </w:r>
      <w:r>
        <w:rPr>
          <w:szCs w:val="28"/>
        </w:rPr>
        <w:t xml:space="preserve">от </w:t>
      </w:r>
      <w:r w:rsidRPr="00F26058">
        <w:rPr>
          <w:szCs w:val="28"/>
        </w:rPr>
        <w:t>31.03.2015 № 3-4/э, от 08.06.2015 № 3-9/э, от 30.12.2015 № 3-21/э, от 28.10.2016</w:t>
      </w:r>
      <w:proofErr w:type="gramEnd"/>
      <w:r w:rsidRPr="00F26058">
        <w:rPr>
          <w:szCs w:val="28"/>
        </w:rPr>
        <w:t xml:space="preserve"> №</w:t>
      </w:r>
      <w:r>
        <w:rPr>
          <w:szCs w:val="28"/>
          <w:lang w:val="en-US"/>
        </w:rPr>
        <w:t> </w:t>
      </w:r>
      <w:r w:rsidRPr="00F26058">
        <w:rPr>
          <w:szCs w:val="28"/>
        </w:rPr>
        <w:t>3-2/э, от 23.12.2016 № 3-15/э</w:t>
      </w:r>
      <w:r w:rsidR="004C6502">
        <w:rPr>
          <w:szCs w:val="28"/>
        </w:rPr>
        <w:t>, от 28.12.2017 № 3-15/э, от 18.06.2018 № 3-2/э</w:t>
      </w:r>
      <w:r w:rsidRPr="00F26058">
        <w:rPr>
          <w:szCs w:val="28"/>
        </w:rPr>
        <w:t xml:space="preserve">) </w:t>
      </w:r>
      <w:r>
        <w:rPr>
          <w:szCs w:val="28"/>
        </w:rPr>
        <w:t>следующие изменения:</w:t>
      </w:r>
    </w:p>
    <w:p w:rsidR="004710DC" w:rsidRPr="00F26058" w:rsidRDefault="004710DC" w:rsidP="004710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6058">
        <w:rPr>
          <w:szCs w:val="28"/>
        </w:rPr>
        <w:t>пункт 4 изложить в следующей редакции:</w:t>
      </w:r>
    </w:p>
    <w:p w:rsidR="004710DC" w:rsidRPr="00F26058" w:rsidRDefault="004710DC" w:rsidP="004710D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26058">
        <w:rPr>
          <w:szCs w:val="28"/>
        </w:rPr>
        <w:t xml:space="preserve">«Определить выпадающие доходы сетевых организаций от технологического присоединения </w:t>
      </w:r>
      <w:proofErr w:type="spellStart"/>
      <w:r w:rsidRPr="00F26058">
        <w:rPr>
          <w:szCs w:val="28"/>
        </w:rPr>
        <w:t>энергопринимающих</w:t>
      </w:r>
      <w:proofErr w:type="spellEnd"/>
      <w:r w:rsidRPr="00F26058">
        <w:rPr>
          <w:szCs w:val="28"/>
        </w:rPr>
        <w:t xml:space="preserve"> устройств потребителей максимальной мощностью до 15 кВт (включительно) и до 150 кВт (включительно) планируемые на 2018 год, учтенные при расчете единых (котловых) тарифов на услуги по передаче электрической энергии по сетям сетевых организаций на территории Республики Татарстан в размере </w:t>
      </w:r>
      <w:r w:rsidR="00B410D0">
        <w:rPr>
          <w:color w:val="000000" w:themeColor="text1"/>
          <w:szCs w:val="28"/>
        </w:rPr>
        <w:t>1 096 621,33</w:t>
      </w:r>
      <w:r w:rsidRPr="00F26058">
        <w:rPr>
          <w:color w:val="000000" w:themeColor="text1"/>
          <w:szCs w:val="28"/>
        </w:rPr>
        <w:t xml:space="preserve"> тыс</w:t>
      </w:r>
      <w:r w:rsidRPr="00F26058">
        <w:rPr>
          <w:szCs w:val="28"/>
        </w:rPr>
        <w:t>. руб.»;</w:t>
      </w:r>
      <w:proofErr w:type="gramEnd"/>
    </w:p>
    <w:p w:rsidR="004710DC" w:rsidRPr="00F26058" w:rsidRDefault="004710DC" w:rsidP="004710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6058">
        <w:rPr>
          <w:szCs w:val="28"/>
        </w:rPr>
        <w:t>приложение 1 изложить в новой редакции согласно приложению 1 к настоящему постановлению;</w:t>
      </w:r>
    </w:p>
    <w:p w:rsidR="004710DC" w:rsidRPr="00F26058" w:rsidRDefault="004710DC" w:rsidP="004710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6058">
        <w:rPr>
          <w:szCs w:val="28"/>
        </w:rPr>
        <w:t>приложение 3 изложить в новой редакции согласно приложению 2 к настоящему постановлению.</w:t>
      </w:r>
    </w:p>
    <w:p w:rsidR="004710DC" w:rsidRPr="00F26058" w:rsidRDefault="004710DC" w:rsidP="004710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6058">
        <w:rPr>
          <w:szCs w:val="28"/>
        </w:rPr>
        <w:t xml:space="preserve">2. Настоящее постановление вступает в силу по </w:t>
      </w:r>
      <w:proofErr w:type="gramStart"/>
      <w:r w:rsidRPr="00F26058">
        <w:rPr>
          <w:szCs w:val="28"/>
        </w:rPr>
        <w:t>истечении</w:t>
      </w:r>
      <w:proofErr w:type="gramEnd"/>
      <w:r w:rsidRPr="00F26058">
        <w:rPr>
          <w:szCs w:val="28"/>
        </w:rPr>
        <w:t xml:space="preserve"> 10 дней после дня его официального опубликования.</w:t>
      </w:r>
    </w:p>
    <w:p w:rsidR="008D44A7" w:rsidRDefault="008D44A7" w:rsidP="00EB3121">
      <w:pPr>
        <w:rPr>
          <w:szCs w:val="28"/>
        </w:rPr>
      </w:pPr>
    </w:p>
    <w:p w:rsidR="00270DE8" w:rsidRDefault="00270DE8" w:rsidP="00EB3121">
      <w:pPr>
        <w:rPr>
          <w:szCs w:val="28"/>
        </w:rPr>
      </w:pPr>
    </w:p>
    <w:p w:rsidR="00B52C69" w:rsidRDefault="003A7CFD" w:rsidP="00352F4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12B4">
        <w:rPr>
          <w:szCs w:val="28"/>
        </w:rPr>
        <w:t>Председатель</w:t>
      </w:r>
      <w:r w:rsidR="00352F4A">
        <w:rPr>
          <w:szCs w:val="28"/>
        </w:rPr>
        <w:tab/>
      </w:r>
      <w:r w:rsidR="00352F4A">
        <w:rPr>
          <w:szCs w:val="28"/>
        </w:rPr>
        <w:tab/>
      </w:r>
      <w:r w:rsidR="00352F4A">
        <w:rPr>
          <w:szCs w:val="28"/>
        </w:rPr>
        <w:tab/>
      </w:r>
      <w:r w:rsidR="00352F4A">
        <w:rPr>
          <w:szCs w:val="28"/>
        </w:rPr>
        <w:tab/>
      </w:r>
      <w:r w:rsidRPr="00BB12B4">
        <w:rPr>
          <w:szCs w:val="28"/>
        </w:rPr>
        <w:tab/>
      </w:r>
      <w:r w:rsidRPr="00BB12B4">
        <w:rPr>
          <w:szCs w:val="28"/>
        </w:rPr>
        <w:tab/>
      </w:r>
      <w:r w:rsidRPr="00BB12B4">
        <w:rPr>
          <w:szCs w:val="28"/>
        </w:rPr>
        <w:tab/>
      </w:r>
      <w:r w:rsidRPr="00BB12B4">
        <w:rPr>
          <w:szCs w:val="28"/>
        </w:rPr>
        <w:tab/>
      </w:r>
      <w:r w:rsidRPr="00BB12B4">
        <w:rPr>
          <w:szCs w:val="28"/>
        </w:rPr>
        <w:tab/>
      </w:r>
      <w:r w:rsidRPr="00BB12B4">
        <w:rPr>
          <w:szCs w:val="28"/>
        </w:rPr>
        <w:tab/>
      </w:r>
      <w:proofErr w:type="spellStart"/>
      <w:r w:rsidR="004C6502">
        <w:rPr>
          <w:szCs w:val="28"/>
        </w:rPr>
        <w:t>А.С.Груничев</w:t>
      </w:r>
      <w:proofErr w:type="spellEnd"/>
    </w:p>
    <w:p w:rsidR="00AA468A" w:rsidRDefault="00AA468A" w:rsidP="00B52E06">
      <w:pPr>
        <w:autoSpaceDE w:val="0"/>
        <w:autoSpaceDN w:val="0"/>
        <w:adjustRightInd w:val="0"/>
        <w:outlineLvl w:val="0"/>
        <w:rPr>
          <w:szCs w:val="28"/>
        </w:rPr>
        <w:sectPr w:rsidR="00AA468A" w:rsidSect="00060617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D91697" w:rsidRPr="00F26058" w:rsidRDefault="00D91697" w:rsidP="00D91697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F26058">
        <w:rPr>
          <w:sz w:val="24"/>
          <w:szCs w:val="24"/>
        </w:rPr>
        <w:lastRenderedPageBreak/>
        <w:t xml:space="preserve">Приложение 1 к постановлению </w:t>
      </w:r>
    </w:p>
    <w:p w:rsidR="00D91697" w:rsidRPr="00F26058" w:rsidRDefault="00D91697" w:rsidP="00D91697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F26058">
        <w:rPr>
          <w:sz w:val="24"/>
          <w:szCs w:val="24"/>
        </w:rPr>
        <w:t xml:space="preserve">Государственного комитета </w:t>
      </w:r>
    </w:p>
    <w:p w:rsidR="00D91697" w:rsidRPr="00F26058" w:rsidRDefault="00D91697" w:rsidP="00D91697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F26058">
        <w:rPr>
          <w:sz w:val="24"/>
          <w:szCs w:val="24"/>
        </w:rPr>
        <w:t xml:space="preserve">Республики Татарстан по тарифам </w:t>
      </w:r>
    </w:p>
    <w:p w:rsidR="00D91697" w:rsidRDefault="00D91697" w:rsidP="00D91697">
      <w:pPr>
        <w:widowControl w:val="0"/>
        <w:tabs>
          <w:tab w:val="left" w:pos="11094"/>
        </w:tabs>
        <w:autoSpaceDE w:val="0"/>
        <w:autoSpaceDN w:val="0"/>
        <w:adjustRightInd w:val="0"/>
        <w:ind w:left="10773"/>
        <w:rPr>
          <w:sz w:val="24"/>
          <w:szCs w:val="24"/>
          <w:u w:val="single"/>
        </w:rPr>
      </w:pPr>
      <w:r w:rsidRPr="00F26058">
        <w:rPr>
          <w:sz w:val="24"/>
          <w:szCs w:val="24"/>
        </w:rPr>
        <w:t xml:space="preserve">от </w:t>
      </w:r>
      <w:r w:rsidRPr="00F26058">
        <w:rPr>
          <w:sz w:val="24"/>
          <w:szCs w:val="24"/>
          <w:u w:val="single"/>
        </w:rPr>
        <w:t>17.12.2014</w:t>
      </w:r>
      <w:r w:rsidRPr="00F26058">
        <w:rPr>
          <w:sz w:val="24"/>
          <w:szCs w:val="24"/>
        </w:rPr>
        <w:t xml:space="preserve"> № </w:t>
      </w:r>
      <w:r w:rsidRPr="00F26058">
        <w:rPr>
          <w:sz w:val="24"/>
          <w:szCs w:val="24"/>
          <w:u w:val="single"/>
        </w:rPr>
        <w:t>3-18/э</w:t>
      </w:r>
    </w:p>
    <w:p w:rsidR="00D91697" w:rsidRDefault="00D91697" w:rsidP="00D91697">
      <w:pPr>
        <w:widowControl w:val="0"/>
        <w:tabs>
          <w:tab w:val="left" w:pos="11094"/>
        </w:tabs>
        <w:autoSpaceDE w:val="0"/>
        <w:autoSpaceDN w:val="0"/>
        <w:adjustRightInd w:val="0"/>
        <w:ind w:left="10773"/>
        <w:rPr>
          <w:sz w:val="24"/>
          <w:szCs w:val="24"/>
        </w:rPr>
      </w:pPr>
      <w:proofErr w:type="gramStart"/>
      <w:r w:rsidRPr="00B6774C">
        <w:rPr>
          <w:sz w:val="24"/>
          <w:szCs w:val="24"/>
        </w:rPr>
        <w:t>(</w:t>
      </w:r>
      <w:r>
        <w:rPr>
          <w:sz w:val="24"/>
          <w:szCs w:val="24"/>
        </w:rPr>
        <w:t xml:space="preserve">в редакции постановления Государственного комитета Республики Татарстан по тарифам </w:t>
      </w:r>
      <w:proofErr w:type="gramEnd"/>
    </w:p>
    <w:p w:rsidR="00D32C16" w:rsidRPr="003D3662" w:rsidRDefault="00B13B37" w:rsidP="00B13B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D91697">
        <w:rPr>
          <w:sz w:val="24"/>
          <w:szCs w:val="24"/>
        </w:rPr>
        <w:t>от ___________ № _________)</w:t>
      </w:r>
    </w:p>
    <w:p w:rsidR="00212A89" w:rsidRPr="00F26058" w:rsidRDefault="00212A89" w:rsidP="00212A8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Единые (котловые) тарифы</w:t>
      </w:r>
      <w:r w:rsidRPr="00212A89">
        <w:rPr>
          <w:szCs w:val="28"/>
        </w:rPr>
        <w:t xml:space="preserve"> </w:t>
      </w:r>
      <w:r w:rsidRPr="00F26058">
        <w:rPr>
          <w:szCs w:val="28"/>
        </w:rPr>
        <w:t>на услуги по передаче электрической энергии по сетям</w:t>
      </w:r>
    </w:p>
    <w:p w:rsidR="00212A89" w:rsidRPr="00F26058" w:rsidRDefault="00212A89" w:rsidP="00212A8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сетевых организаций на территории Республики Татарстан, поставляемой</w:t>
      </w:r>
    </w:p>
    <w:p w:rsidR="00212A89" w:rsidRPr="00F26058" w:rsidRDefault="00212A89" w:rsidP="00212A8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 xml:space="preserve">прочим потребителям с 1 января 2015 года по 31 декабря 2019 года с календарной разбивкой </w:t>
      </w:r>
    </w:p>
    <w:p w:rsidR="00212A89" w:rsidRPr="00F26058" w:rsidRDefault="00212A89" w:rsidP="00212A8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414"/>
        <w:gridCol w:w="1763"/>
        <w:gridCol w:w="996"/>
        <w:gridCol w:w="1511"/>
        <w:gridCol w:w="1511"/>
        <w:gridCol w:w="1476"/>
        <w:gridCol w:w="1597"/>
        <w:gridCol w:w="1737"/>
      </w:tblGrid>
      <w:tr w:rsidR="00212A89" w:rsidRPr="00F26058" w:rsidTr="00624A3D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2605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43" w:type="pct"/>
            <w:gridSpan w:val="5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Диапазоны напряжения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BH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CH-I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CH-II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HH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3" w:type="pct"/>
            <w:gridSpan w:val="3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Прочие потребители (тарифы указаны без учета НДС) </w:t>
            </w:r>
          </w:p>
        </w:tc>
        <w:tc>
          <w:tcPr>
            <w:tcW w:w="2643" w:type="pct"/>
            <w:gridSpan w:val="5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 полугодие</w:t>
            </w:r>
          </w:p>
        </w:tc>
      </w:tr>
      <w:tr w:rsidR="00212A89" w:rsidRPr="00F26058" w:rsidTr="00212A89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26" w:type="pct"/>
            <w:gridSpan w:val="8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6058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290 423,71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440 450,57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854 100,16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1 355 789,93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354 911,66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530 969,61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1 037 695,36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1 590 107,41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365 803,92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532 538,43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1 095 291,67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1 629 989,67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385 966,61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578 212,63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1 124 768,38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1 723 040,62</w:t>
            </w:r>
          </w:p>
        </w:tc>
      </w:tr>
      <w:tr w:rsidR="00212A89" w:rsidRPr="00F26058" w:rsidTr="006A3C02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0E1958" w:rsidRDefault="00105782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394 292,95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12A89" w:rsidRPr="000E1958" w:rsidRDefault="00105782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592 404,37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12A89" w:rsidRPr="000E1958" w:rsidRDefault="00105782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1 147 956,67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12A89" w:rsidRPr="000E1958" w:rsidRDefault="00105782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1 765 851,32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МВт·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88,87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131,71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215,44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513,9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135,83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195,25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sz w:val="24"/>
                <w:szCs w:val="24"/>
              </w:rPr>
              <w:t>364,76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99,52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144,98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211,22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419,37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104,40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151,56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219,79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0E19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437,95</w:t>
            </w:r>
          </w:p>
        </w:tc>
      </w:tr>
      <w:tr w:rsidR="00212A89" w:rsidRPr="00F26058" w:rsidTr="006A3C02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0E1958" w:rsidRDefault="00105782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111,75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12A89" w:rsidRPr="000E1958" w:rsidRDefault="00105782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163,50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12A89" w:rsidRPr="000E1958" w:rsidRDefault="00105782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237,50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12A89" w:rsidRPr="000E1958" w:rsidRDefault="00105782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0E1958">
              <w:rPr>
                <w:color w:val="000000"/>
                <w:sz w:val="24"/>
                <w:szCs w:val="24"/>
              </w:rPr>
              <w:t>474,29</w:t>
            </w:r>
          </w:p>
        </w:tc>
      </w:tr>
      <w:tr w:rsidR="00212A89" w:rsidRPr="00F26058" w:rsidTr="00624A3D">
        <w:trPr>
          <w:trHeight w:val="330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6058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0,56550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0,96242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2,33491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2,69362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0,60791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1,03460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2,51003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2,89611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0,63710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1,05820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2,53394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3,01097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0,65115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1,08211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2,58938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3,08253</w:t>
            </w:r>
          </w:p>
        </w:tc>
      </w:tr>
      <w:tr w:rsidR="00212A89" w:rsidRPr="00F26058" w:rsidTr="006A3C02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F26058" w:rsidRDefault="00926B96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0,66753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12A89" w:rsidRPr="00F26058" w:rsidRDefault="00926B96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1,11121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12A89" w:rsidRPr="00F26058" w:rsidRDefault="00926B96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2,57355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12A89" w:rsidRPr="00F26058" w:rsidRDefault="00926B96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3,08232</w:t>
            </w:r>
          </w:p>
        </w:tc>
      </w:tr>
      <w:tr w:rsidR="00212A89" w:rsidRPr="00F26058" w:rsidTr="00105782">
        <w:trPr>
          <w:trHeight w:val="1260"/>
        </w:trPr>
        <w:tc>
          <w:tcPr>
            <w:tcW w:w="274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2E4B42" w:rsidRDefault="00105782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0E1958" w:rsidRDefault="005A30D5" w:rsidP="003D01C1">
            <w:pPr>
              <w:jc w:val="center"/>
              <w:rPr>
                <w:color w:val="000000"/>
                <w:sz w:val="24"/>
              </w:rPr>
            </w:pPr>
            <w:r w:rsidRPr="000E1958">
              <w:rPr>
                <w:color w:val="000000"/>
                <w:sz w:val="24"/>
              </w:rPr>
              <w:t>2 918 076,44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0E1958" w:rsidRDefault="005A30D5" w:rsidP="003D01C1">
            <w:pPr>
              <w:jc w:val="center"/>
              <w:rPr>
                <w:color w:val="000000"/>
                <w:sz w:val="24"/>
              </w:rPr>
            </w:pPr>
            <w:r w:rsidRPr="000E1958">
              <w:rPr>
                <w:color w:val="000000"/>
                <w:sz w:val="24"/>
              </w:rPr>
              <w:t>1 355 660,30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12A89" w:rsidRPr="000E1958" w:rsidRDefault="005A30D5" w:rsidP="003D01C1">
            <w:pPr>
              <w:jc w:val="center"/>
              <w:rPr>
                <w:color w:val="000000"/>
                <w:sz w:val="24"/>
              </w:rPr>
            </w:pPr>
            <w:r w:rsidRPr="000E1958">
              <w:rPr>
                <w:color w:val="000000"/>
                <w:sz w:val="24"/>
              </w:rPr>
              <w:t>36 797,87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12A89" w:rsidRPr="000E1958" w:rsidRDefault="005A30D5" w:rsidP="003D01C1">
            <w:pPr>
              <w:jc w:val="center"/>
              <w:rPr>
                <w:color w:val="000000"/>
                <w:sz w:val="24"/>
              </w:rPr>
            </w:pPr>
            <w:r w:rsidRPr="000E1958">
              <w:rPr>
                <w:color w:val="000000"/>
                <w:sz w:val="24"/>
              </w:rPr>
              <w:t>1 390 912,06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12A89" w:rsidRPr="000E1958" w:rsidRDefault="005A30D5" w:rsidP="003D01C1">
            <w:pPr>
              <w:jc w:val="center"/>
              <w:rPr>
                <w:color w:val="000000"/>
                <w:sz w:val="24"/>
              </w:rPr>
            </w:pPr>
            <w:r w:rsidRPr="000E1958">
              <w:rPr>
                <w:color w:val="000000"/>
                <w:sz w:val="24"/>
              </w:rPr>
              <w:t>134 706,22</w:t>
            </w:r>
          </w:p>
        </w:tc>
      </w:tr>
      <w:tr w:rsidR="00212A89" w:rsidRPr="00F26058" w:rsidTr="00105782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</w:t>
            </w:r>
            <w:proofErr w:type="spellStart"/>
            <w:r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2E4B42" w:rsidRDefault="00105782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0E1958" w:rsidRDefault="0071033F" w:rsidP="003D01C1">
            <w:pPr>
              <w:jc w:val="center"/>
              <w:rPr>
                <w:color w:val="000000"/>
                <w:sz w:val="24"/>
              </w:rPr>
            </w:pPr>
            <w:r w:rsidRPr="000E1958">
              <w:rPr>
                <w:color w:val="000000"/>
                <w:sz w:val="24"/>
              </w:rPr>
              <w:t>168 395,21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0E1958" w:rsidRDefault="0071033F" w:rsidP="003D01C1">
            <w:pPr>
              <w:jc w:val="center"/>
              <w:rPr>
                <w:color w:val="000000"/>
                <w:sz w:val="24"/>
              </w:rPr>
            </w:pPr>
            <w:r w:rsidRPr="000E1958">
              <w:rPr>
                <w:color w:val="000000"/>
                <w:sz w:val="24"/>
              </w:rPr>
              <w:t>112 470,91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12A89" w:rsidRPr="000E1958" w:rsidRDefault="0071033F" w:rsidP="003D01C1">
            <w:pPr>
              <w:jc w:val="center"/>
              <w:rPr>
                <w:color w:val="000000"/>
                <w:sz w:val="24"/>
              </w:rPr>
            </w:pPr>
            <w:r w:rsidRPr="000E1958">
              <w:rPr>
                <w:color w:val="000000"/>
                <w:sz w:val="24"/>
              </w:rPr>
              <w:t>24 333,89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12A89" w:rsidRPr="000E1958" w:rsidRDefault="0071033F" w:rsidP="003D01C1">
            <w:pPr>
              <w:jc w:val="center"/>
              <w:rPr>
                <w:color w:val="000000"/>
                <w:sz w:val="24"/>
              </w:rPr>
            </w:pPr>
            <w:r w:rsidRPr="000E1958">
              <w:rPr>
                <w:color w:val="000000"/>
                <w:sz w:val="24"/>
              </w:rPr>
              <w:t>451 157,08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12A89" w:rsidRPr="000E1958" w:rsidRDefault="0071033F" w:rsidP="003D01C1">
            <w:pPr>
              <w:jc w:val="center"/>
              <w:rPr>
                <w:color w:val="000000"/>
                <w:sz w:val="24"/>
              </w:rPr>
            </w:pPr>
            <w:r w:rsidRPr="000E1958">
              <w:rPr>
                <w:color w:val="000000"/>
                <w:sz w:val="24"/>
              </w:rPr>
              <w:t>198 064,59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3" w:type="pct"/>
            <w:gridSpan w:val="3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Прочие потребители (тарифы указаны без учета НДС) </w:t>
            </w:r>
          </w:p>
        </w:tc>
        <w:tc>
          <w:tcPr>
            <w:tcW w:w="2643" w:type="pct"/>
            <w:gridSpan w:val="5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212A89" w:rsidRPr="00F26058" w:rsidTr="00212A89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26" w:type="pct"/>
            <w:gridSpan w:val="8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6058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354 911,66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530 969,61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1 037 695,36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1 590 107,41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  <w:lang w:val="en-US"/>
              </w:rPr>
              <w:t>366 627</w:t>
            </w:r>
            <w:r w:rsidRPr="00F26058">
              <w:rPr>
                <w:color w:val="000000"/>
                <w:sz w:val="24"/>
                <w:szCs w:val="24"/>
              </w:rPr>
              <w:t>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533 150,62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1 095 852,40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1 630 603,26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385 966,61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578 212,63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1 124 768,38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1 723 040,62</w:t>
            </w:r>
          </w:p>
        </w:tc>
      </w:tr>
      <w:tr w:rsidR="00212A89" w:rsidRPr="00F26058" w:rsidTr="00624A3D">
        <w:trPr>
          <w:trHeight w:val="330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397 545,61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595 559,01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1 158 511,43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1 774 731,84</w:t>
            </w:r>
          </w:p>
        </w:tc>
      </w:tr>
      <w:tr w:rsidR="00212A89" w:rsidRPr="00F26058" w:rsidTr="00926B96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926B96" w:rsidRDefault="00926B96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26B96">
              <w:rPr>
                <w:color w:val="000000"/>
                <w:sz w:val="24"/>
                <w:szCs w:val="24"/>
                <w:highlight w:val="yellow"/>
              </w:rPr>
              <w:t>407 086,71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12A89" w:rsidRPr="00926B96" w:rsidRDefault="00926B96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26B96">
              <w:rPr>
                <w:color w:val="000000"/>
                <w:sz w:val="24"/>
                <w:szCs w:val="24"/>
                <w:highlight w:val="yellow"/>
              </w:rPr>
              <w:t>609 852,43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12A89" w:rsidRPr="00926B96" w:rsidRDefault="00926B96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26B96">
              <w:rPr>
                <w:color w:val="000000"/>
                <w:sz w:val="24"/>
                <w:szCs w:val="24"/>
                <w:highlight w:val="yellow"/>
              </w:rPr>
              <w:t>1 186 297,59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12A89" w:rsidRPr="00926B96" w:rsidRDefault="00926B96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26B96">
              <w:rPr>
                <w:color w:val="000000"/>
                <w:sz w:val="24"/>
                <w:szCs w:val="24"/>
                <w:highlight w:val="yellow"/>
              </w:rPr>
              <w:t>1 817 233,53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МВт·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135,83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195,25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364,76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99,52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144,98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211,22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419,37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104,40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151,56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219,79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437,95</w:t>
            </w:r>
          </w:p>
        </w:tc>
      </w:tr>
      <w:tr w:rsidR="00212A89" w:rsidRPr="00F26058" w:rsidTr="00624A3D">
        <w:trPr>
          <w:trHeight w:val="330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113,38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239,13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476,00</w:t>
            </w:r>
          </w:p>
        </w:tc>
      </w:tr>
      <w:tr w:rsidR="00212A89" w:rsidRPr="00F26058" w:rsidTr="00926B96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926B96" w:rsidRDefault="00926B96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26B96">
              <w:rPr>
                <w:color w:val="000000"/>
                <w:sz w:val="24"/>
                <w:szCs w:val="24"/>
                <w:highlight w:val="yellow"/>
              </w:rPr>
              <w:t>105,33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12A89" w:rsidRPr="00926B96" w:rsidRDefault="00926B96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26B96">
              <w:rPr>
                <w:color w:val="000000"/>
                <w:sz w:val="24"/>
                <w:szCs w:val="24"/>
                <w:highlight w:val="yellow"/>
              </w:rPr>
              <w:t>160,97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12A89" w:rsidRPr="00926B96" w:rsidRDefault="00926B96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26B96">
              <w:rPr>
                <w:color w:val="000000"/>
                <w:sz w:val="24"/>
                <w:szCs w:val="24"/>
                <w:highlight w:val="yellow"/>
              </w:rPr>
              <w:t>228,32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12A89" w:rsidRPr="00926B96" w:rsidRDefault="00926B96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26B96">
              <w:rPr>
                <w:color w:val="000000"/>
                <w:sz w:val="24"/>
                <w:szCs w:val="24"/>
                <w:highlight w:val="yellow"/>
              </w:rPr>
              <w:t>459,09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6058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0,60791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1,0346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2,51003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2,89611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0,63831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1,05925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2,53513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3,01195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0,65115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1,08211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2,58938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3,08253</w:t>
            </w:r>
          </w:p>
        </w:tc>
      </w:tr>
      <w:tr w:rsidR="00212A89" w:rsidRPr="00F26058" w:rsidTr="00624A3D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0,67375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1,11795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2,59667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3,09714</w:t>
            </w:r>
          </w:p>
        </w:tc>
      </w:tr>
      <w:tr w:rsidR="00212A89" w:rsidRPr="00F26058" w:rsidTr="00926B96">
        <w:trPr>
          <w:trHeight w:val="315"/>
        </w:trPr>
        <w:tc>
          <w:tcPr>
            <w:tcW w:w="274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12A89" w:rsidRPr="00F26058" w:rsidRDefault="00212A89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vMerge/>
            <w:vAlign w:val="center"/>
            <w:hideMark/>
          </w:tcPr>
          <w:p w:rsidR="00212A89" w:rsidRPr="00F26058" w:rsidRDefault="00212A89" w:rsidP="003D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212A89" w:rsidRPr="00F4163E" w:rsidRDefault="00F4163E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4163E">
              <w:rPr>
                <w:color w:val="000000"/>
                <w:sz w:val="24"/>
                <w:szCs w:val="24"/>
                <w:highlight w:val="yellow"/>
              </w:rPr>
              <w:t>0,69322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212A89" w:rsidRPr="00F4163E" w:rsidRDefault="00F4163E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4163E">
              <w:rPr>
                <w:color w:val="000000"/>
                <w:sz w:val="24"/>
                <w:szCs w:val="24"/>
                <w:highlight w:val="yellow"/>
              </w:rPr>
              <w:t>1,15037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12A89" w:rsidRPr="00F4163E" w:rsidRDefault="00F4163E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4163E">
              <w:rPr>
                <w:color w:val="000000"/>
                <w:sz w:val="24"/>
                <w:szCs w:val="24"/>
                <w:highlight w:val="yellow"/>
              </w:rPr>
              <w:t>2,67196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12A89" w:rsidRPr="00F4163E" w:rsidRDefault="00F4163E" w:rsidP="003D01C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4163E">
              <w:rPr>
                <w:color w:val="000000"/>
                <w:sz w:val="24"/>
                <w:szCs w:val="24"/>
                <w:highlight w:val="yellow"/>
              </w:rPr>
              <w:t>3,18662</w:t>
            </w:r>
          </w:p>
        </w:tc>
      </w:tr>
      <w:tr w:rsidR="00624A3D" w:rsidRPr="00F26058" w:rsidTr="00926B96">
        <w:trPr>
          <w:trHeight w:val="1260"/>
        </w:trPr>
        <w:tc>
          <w:tcPr>
            <w:tcW w:w="274" w:type="pct"/>
            <w:shd w:val="clear" w:color="auto" w:fill="auto"/>
            <w:vAlign w:val="center"/>
            <w:hideMark/>
          </w:tcPr>
          <w:p w:rsidR="00624A3D" w:rsidRPr="00F26058" w:rsidRDefault="00624A3D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624A3D" w:rsidRPr="00F26058" w:rsidRDefault="00624A3D" w:rsidP="003D01C1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624A3D" w:rsidRPr="00F26058" w:rsidRDefault="00624A3D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24A3D" w:rsidRPr="002E4B42" w:rsidRDefault="00926B96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24A3D" w:rsidRPr="0071033F" w:rsidRDefault="0071033F" w:rsidP="001B2B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1033F">
              <w:rPr>
                <w:color w:val="000000"/>
                <w:sz w:val="24"/>
                <w:szCs w:val="24"/>
                <w:highlight w:val="yellow"/>
              </w:rPr>
              <w:t>3 356 295,24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24A3D" w:rsidRPr="0071033F" w:rsidRDefault="0071033F" w:rsidP="001B2B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1033F">
              <w:rPr>
                <w:color w:val="000000"/>
                <w:sz w:val="24"/>
                <w:szCs w:val="24"/>
                <w:highlight w:val="yellow"/>
              </w:rPr>
              <w:t>1 690 592,57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24A3D" w:rsidRPr="0071033F" w:rsidRDefault="0071033F" w:rsidP="001B2B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1033F">
              <w:rPr>
                <w:color w:val="000000"/>
                <w:sz w:val="24"/>
                <w:szCs w:val="24"/>
                <w:highlight w:val="yellow"/>
              </w:rPr>
              <w:t>25 152,93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24A3D" w:rsidRPr="0071033F" w:rsidRDefault="0071033F" w:rsidP="001B2B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1033F">
              <w:rPr>
                <w:color w:val="000000"/>
                <w:sz w:val="24"/>
                <w:szCs w:val="24"/>
                <w:highlight w:val="yellow"/>
              </w:rPr>
              <w:t>1 159 656,41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4A3D" w:rsidRPr="0071033F" w:rsidRDefault="0071033F" w:rsidP="001B2B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1033F">
              <w:rPr>
                <w:color w:val="000000"/>
                <w:sz w:val="24"/>
                <w:szCs w:val="24"/>
                <w:highlight w:val="yellow"/>
              </w:rPr>
              <w:t>480 893,33</w:t>
            </w:r>
          </w:p>
        </w:tc>
      </w:tr>
      <w:tr w:rsidR="00624A3D" w:rsidRPr="00F26058" w:rsidTr="00926B96">
        <w:trPr>
          <w:trHeight w:val="315"/>
        </w:trPr>
        <w:tc>
          <w:tcPr>
            <w:tcW w:w="274" w:type="pct"/>
            <w:shd w:val="clear" w:color="auto" w:fill="auto"/>
            <w:vAlign w:val="center"/>
            <w:hideMark/>
          </w:tcPr>
          <w:p w:rsidR="00624A3D" w:rsidRPr="00F26058" w:rsidRDefault="00624A3D" w:rsidP="003D01C1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624A3D" w:rsidRPr="00F26058" w:rsidRDefault="00624A3D" w:rsidP="003D01C1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624A3D" w:rsidRPr="00F26058" w:rsidRDefault="00624A3D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</w:t>
            </w:r>
            <w:proofErr w:type="spellStart"/>
            <w:r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24A3D" w:rsidRPr="002E4B42" w:rsidRDefault="00926B96" w:rsidP="003D0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24A3D" w:rsidRPr="00C30109" w:rsidRDefault="00C30109" w:rsidP="001B2B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30109">
              <w:rPr>
                <w:color w:val="000000"/>
                <w:sz w:val="24"/>
                <w:szCs w:val="24"/>
                <w:highlight w:val="yellow"/>
              </w:rPr>
              <w:t>188 161,40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24A3D" w:rsidRPr="00C30109" w:rsidRDefault="00C30109" w:rsidP="001B2B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30109">
              <w:rPr>
                <w:color w:val="000000"/>
                <w:sz w:val="24"/>
                <w:szCs w:val="24"/>
                <w:highlight w:val="yellow"/>
              </w:rPr>
              <w:t>134 483,13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24A3D" w:rsidRPr="00C30109" w:rsidRDefault="00C30109" w:rsidP="001B2B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30109">
              <w:rPr>
                <w:color w:val="000000"/>
                <w:sz w:val="24"/>
                <w:szCs w:val="24"/>
                <w:highlight w:val="yellow"/>
              </w:rPr>
              <w:t>16 081,89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24A3D" w:rsidRPr="00C30109" w:rsidRDefault="00C30109" w:rsidP="001B2B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30109">
              <w:rPr>
                <w:color w:val="000000"/>
                <w:sz w:val="24"/>
                <w:szCs w:val="24"/>
                <w:highlight w:val="yellow"/>
              </w:rPr>
              <w:t>428 977,02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4A3D" w:rsidRPr="00C30109" w:rsidRDefault="00C30109" w:rsidP="001B2B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30109">
              <w:rPr>
                <w:color w:val="000000"/>
                <w:sz w:val="24"/>
                <w:szCs w:val="24"/>
                <w:highlight w:val="yellow"/>
              </w:rPr>
              <w:t>481 412,00</w:t>
            </w:r>
          </w:p>
        </w:tc>
      </w:tr>
    </w:tbl>
    <w:p w:rsidR="00601BF6" w:rsidRPr="00F26058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1BF6" w:rsidRPr="00F26058" w:rsidRDefault="00601BF6" w:rsidP="00601BF6">
      <w:pPr>
        <w:widowControl w:val="0"/>
        <w:autoSpaceDE w:val="0"/>
        <w:autoSpaceDN w:val="0"/>
        <w:adjustRightInd w:val="0"/>
        <w:jc w:val="both"/>
        <w:rPr>
          <w:szCs w:val="28"/>
          <w:lang w:val="en-US"/>
        </w:rPr>
        <w:sectPr w:rsidR="00601BF6" w:rsidRPr="00F26058" w:rsidSect="001B2B51">
          <w:pgSz w:w="16838" w:h="11906" w:orient="landscape"/>
          <w:pgMar w:top="1135" w:right="1103" w:bottom="567" w:left="1134" w:header="709" w:footer="709" w:gutter="0"/>
          <w:cols w:space="708"/>
          <w:docGrid w:linePitch="360"/>
        </w:sectPr>
      </w:pPr>
    </w:p>
    <w:p w:rsidR="00601BF6" w:rsidRPr="00F26058" w:rsidRDefault="00601BF6" w:rsidP="00601BF6">
      <w:pPr>
        <w:widowControl w:val="0"/>
        <w:autoSpaceDE w:val="0"/>
        <w:autoSpaceDN w:val="0"/>
        <w:adjustRightInd w:val="0"/>
        <w:ind w:left="5954"/>
        <w:jc w:val="right"/>
        <w:rPr>
          <w:sz w:val="24"/>
          <w:szCs w:val="28"/>
        </w:rPr>
      </w:pPr>
      <w:r w:rsidRPr="00F26058">
        <w:rPr>
          <w:sz w:val="24"/>
          <w:szCs w:val="28"/>
        </w:rPr>
        <w:lastRenderedPageBreak/>
        <w:t>Таблица 1</w:t>
      </w:r>
    </w:p>
    <w:p w:rsidR="00601BF6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1BF6" w:rsidRPr="00F26058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 xml:space="preserve">Размер экономически </w:t>
      </w:r>
      <w:proofErr w:type="gramStart"/>
      <w:r w:rsidRPr="00F26058">
        <w:rPr>
          <w:szCs w:val="28"/>
        </w:rPr>
        <w:t>обоснованных</w:t>
      </w:r>
      <w:proofErr w:type="gramEnd"/>
      <w:r w:rsidRPr="00F26058">
        <w:rPr>
          <w:szCs w:val="28"/>
        </w:rPr>
        <w:t xml:space="preserve"> единых (котловых)</w:t>
      </w:r>
    </w:p>
    <w:p w:rsidR="00601BF6" w:rsidRPr="00F26058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тарифов на услуги по передаче электрической энергии</w:t>
      </w:r>
    </w:p>
    <w:p w:rsidR="00601BF6" w:rsidRPr="00F26058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сетевых организаций на территории Республики Татарстан</w:t>
      </w:r>
    </w:p>
    <w:p w:rsidR="00601BF6" w:rsidRPr="00F26058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 xml:space="preserve">с 1 января 2015 года по 31 декабря 2019 года с календарной разбивкой </w:t>
      </w:r>
    </w:p>
    <w:p w:rsidR="00601BF6" w:rsidRPr="00F26058" w:rsidRDefault="00601BF6" w:rsidP="001F76B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075"/>
        <w:gridCol w:w="1521"/>
        <w:gridCol w:w="688"/>
        <w:gridCol w:w="1116"/>
        <w:gridCol w:w="1117"/>
        <w:gridCol w:w="1243"/>
        <w:gridCol w:w="1266"/>
      </w:tblGrid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№</w:t>
            </w:r>
          </w:p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proofErr w:type="gramStart"/>
            <w:r w:rsidRPr="00624A3D">
              <w:rPr>
                <w:color w:val="000000"/>
                <w:sz w:val="20"/>
              </w:rPr>
              <w:t>п</w:t>
            </w:r>
            <w:proofErr w:type="gramEnd"/>
            <w:r w:rsidRPr="00624A3D">
              <w:rPr>
                <w:color w:val="000000"/>
                <w:sz w:val="20"/>
              </w:rPr>
              <w:t>/п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Год</w:t>
            </w:r>
          </w:p>
        </w:tc>
        <w:tc>
          <w:tcPr>
            <w:tcW w:w="2406" w:type="pct"/>
            <w:gridSpan w:val="4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Диапазоны напряжения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vMerge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BH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CH-I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CH-II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HH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</w:t>
            </w:r>
          </w:p>
        </w:tc>
        <w:tc>
          <w:tcPr>
            <w:tcW w:w="4580" w:type="pct"/>
            <w:gridSpan w:val="7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  <w:u w:val="single"/>
              </w:rPr>
            </w:pPr>
            <w:r w:rsidRPr="00624A3D">
              <w:rPr>
                <w:sz w:val="20"/>
              </w:rPr>
              <w:t>Величины, используемые при утверждении (расчете) единых (котловых) тарифов на услуги по передаче электрической энергии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1.1</w:t>
            </w:r>
          </w:p>
        </w:tc>
        <w:tc>
          <w:tcPr>
            <w:tcW w:w="2174" w:type="pct"/>
            <w:gridSpan w:val="3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both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Экономически обоснованные единые (котловые) тарифы на услуги по передаче электрической энергии (тарифы указаны без учета НДС) </w:t>
            </w:r>
          </w:p>
        </w:tc>
        <w:tc>
          <w:tcPr>
            <w:tcW w:w="2406" w:type="pct"/>
            <w:gridSpan w:val="4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 полугодие</w:t>
            </w:r>
            <w:r w:rsidRPr="00624A3D"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1.1.1</w:t>
            </w:r>
          </w:p>
        </w:tc>
        <w:tc>
          <w:tcPr>
            <w:tcW w:w="4580" w:type="pct"/>
            <w:gridSpan w:val="7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  <w:proofErr w:type="spellStart"/>
            <w:r w:rsidRPr="00624A3D">
              <w:rPr>
                <w:color w:val="000000"/>
                <w:sz w:val="20"/>
              </w:rPr>
              <w:t>Двухставочный</w:t>
            </w:r>
            <w:proofErr w:type="spellEnd"/>
            <w:r w:rsidRPr="00624A3D">
              <w:rPr>
                <w:color w:val="000000"/>
                <w:sz w:val="20"/>
              </w:rPr>
              <w:t xml:space="preserve"> тариф: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1.1.1.1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 ставка за содержание электрических сетей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МВт·мес</w:t>
            </w:r>
            <w:proofErr w:type="spellEnd"/>
            <w:r w:rsidRPr="00624A3D">
              <w:rPr>
                <w:color w:val="000000"/>
                <w:sz w:val="20"/>
              </w:rPr>
              <w:t>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79 067,77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555 271,84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813 773,95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1 062 436,84</w:t>
            </w:r>
          </w:p>
        </w:tc>
      </w:tr>
      <w:tr w:rsidR="00601BF6" w:rsidRPr="00624A3D" w:rsidTr="00624A3D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184 888,15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624A3D" w:rsidRDefault="00601BF6" w:rsidP="00624A3D">
            <w:pPr>
              <w:ind w:left="-131" w:right="-102"/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</w:t>
            </w:r>
            <w:r w:rsidR="00624A3D">
              <w:rPr>
                <w:color w:val="000000"/>
                <w:sz w:val="20"/>
                <w:lang w:val="en-US"/>
              </w:rPr>
              <w:t> </w:t>
            </w:r>
            <w:r w:rsidRPr="00624A3D">
              <w:rPr>
                <w:color w:val="000000"/>
                <w:sz w:val="20"/>
              </w:rPr>
              <w:t>204361,12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651 551,25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958 403,13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161 576,20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513 381,16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977 963,93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1 481 054,73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243 547,42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380 057,73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771 714,79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1 344 844,39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8D320C" w:rsidRDefault="00C30109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281 822,04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8D320C" w:rsidRDefault="00C30109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568 070,48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8D320C" w:rsidRDefault="00C30109" w:rsidP="00624A3D">
            <w:pPr>
              <w:ind w:left="-114" w:right="-134"/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696 799,59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8D320C" w:rsidRDefault="00C30109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1 567 786,73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1.1.1.2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МВт·</w:t>
            </w:r>
            <w:proofErr w:type="gramStart"/>
            <w:r w:rsidRPr="00624A3D">
              <w:rPr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106,21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149,68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229,72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363,37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93,20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135,83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195,25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364,76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99,52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144,98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211,22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419,37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104,40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151,56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219,79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437,95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8D320C" w:rsidRDefault="003A0BAF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111,75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8D320C" w:rsidRDefault="003A0BAF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163,50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8D320C" w:rsidRDefault="003A0BAF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237,50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8D320C" w:rsidRDefault="003A0BAF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474,29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1.1.2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  <w:proofErr w:type="spellStart"/>
            <w:r w:rsidRPr="00624A3D">
              <w:rPr>
                <w:color w:val="000000"/>
                <w:sz w:val="20"/>
              </w:rPr>
              <w:t>Одноставочный</w:t>
            </w:r>
            <w:proofErr w:type="spellEnd"/>
            <w:r w:rsidRPr="00624A3D">
              <w:rPr>
                <w:color w:val="000000"/>
                <w:sz w:val="20"/>
              </w:rPr>
              <w:t xml:space="preserve"> тариф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кВт·</w:t>
            </w:r>
            <w:proofErr w:type="gramStart"/>
            <w:r w:rsidRPr="00624A3D">
              <w:rPr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0,28276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0,93166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2,03255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2,70782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0,51943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2,07799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1,51942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2,34242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0,43490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1,05417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2,25895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8D320C" w:rsidRDefault="00601BF6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2,98581</w:t>
            </w:r>
          </w:p>
        </w:tc>
      </w:tr>
      <w:tr w:rsidR="00212A89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212A89" w:rsidRPr="00624A3D" w:rsidRDefault="00212A89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212A89" w:rsidRPr="008D320C" w:rsidRDefault="00212A89" w:rsidP="003D01C1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0,67280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12A89" w:rsidRPr="008D320C" w:rsidRDefault="00212A89" w:rsidP="003D01C1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0,60167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12A89" w:rsidRPr="008D320C" w:rsidRDefault="00212A89" w:rsidP="003D01C1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1,68224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12A89" w:rsidRPr="008D320C" w:rsidRDefault="00212A89" w:rsidP="003D01C1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2,49444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8D320C" w:rsidRDefault="003A0BAF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0,63351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8D320C" w:rsidRDefault="003A0BAF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0,81004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8D320C" w:rsidRDefault="003A0BAF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1,74578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8D320C" w:rsidRDefault="003A0BAF" w:rsidP="00601BF6">
            <w:pPr>
              <w:jc w:val="center"/>
              <w:rPr>
                <w:color w:val="000000"/>
                <w:sz w:val="20"/>
              </w:rPr>
            </w:pPr>
            <w:r w:rsidRPr="008D320C">
              <w:rPr>
                <w:color w:val="000000"/>
                <w:sz w:val="20"/>
              </w:rPr>
              <w:t>2,89086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1.2</w:t>
            </w:r>
          </w:p>
        </w:tc>
        <w:tc>
          <w:tcPr>
            <w:tcW w:w="2174" w:type="pct"/>
            <w:gridSpan w:val="3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both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Экономически обоснованные единые (котловые) тарифы на услуги по передаче электрической энергии (тарифы указаны без учета НДС) </w:t>
            </w:r>
          </w:p>
        </w:tc>
        <w:tc>
          <w:tcPr>
            <w:tcW w:w="2406" w:type="pct"/>
            <w:gridSpan w:val="4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2 полугодие 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1.2.1</w:t>
            </w:r>
          </w:p>
        </w:tc>
        <w:tc>
          <w:tcPr>
            <w:tcW w:w="4580" w:type="pct"/>
            <w:gridSpan w:val="7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  <w:proofErr w:type="spellStart"/>
            <w:r w:rsidRPr="00624A3D">
              <w:rPr>
                <w:color w:val="000000"/>
                <w:sz w:val="20"/>
              </w:rPr>
              <w:t>Двухставочный</w:t>
            </w:r>
            <w:proofErr w:type="spellEnd"/>
            <w:r w:rsidRPr="00624A3D">
              <w:rPr>
                <w:color w:val="000000"/>
                <w:sz w:val="20"/>
              </w:rPr>
              <w:t xml:space="preserve"> тариф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1.2.1.1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 ставка за содержание электрических сетей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МВт·мес</w:t>
            </w:r>
            <w:proofErr w:type="spellEnd"/>
            <w:r w:rsidRPr="00624A3D">
              <w:rPr>
                <w:color w:val="000000"/>
                <w:sz w:val="20"/>
              </w:rPr>
              <w:t>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91 361,13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495 293,25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789 032,16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1 028 831,23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136 462,05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918 224,06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538 442,17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1 099 036,82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179 732,46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473 424,98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963 559,39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1 503 196,08</w:t>
            </w:r>
          </w:p>
        </w:tc>
      </w:tr>
      <w:tr w:rsidR="00624A3D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24A3D" w:rsidRPr="00624A3D" w:rsidRDefault="00624A3D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24A3D" w:rsidRPr="00624A3D" w:rsidRDefault="00624A3D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24A3D" w:rsidRPr="00624A3D" w:rsidRDefault="00624A3D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24A3D" w:rsidRPr="00624A3D" w:rsidRDefault="00624A3D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24A3D" w:rsidRPr="00624A3D" w:rsidRDefault="00624A3D" w:rsidP="001B2B5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285 964,89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24A3D" w:rsidRPr="00624A3D" w:rsidRDefault="00624A3D" w:rsidP="001B2B5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557 479,10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24A3D" w:rsidRPr="00624A3D" w:rsidRDefault="00624A3D" w:rsidP="001B2B5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678 225,94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24A3D" w:rsidRPr="00624A3D" w:rsidRDefault="00624A3D" w:rsidP="001B2B5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1 607 435,25</w:t>
            </w:r>
          </w:p>
        </w:tc>
      </w:tr>
      <w:tr w:rsidR="00624A3D" w:rsidRPr="00624A3D" w:rsidTr="00624A3D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24A3D" w:rsidRPr="00624A3D" w:rsidRDefault="00624A3D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24A3D" w:rsidRPr="00624A3D" w:rsidRDefault="00624A3D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24A3D" w:rsidRPr="00624A3D" w:rsidRDefault="00624A3D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24A3D" w:rsidRPr="00624A3D" w:rsidRDefault="00624A3D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24A3D" w:rsidRPr="003A0BAF" w:rsidRDefault="003A0BAF" w:rsidP="001B2B5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A0BAF">
              <w:rPr>
                <w:color w:val="000000"/>
                <w:sz w:val="20"/>
                <w:highlight w:val="yellow"/>
              </w:rPr>
              <w:t>272 603,58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24A3D" w:rsidRPr="003A0BAF" w:rsidRDefault="003A0BAF" w:rsidP="001B2B5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A0BAF">
              <w:rPr>
                <w:color w:val="000000"/>
                <w:sz w:val="20"/>
                <w:highlight w:val="yellow"/>
              </w:rPr>
              <w:t>593 770,54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24A3D" w:rsidRPr="003A0BAF" w:rsidRDefault="003A0BAF" w:rsidP="00624A3D">
            <w:pPr>
              <w:ind w:left="-114" w:right="-134"/>
              <w:jc w:val="center"/>
              <w:rPr>
                <w:color w:val="000000"/>
                <w:sz w:val="20"/>
                <w:highlight w:val="yellow"/>
              </w:rPr>
            </w:pPr>
            <w:r w:rsidRPr="003A0BAF">
              <w:rPr>
                <w:color w:val="000000"/>
                <w:sz w:val="20"/>
                <w:highlight w:val="yellow"/>
              </w:rPr>
              <w:t>757 320,57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24A3D" w:rsidRPr="003A0BAF" w:rsidRDefault="003A0BAF" w:rsidP="001B2B5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A0BAF">
              <w:rPr>
                <w:color w:val="000000"/>
                <w:sz w:val="20"/>
                <w:highlight w:val="yellow"/>
              </w:rPr>
              <w:t>1 335 821,53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1F76BE" w:rsidRPr="00624A3D" w:rsidRDefault="001F76BE" w:rsidP="00601BF6">
            <w:pPr>
              <w:jc w:val="center"/>
              <w:rPr>
                <w:color w:val="000000"/>
                <w:sz w:val="20"/>
                <w:lang w:val="en-US"/>
              </w:rPr>
            </w:pPr>
          </w:p>
          <w:p w:rsidR="00601BF6" w:rsidRPr="00624A3D" w:rsidRDefault="00601BF6" w:rsidP="00601BF6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1.2.1.2</w:t>
            </w:r>
          </w:p>
          <w:p w:rsidR="001F76BE" w:rsidRPr="00624A3D" w:rsidRDefault="001F76BE" w:rsidP="00601BF6">
            <w:pPr>
              <w:jc w:val="center"/>
              <w:rPr>
                <w:color w:val="000000"/>
                <w:sz w:val="20"/>
                <w:lang w:val="en-US"/>
              </w:rPr>
            </w:pPr>
          </w:p>
          <w:p w:rsidR="001F76BE" w:rsidRPr="00624A3D" w:rsidRDefault="001F76BE" w:rsidP="00601BF6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lastRenderedPageBreak/>
              <w:t xml:space="preserve">- ставка на оплату технологического расхода (потерь) в </w:t>
            </w:r>
            <w:r w:rsidRPr="00624A3D">
              <w:rPr>
                <w:color w:val="000000"/>
                <w:sz w:val="20"/>
              </w:rPr>
              <w:lastRenderedPageBreak/>
              <w:t>электрических сетях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1F76BE" w:rsidRPr="00624A3D" w:rsidRDefault="001F76BE" w:rsidP="00601BF6">
            <w:pPr>
              <w:jc w:val="center"/>
              <w:rPr>
                <w:color w:val="000000"/>
                <w:sz w:val="20"/>
              </w:rPr>
            </w:pPr>
          </w:p>
          <w:p w:rsidR="00601BF6" w:rsidRPr="00624A3D" w:rsidRDefault="00601BF6" w:rsidP="00601BF6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МВт·</w:t>
            </w:r>
            <w:proofErr w:type="gramStart"/>
            <w:r w:rsidRPr="00624A3D">
              <w:rPr>
                <w:color w:val="000000"/>
                <w:sz w:val="20"/>
              </w:rPr>
              <w:t>ч</w:t>
            </w:r>
            <w:proofErr w:type="spellEnd"/>
            <w:proofErr w:type="gramEnd"/>
          </w:p>
          <w:p w:rsidR="001F76BE" w:rsidRPr="00624A3D" w:rsidRDefault="001F76BE" w:rsidP="00601BF6">
            <w:pPr>
              <w:jc w:val="center"/>
              <w:rPr>
                <w:color w:val="000000"/>
                <w:sz w:val="20"/>
                <w:lang w:val="en-US"/>
              </w:rPr>
            </w:pPr>
          </w:p>
          <w:p w:rsidR="001F76BE" w:rsidRPr="00624A3D" w:rsidRDefault="001F76BE" w:rsidP="00601BF6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93,2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135,83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195,25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385,23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99,52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144,98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211,22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419,37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104,40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151,56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219,79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437,95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113,38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165,20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239,13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476,00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0B7160" w:rsidRDefault="000B7160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0B7160">
              <w:rPr>
                <w:color w:val="000000"/>
                <w:sz w:val="20"/>
                <w:highlight w:val="yellow"/>
              </w:rPr>
              <w:t>105,33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0B7160" w:rsidRDefault="000B7160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0B7160">
              <w:rPr>
                <w:color w:val="000000"/>
                <w:sz w:val="20"/>
                <w:highlight w:val="yellow"/>
              </w:rPr>
              <w:t>160,97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0B7160" w:rsidRDefault="000B7160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0B7160">
              <w:rPr>
                <w:color w:val="000000"/>
                <w:sz w:val="20"/>
                <w:highlight w:val="yellow"/>
              </w:rPr>
              <w:t>228,32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0B7160" w:rsidRDefault="000B7160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0B7160">
              <w:rPr>
                <w:color w:val="000000"/>
                <w:sz w:val="20"/>
                <w:highlight w:val="yellow"/>
              </w:rPr>
              <w:t>459,09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1F76BE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1.2.2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1F76BE">
            <w:pPr>
              <w:rPr>
                <w:color w:val="000000"/>
                <w:sz w:val="20"/>
              </w:rPr>
            </w:pPr>
            <w:proofErr w:type="spellStart"/>
            <w:r w:rsidRPr="00624A3D">
              <w:rPr>
                <w:color w:val="000000"/>
                <w:sz w:val="20"/>
              </w:rPr>
              <w:t>Одноставочный</w:t>
            </w:r>
            <w:proofErr w:type="spellEnd"/>
            <w:r w:rsidRPr="00624A3D">
              <w:rPr>
                <w:color w:val="000000"/>
                <w:sz w:val="20"/>
              </w:rPr>
              <w:t xml:space="preserve"> тариф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1F76BE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руб./</w:t>
            </w:r>
            <w:proofErr w:type="spellStart"/>
            <w:r w:rsidRPr="00624A3D">
              <w:rPr>
                <w:color w:val="000000"/>
                <w:sz w:val="20"/>
              </w:rPr>
              <w:t>кВт·</w:t>
            </w:r>
            <w:proofErr w:type="gramStart"/>
            <w:r w:rsidRPr="00624A3D">
              <w:rPr>
                <w:color w:val="000000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0,30117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0,97347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1,98168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2,64721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0,41196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1,71820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1,37512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2,79837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0,49708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0,91352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2,20220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2,93689</w:t>
            </w:r>
          </w:p>
        </w:tc>
      </w:tr>
      <w:tr w:rsidR="00624A3D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24A3D" w:rsidRPr="00624A3D" w:rsidRDefault="00624A3D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24A3D" w:rsidRPr="00624A3D" w:rsidRDefault="00624A3D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24A3D" w:rsidRPr="00624A3D" w:rsidRDefault="00624A3D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24A3D" w:rsidRPr="00624A3D" w:rsidRDefault="00624A3D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24A3D" w:rsidRPr="00624A3D" w:rsidRDefault="00624A3D" w:rsidP="001B2B5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0,66168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24A3D" w:rsidRPr="00624A3D" w:rsidRDefault="00624A3D" w:rsidP="001B2B5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1,05801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24A3D" w:rsidRPr="00624A3D" w:rsidRDefault="00624A3D" w:rsidP="001B2B5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1,59956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24A3D" w:rsidRPr="00624A3D" w:rsidRDefault="00624A3D" w:rsidP="001B2B5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3,15946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01BF6" w:rsidRPr="000B7160" w:rsidRDefault="000B7160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0B7160">
              <w:rPr>
                <w:color w:val="000000"/>
                <w:sz w:val="20"/>
                <w:highlight w:val="yellow"/>
              </w:rPr>
              <w:t>0,60431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1BF6" w:rsidRPr="000B7160" w:rsidRDefault="000B7160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0B7160">
              <w:rPr>
                <w:color w:val="000000"/>
                <w:sz w:val="20"/>
                <w:highlight w:val="yellow"/>
              </w:rPr>
              <w:t>1,12542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1BF6" w:rsidRPr="000B7160" w:rsidRDefault="000B7160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0B7160">
              <w:rPr>
                <w:color w:val="000000"/>
                <w:sz w:val="20"/>
                <w:highlight w:val="yellow"/>
              </w:rPr>
              <w:t>1,76884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1BF6" w:rsidRPr="000B7160" w:rsidRDefault="000B7160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0B7160">
              <w:rPr>
                <w:color w:val="000000"/>
                <w:sz w:val="20"/>
                <w:highlight w:val="yellow"/>
              </w:rPr>
              <w:t>2,67950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№</w:t>
            </w:r>
          </w:p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proofErr w:type="gramStart"/>
            <w:r w:rsidRPr="00624A3D">
              <w:rPr>
                <w:color w:val="000000"/>
                <w:sz w:val="20"/>
              </w:rPr>
              <w:t>п</w:t>
            </w:r>
            <w:proofErr w:type="gramEnd"/>
            <w:r w:rsidRPr="00624A3D">
              <w:rPr>
                <w:color w:val="000000"/>
                <w:sz w:val="20"/>
              </w:rPr>
              <w:t>/п</w:t>
            </w:r>
          </w:p>
        </w:tc>
        <w:tc>
          <w:tcPr>
            <w:tcW w:w="1825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Наименование сетевой организации с указанием необходимой валовой выручки (без учета оплаты потерь), HBB которой </w:t>
            </w:r>
            <w:proofErr w:type="gramStart"/>
            <w:r w:rsidRPr="00624A3D">
              <w:rPr>
                <w:color w:val="000000"/>
                <w:sz w:val="20"/>
              </w:rPr>
              <w:t>учтена</w:t>
            </w:r>
            <w:proofErr w:type="gramEnd"/>
            <w:r w:rsidRPr="00624A3D">
              <w:rPr>
                <w:color w:val="000000"/>
                <w:sz w:val="20"/>
              </w:rPr>
              <w:t xml:space="preserve"> при утверждении (расчете) единых (котловых) тарифов на услуги по передаче электрической энергии в Республике Татарстан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Год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HBB сетевых организаций без учета оплаты потерь, </w:t>
            </w:r>
            <w:proofErr w:type="gramStart"/>
            <w:r w:rsidRPr="00624A3D">
              <w:rPr>
                <w:color w:val="000000"/>
                <w:sz w:val="20"/>
              </w:rPr>
              <w:t>учтенная</w:t>
            </w:r>
            <w:proofErr w:type="gramEnd"/>
            <w:r w:rsidRPr="00624A3D">
              <w:rPr>
                <w:color w:val="000000"/>
                <w:sz w:val="20"/>
              </w:rPr>
              <w:t xml:space="preserve"> при утверждении (расчете) единых (котловых) тарифов на услуги по передаче электрической энергии в Республике Татарстан 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 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тыс. руб.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тыс. руб.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Открытое акционерное общество «Сетевая компания»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17 738 509,09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657 741,39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19 781 023,67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1 159 977,01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 w:themeColor="text1"/>
                <w:sz w:val="20"/>
              </w:rPr>
              <w:t>20 652 971,64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464 827,11</w:t>
            </w:r>
          </w:p>
        </w:tc>
      </w:tr>
      <w:tr w:rsidR="00212A89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212A89" w:rsidRPr="00624A3D" w:rsidRDefault="00212A89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212A89" w:rsidRPr="00624A3D" w:rsidRDefault="00212A89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212A89" w:rsidRPr="00624A3D" w:rsidRDefault="00212A89" w:rsidP="003D01C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21 782 658,82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212A89" w:rsidRPr="00624A3D" w:rsidRDefault="00212A89" w:rsidP="003D01C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960 940,03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C50EA3" w:rsidRDefault="00607060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highlight w:val="yellow"/>
              </w:rPr>
              <w:t>22 498 585,05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C50EA3" w:rsidRDefault="00B410D0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B410D0">
              <w:rPr>
                <w:color w:val="000000"/>
                <w:sz w:val="20"/>
              </w:rPr>
              <w:t>1 096 621,33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Публичное акционерное общество «Татнефть» имени </w:t>
            </w:r>
            <w:proofErr w:type="spellStart"/>
            <w:r w:rsidRPr="00624A3D">
              <w:rPr>
                <w:color w:val="000000"/>
                <w:sz w:val="20"/>
              </w:rPr>
              <w:t>В.Д.Шашина</w:t>
            </w:r>
            <w:proofErr w:type="spellEnd"/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174 343,61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187 774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49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195 646,94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337 004,81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C50EA3" w:rsidP="00601BF6">
            <w:pPr>
              <w:jc w:val="center"/>
              <w:rPr>
                <w:color w:val="000000"/>
                <w:sz w:val="20"/>
              </w:rPr>
            </w:pPr>
            <w:r w:rsidRPr="00C50EA3">
              <w:rPr>
                <w:color w:val="000000"/>
                <w:sz w:val="20"/>
                <w:highlight w:val="yellow"/>
              </w:rPr>
              <w:t>547 932,87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624A3D">
              <w:rPr>
                <w:color w:val="000000"/>
                <w:sz w:val="20"/>
              </w:rPr>
              <w:t>Трансэнерго</w:t>
            </w:r>
            <w:proofErr w:type="spellEnd"/>
            <w:r w:rsidRPr="00624A3D">
              <w:rPr>
                <w:color w:val="000000"/>
                <w:sz w:val="20"/>
              </w:rPr>
              <w:t xml:space="preserve"> – филиала</w:t>
            </w:r>
          </w:p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ОАО «РЖД»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6 618,08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7 105,</w:t>
            </w:r>
            <w:r w:rsidRPr="00624A3D">
              <w:rPr>
                <w:color w:val="000000"/>
                <w:sz w:val="20"/>
                <w:lang w:val="en-US"/>
              </w:rPr>
              <w:t>66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7 303,20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7 419,74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C50EA3" w:rsidP="00601BF6">
            <w:pPr>
              <w:jc w:val="center"/>
              <w:rPr>
                <w:color w:val="000000"/>
                <w:sz w:val="20"/>
              </w:rPr>
            </w:pPr>
            <w:r w:rsidRPr="00C50EA3">
              <w:rPr>
                <w:color w:val="000000"/>
                <w:sz w:val="20"/>
                <w:highlight w:val="yellow"/>
              </w:rPr>
              <w:t>7 806,04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«Электро-</w:t>
            </w:r>
            <w:proofErr w:type="spellStart"/>
            <w:r w:rsidRPr="00624A3D">
              <w:rPr>
                <w:color w:val="000000"/>
                <w:sz w:val="20"/>
              </w:rPr>
              <w:t>Энергосервис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3 185,94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 xml:space="preserve">3 </w:t>
            </w:r>
            <w:r w:rsidRPr="00624A3D">
              <w:rPr>
                <w:color w:val="000000"/>
                <w:sz w:val="20"/>
                <w:lang w:val="en-US"/>
              </w:rPr>
              <w:t>722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87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4 202,50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5 564,71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C27A34" w:rsidP="00601BF6">
            <w:pPr>
              <w:jc w:val="center"/>
              <w:rPr>
                <w:color w:val="000000"/>
                <w:sz w:val="20"/>
              </w:rPr>
            </w:pPr>
            <w:r w:rsidRPr="00C27A34">
              <w:rPr>
                <w:color w:val="000000"/>
                <w:sz w:val="20"/>
                <w:highlight w:val="yellow"/>
              </w:rPr>
              <w:t>5 770,</w:t>
            </w:r>
            <w:r>
              <w:rPr>
                <w:color w:val="000000"/>
                <w:sz w:val="20"/>
                <w:highlight w:val="yellow"/>
              </w:rPr>
              <w:t>0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85769E" w:rsidP="001F76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1F76BE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«ЧЕЛНЫВОДОКАНАЛ»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974,25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994,84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1 046,42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1 051,54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28112A" w:rsidP="00601BF6">
            <w:pPr>
              <w:jc w:val="center"/>
              <w:rPr>
                <w:color w:val="000000"/>
                <w:sz w:val="20"/>
              </w:rPr>
            </w:pPr>
            <w:r w:rsidRPr="0028112A">
              <w:rPr>
                <w:color w:val="000000"/>
                <w:sz w:val="20"/>
                <w:highlight w:val="yellow"/>
              </w:rPr>
              <w:t>760,51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85769E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85769E" w:rsidRPr="00624A3D" w:rsidRDefault="0085769E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85769E" w:rsidRPr="00624A3D" w:rsidRDefault="0085769E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ООО «</w:t>
            </w:r>
            <w:proofErr w:type="spellStart"/>
            <w:r w:rsidRPr="00624A3D">
              <w:rPr>
                <w:color w:val="000000"/>
                <w:sz w:val="20"/>
              </w:rPr>
              <w:t>Экострой</w:t>
            </w:r>
            <w:proofErr w:type="spellEnd"/>
            <w:r w:rsidRPr="00624A3D">
              <w:rPr>
                <w:color w:val="000000"/>
                <w:sz w:val="20"/>
              </w:rPr>
              <w:t xml:space="preserve"> Инжиниринг»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85769E" w:rsidRPr="00624A3D" w:rsidRDefault="0085769E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85769E" w:rsidRPr="00C50EA3" w:rsidRDefault="00C50EA3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C50EA3">
              <w:rPr>
                <w:color w:val="000000"/>
                <w:sz w:val="20"/>
                <w:highlight w:val="yellow"/>
              </w:rPr>
              <w:t>13 832,56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85769E" w:rsidRPr="00624A3D" w:rsidRDefault="0085769E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85769E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85769E" w:rsidRDefault="0085769E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shd w:val="clear" w:color="auto" w:fill="auto"/>
            <w:vAlign w:val="center"/>
          </w:tcPr>
          <w:p w:rsidR="0085769E" w:rsidRPr="00624A3D" w:rsidRDefault="0085769E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85769E" w:rsidRPr="00624A3D" w:rsidRDefault="0085769E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</w:tcPr>
          <w:p w:rsidR="0085769E" w:rsidRPr="00C50EA3" w:rsidRDefault="00C50EA3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C50EA3">
              <w:rPr>
                <w:color w:val="000000"/>
                <w:sz w:val="20"/>
                <w:highlight w:val="yellow"/>
              </w:rPr>
              <w:t>14 468,86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</w:tcPr>
          <w:p w:rsidR="0085769E" w:rsidRPr="00624A3D" w:rsidRDefault="0085769E" w:rsidP="00601BF6">
            <w:pPr>
              <w:jc w:val="center"/>
              <w:rPr>
                <w:color w:val="000000"/>
                <w:sz w:val="20"/>
              </w:rPr>
            </w:pPr>
          </w:p>
        </w:tc>
      </w:tr>
      <w:tr w:rsidR="0085769E" w:rsidRPr="00624A3D" w:rsidTr="001F76BE">
        <w:trPr>
          <w:trHeight w:val="340"/>
        </w:trPr>
        <w:tc>
          <w:tcPr>
            <w:tcW w:w="420" w:type="pct"/>
            <w:vMerge/>
            <w:shd w:val="clear" w:color="auto" w:fill="auto"/>
            <w:vAlign w:val="center"/>
          </w:tcPr>
          <w:p w:rsidR="0085769E" w:rsidRDefault="0085769E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shd w:val="clear" w:color="auto" w:fill="auto"/>
            <w:vAlign w:val="center"/>
          </w:tcPr>
          <w:p w:rsidR="0085769E" w:rsidRPr="00624A3D" w:rsidRDefault="0085769E" w:rsidP="00601B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85769E" w:rsidRPr="00624A3D" w:rsidRDefault="0085769E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</w:tcPr>
          <w:p w:rsidR="0085769E" w:rsidRPr="00C50EA3" w:rsidRDefault="00C50EA3" w:rsidP="00601BF6">
            <w:pPr>
              <w:jc w:val="center"/>
              <w:rPr>
                <w:color w:val="000000"/>
                <w:sz w:val="20"/>
                <w:highlight w:val="yellow"/>
              </w:rPr>
            </w:pPr>
            <w:r w:rsidRPr="00C50EA3">
              <w:rPr>
                <w:color w:val="000000"/>
                <w:sz w:val="20"/>
                <w:highlight w:val="yellow"/>
              </w:rPr>
              <w:t>15 134,42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</w:tcPr>
          <w:p w:rsidR="0085769E" w:rsidRPr="00624A3D" w:rsidRDefault="0085769E" w:rsidP="00601BF6">
            <w:pPr>
              <w:jc w:val="center"/>
              <w:rPr>
                <w:color w:val="000000"/>
                <w:sz w:val="20"/>
              </w:rPr>
            </w:pP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</w:t>
            </w:r>
            <w:proofErr w:type="spellStart"/>
            <w:r w:rsidRPr="00624A3D">
              <w:rPr>
                <w:color w:val="000000"/>
                <w:sz w:val="20"/>
              </w:rPr>
              <w:t>ТранзитЭнергоМонтаж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5 170,07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5 </w:t>
            </w:r>
            <w:r w:rsidRPr="00624A3D">
              <w:rPr>
                <w:color w:val="000000"/>
                <w:sz w:val="20"/>
                <w:lang w:val="en-US"/>
              </w:rPr>
              <w:t>384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61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14 363,17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26 142,76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28112A" w:rsidP="00601BF6">
            <w:pPr>
              <w:jc w:val="center"/>
              <w:rPr>
                <w:color w:val="000000"/>
                <w:sz w:val="20"/>
              </w:rPr>
            </w:pPr>
            <w:r w:rsidRPr="0028112A">
              <w:rPr>
                <w:color w:val="000000"/>
                <w:sz w:val="20"/>
                <w:highlight w:val="yellow"/>
              </w:rPr>
              <w:t>29 613,08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Филиал «Волго-Вятский» Акционерное общество «</w:t>
            </w:r>
            <w:proofErr w:type="spellStart"/>
            <w:r w:rsidRPr="00624A3D">
              <w:rPr>
                <w:color w:val="000000"/>
                <w:sz w:val="20"/>
              </w:rPr>
              <w:t>Оборонэнерго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22 305,28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23 365,22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24 172,45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23 293,74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28112A" w:rsidP="00601BF6">
            <w:pPr>
              <w:jc w:val="center"/>
              <w:rPr>
                <w:color w:val="000000"/>
                <w:sz w:val="20"/>
              </w:rPr>
            </w:pPr>
            <w:r w:rsidRPr="0028112A">
              <w:rPr>
                <w:color w:val="000000"/>
                <w:sz w:val="20"/>
                <w:highlight w:val="yellow"/>
              </w:rPr>
              <w:t>25 281,84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</w:t>
            </w:r>
          </w:p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 «ОЭЗ ППТ «</w:t>
            </w:r>
            <w:proofErr w:type="spellStart"/>
            <w:r w:rsidRPr="00624A3D">
              <w:rPr>
                <w:color w:val="000000"/>
                <w:sz w:val="20"/>
              </w:rPr>
              <w:t>Алабуга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229 244,90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282 847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66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288 111,83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284 622,53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151F2B" w:rsidP="00601BF6">
            <w:pPr>
              <w:jc w:val="center"/>
              <w:rPr>
                <w:color w:val="000000"/>
                <w:sz w:val="20"/>
              </w:rPr>
            </w:pPr>
            <w:r w:rsidRPr="00151F2B">
              <w:rPr>
                <w:color w:val="000000"/>
                <w:sz w:val="20"/>
                <w:highlight w:val="yellow"/>
              </w:rPr>
              <w:t>291 378,02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624A3D">
              <w:rPr>
                <w:color w:val="000000"/>
                <w:sz w:val="20"/>
              </w:rPr>
              <w:t>Трансэнерго</w:t>
            </w:r>
            <w:proofErr w:type="spellEnd"/>
            <w:r w:rsidRPr="00624A3D">
              <w:rPr>
                <w:color w:val="000000"/>
                <w:sz w:val="20"/>
              </w:rPr>
              <w:t xml:space="preserve"> – филиала </w:t>
            </w:r>
          </w:p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ОАО «РЖД»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31 236,67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33 020,04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33 066,61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33 902,64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151F2B" w:rsidP="00601BF6">
            <w:pPr>
              <w:jc w:val="center"/>
              <w:rPr>
                <w:color w:val="000000"/>
                <w:sz w:val="20"/>
              </w:rPr>
            </w:pPr>
            <w:r w:rsidRPr="00151F2B">
              <w:rPr>
                <w:color w:val="000000"/>
                <w:sz w:val="20"/>
                <w:highlight w:val="yellow"/>
              </w:rPr>
              <w:t>35 035,04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«Казанская энергетическая компания»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7 620,73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23 148,68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31 963,79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42 606</w:t>
            </w:r>
            <w:r w:rsidRPr="00624A3D">
              <w:rPr>
                <w:color w:val="000000"/>
                <w:sz w:val="20"/>
              </w:rPr>
              <w:t>,90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28112A" w:rsidP="00601BF6">
            <w:pPr>
              <w:jc w:val="center"/>
              <w:rPr>
                <w:color w:val="000000"/>
                <w:sz w:val="20"/>
              </w:rPr>
            </w:pPr>
            <w:r w:rsidRPr="0028112A">
              <w:rPr>
                <w:color w:val="000000"/>
                <w:sz w:val="20"/>
                <w:highlight w:val="yellow"/>
              </w:rPr>
              <w:t>53 409,39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 «Международный аэропорт «Казань»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1 269,9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</w:t>
            </w:r>
            <w:r w:rsidRPr="00624A3D">
              <w:rPr>
                <w:color w:val="000000"/>
                <w:sz w:val="20"/>
                <w:lang w:val="en-US"/>
              </w:rPr>
              <w:t>334</w:t>
            </w:r>
            <w:r w:rsidRPr="00624A3D">
              <w:rPr>
                <w:color w:val="000000"/>
                <w:sz w:val="20"/>
              </w:rPr>
              <w:t>,5</w:t>
            </w:r>
            <w:r w:rsidRPr="00624A3D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1 379,62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1 144,93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994700" w:rsidP="00601BF6">
            <w:pPr>
              <w:jc w:val="center"/>
              <w:rPr>
                <w:color w:val="000000"/>
                <w:sz w:val="20"/>
              </w:rPr>
            </w:pPr>
            <w:r w:rsidRPr="00994700">
              <w:rPr>
                <w:color w:val="000000"/>
                <w:sz w:val="20"/>
                <w:highlight w:val="yellow"/>
              </w:rPr>
              <w:t>1 012,42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Казанский авиационный завод им. </w:t>
            </w:r>
            <w:proofErr w:type="spellStart"/>
            <w:r w:rsidRPr="00624A3D">
              <w:rPr>
                <w:color w:val="000000"/>
                <w:sz w:val="20"/>
              </w:rPr>
              <w:t>С.П.Горбунова</w:t>
            </w:r>
            <w:proofErr w:type="spellEnd"/>
            <w:r w:rsidRPr="00624A3D">
              <w:rPr>
                <w:color w:val="000000"/>
                <w:sz w:val="20"/>
              </w:rPr>
              <w:t xml:space="preserve"> – филиал</w:t>
            </w:r>
          </w:p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публичного акционерного общества «Туполев»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11 059,78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</w:t>
            </w:r>
            <w:r w:rsidRPr="00624A3D">
              <w:rPr>
                <w:color w:val="000000"/>
                <w:sz w:val="20"/>
                <w:lang w:val="en-US"/>
              </w:rPr>
              <w:t>2</w:t>
            </w:r>
            <w:r w:rsidRPr="00624A3D">
              <w:rPr>
                <w:color w:val="000000"/>
                <w:sz w:val="20"/>
              </w:rPr>
              <w:t> </w:t>
            </w:r>
            <w:r w:rsidRPr="00624A3D">
              <w:rPr>
                <w:color w:val="000000"/>
                <w:sz w:val="20"/>
                <w:lang w:val="en-US"/>
              </w:rPr>
              <w:t>219</w:t>
            </w:r>
            <w:r w:rsidRPr="00624A3D">
              <w:rPr>
                <w:color w:val="000000"/>
                <w:sz w:val="20"/>
              </w:rPr>
              <w:t>,</w:t>
            </w:r>
            <w:r w:rsidRPr="00624A3D">
              <w:rPr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12 897,49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12 659,59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994700" w:rsidP="00601BF6">
            <w:pPr>
              <w:jc w:val="center"/>
              <w:rPr>
                <w:color w:val="000000"/>
                <w:sz w:val="20"/>
              </w:rPr>
            </w:pPr>
            <w:r w:rsidRPr="00994700">
              <w:rPr>
                <w:color w:val="000000"/>
                <w:sz w:val="20"/>
                <w:highlight w:val="yellow"/>
              </w:rPr>
              <w:t>14 777,18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1F76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1F76BE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АО «Электросетевая компания»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</w:t>
            </w:r>
            <w:r w:rsidRPr="00624A3D">
              <w:rPr>
                <w:color w:val="000000"/>
                <w:sz w:val="20"/>
              </w:rPr>
              <w:t>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12 980,89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0A11B6" w:rsidP="00601BF6">
            <w:pPr>
              <w:jc w:val="center"/>
              <w:rPr>
                <w:color w:val="000000"/>
                <w:sz w:val="20"/>
                <w:lang w:val="en-US"/>
              </w:rPr>
            </w:pPr>
            <w:r w:rsidRPr="000A11B6">
              <w:rPr>
                <w:color w:val="000000"/>
                <w:sz w:val="20"/>
                <w:highlight w:val="yellow"/>
              </w:rPr>
              <w:t>13 684,07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13 552,87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2021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13 804,59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2022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14 283,98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 «Химический завод им. Л.Я. Карпова»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7 093,32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7 494,87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7 408,62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7 425,13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994700" w:rsidP="00601BF6">
            <w:pPr>
              <w:jc w:val="center"/>
              <w:rPr>
                <w:color w:val="000000"/>
                <w:sz w:val="20"/>
              </w:rPr>
            </w:pPr>
            <w:r w:rsidRPr="00994700">
              <w:rPr>
                <w:color w:val="000000"/>
                <w:sz w:val="20"/>
                <w:highlight w:val="yellow"/>
              </w:rPr>
              <w:t>8 015,53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Публичное акционерное общество «Нижнекамскнефтехим»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75 803,76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29 360,51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34 419,51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31 410,23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0A11B6" w:rsidP="00601BF6">
            <w:pPr>
              <w:jc w:val="center"/>
              <w:rPr>
                <w:color w:val="000000"/>
                <w:sz w:val="20"/>
              </w:rPr>
            </w:pPr>
            <w:r w:rsidRPr="000A11B6">
              <w:rPr>
                <w:color w:val="000000"/>
                <w:sz w:val="20"/>
                <w:highlight w:val="yellow"/>
              </w:rPr>
              <w:t>33 117,64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212A89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212A89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212A89" w:rsidRPr="00624A3D" w:rsidRDefault="00212A89" w:rsidP="003D01C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ООО «ТСО «</w:t>
            </w:r>
            <w:proofErr w:type="spellStart"/>
            <w:r w:rsidRPr="00624A3D">
              <w:rPr>
                <w:color w:val="000000"/>
                <w:sz w:val="20"/>
              </w:rPr>
              <w:t>Энергосервис</w:t>
            </w:r>
            <w:proofErr w:type="spellEnd"/>
            <w:r w:rsidRPr="00624A3D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49 230,66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212A89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212A89" w:rsidRPr="00624A3D" w:rsidRDefault="00212A89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212A89" w:rsidRPr="00624A3D" w:rsidRDefault="00212A89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212A89" w:rsidRPr="00624A3D" w:rsidRDefault="00CB0974" w:rsidP="00601BF6">
            <w:pPr>
              <w:jc w:val="center"/>
              <w:rPr>
                <w:color w:val="000000"/>
                <w:sz w:val="20"/>
              </w:rPr>
            </w:pPr>
            <w:r w:rsidRPr="00CB0974">
              <w:rPr>
                <w:color w:val="000000"/>
                <w:sz w:val="20"/>
                <w:highlight w:val="yellow"/>
              </w:rPr>
              <w:t>109 601,69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212A89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212A89" w:rsidRPr="00624A3D" w:rsidRDefault="00212A89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212A89" w:rsidRPr="00624A3D" w:rsidRDefault="00212A89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51 354,60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212A89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212A89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212A89" w:rsidRPr="00624A3D" w:rsidRDefault="00212A89" w:rsidP="003D01C1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ООО «Смежная сетевая компания «Интеграция»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</w:t>
            </w:r>
            <w:r w:rsidRPr="00624A3D">
              <w:rPr>
                <w:color w:val="000000"/>
                <w:sz w:val="20"/>
              </w:rPr>
              <w:t>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71 890,36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212A89" w:rsidRPr="00624A3D" w:rsidRDefault="00212A89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CB0974" w:rsidP="00601BF6">
            <w:pPr>
              <w:jc w:val="center"/>
              <w:rPr>
                <w:color w:val="000000"/>
                <w:sz w:val="20"/>
              </w:rPr>
            </w:pPr>
            <w:r w:rsidRPr="00CB0974">
              <w:rPr>
                <w:color w:val="000000"/>
                <w:sz w:val="20"/>
                <w:highlight w:val="yellow"/>
              </w:rPr>
              <w:t>109 375,96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74</w:t>
            </w:r>
            <w:r w:rsidRPr="00624A3D">
              <w:rPr>
                <w:color w:val="000000"/>
                <w:sz w:val="20"/>
                <w:lang w:val="en-US"/>
              </w:rPr>
              <w:t xml:space="preserve"> </w:t>
            </w:r>
            <w:r w:rsidRPr="00624A3D">
              <w:rPr>
                <w:color w:val="000000"/>
                <w:sz w:val="20"/>
              </w:rPr>
              <w:t>444,92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 «Завод «</w:t>
            </w:r>
            <w:proofErr w:type="spellStart"/>
            <w:r w:rsidRPr="00624A3D">
              <w:rPr>
                <w:color w:val="000000"/>
                <w:sz w:val="20"/>
              </w:rPr>
              <w:t>Элекон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730,51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  <w:lang w:val="en-US"/>
              </w:rPr>
            </w:pPr>
            <w:r w:rsidRPr="00624A3D">
              <w:rPr>
                <w:color w:val="000000"/>
                <w:sz w:val="20"/>
              </w:rPr>
              <w:t>778,80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804,41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791,71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CB0974" w:rsidP="00601BF6">
            <w:pPr>
              <w:jc w:val="center"/>
              <w:rPr>
                <w:color w:val="000000"/>
                <w:sz w:val="20"/>
              </w:rPr>
            </w:pPr>
            <w:r w:rsidRPr="00CB0974">
              <w:rPr>
                <w:color w:val="000000"/>
                <w:sz w:val="20"/>
                <w:highlight w:val="yellow"/>
              </w:rPr>
              <w:t>795,09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Акционерное общество «Татнефтепром-Зюзеевнефть»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6 995,87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7 204,51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7 467,69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7 648,98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923A36" w:rsidP="00601BF6">
            <w:pPr>
              <w:jc w:val="center"/>
              <w:rPr>
                <w:color w:val="000000"/>
                <w:sz w:val="20"/>
              </w:rPr>
            </w:pPr>
            <w:r w:rsidRPr="00923A36">
              <w:rPr>
                <w:color w:val="000000"/>
                <w:sz w:val="20"/>
                <w:highlight w:val="yellow"/>
              </w:rPr>
              <w:t>7 680,00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«Предприятие электрических сетей – НК»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62 769,29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66 778,56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78 720,82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83 708,71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0A11B6" w:rsidP="00601BF6">
            <w:pPr>
              <w:jc w:val="center"/>
              <w:rPr>
                <w:color w:val="000000"/>
                <w:sz w:val="20"/>
              </w:rPr>
            </w:pPr>
            <w:r w:rsidRPr="000A11B6">
              <w:rPr>
                <w:color w:val="000000"/>
                <w:sz w:val="20"/>
                <w:highlight w:val="yellow"/>
              </w:rPr>
              <w:t>82 342,62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ФКП «Казанский государственный казенный пороховой завод»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1 461,86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</w:t>
            </w:r>
            <w:r w:rsidRPr="00624A3D">
              <w:rPr>
                <w:color w:val="000000"/>
                <w:sz w:val="20"/>
                <w:lang w:val="en-US"/>
              </w:rPr>
              <w:t>573</w:t>
            </w:r>
            <w:r w:rsidRPr="00624A3D">
              <w:rPr>
                <w:color w:val="000000"/>
                <w:sz w:val="20"/>
              </w:rPr>
              <w:t>,7</w:t>
            </w:r>
            <w:r w:rsidRPr="00624A3D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1 624,62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1 455,86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923A36" w:rsidP="00601BF6">
            <w:pPr>
              <w:jc w:val="center"/>
              <w:rPr>
                <w:color w:val="000000"/>
                <w:sz w:val="20"/>
              </w:rPr>
            </w:pPr>
            <w:r w:rsidRPr="00923A36">
              <w:rPr>
                <w:color w:val="000000"/>
                <w:sz w:val="20"/>
                <w:highlight w:val="yellow"/>
              </w:rPr>
              <w:t>1 487,67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«КАМАЗ-</w:t>
            </w:r>
            <w:proofErr w:type="spellStart"/>
            <w:r w:rsidRPr="00624A3D">
              <w:rPr>
                <w:color w:val="000000"/>
                <w:sz w:val="20"/>
              </w:rPr>
              <w:t>Энерго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138 054,79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143 848,48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148 432,56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187 455,19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CC3FED" w:rsidP="00601BF6">
            <w:pPr>
              <w:jc w:val="center"/>
              <w:rPr>
                <w:color w:val="000000"/>
                <w:sz w:val="20"/>
              </w:rPr>
            </w:pPr>
            <w:r w:rsidRPr="00CC3FED">
              <w:rPr>
                <w:color w:val="000000"/>
                <w:sz w:val="20"/>
                <w:highlight w:val="yellow"/>
              </w:rPr>
              <w:t>27 674,57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ГУП РТ "Электрические сети"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258 011,64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DE5BA8" w:rsidP="00601BF6">
            <w:pPr>
              <w:jc w:val="center"/>
              <w:rPr>
                <w:color w:val="000000"/>
                <w:sz w:val="20"/>
              </w:rPr>
            </w:pPr>
            <w:r w:rsidRPr="00DE5BA8">
              <w:rPr>
                <w:color w:val="000000"/>
                <w:sz w:val="20"/>
                <w:highlight w:val="yellow"/>
              </w:rPr>
              <w:t>267 154,40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2020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266 053,09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 xml:space="preserve">Приуральский филиал общества с ограниченной ответственностью «Газпром </w:t>
            </w:r>
            <w:proofErr w:type="spellStart"/>
            <w:r w:rsidRPr="00624A3D">
              <w:rPr>
                <w:color w:val="000000"/>
                <w:sz w:val="20"/>
              </w:rPr>
              <w:t>энерго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  <w:lang w:val="en-US"/>
              </w:rPr>
              <w:t>67</w:t>
            </w:r>
            <w:r w:rsidRPr="00624A3D">
              <w:rPr>
                <w:rFonts w:eastAsia="Calibri"/>
                <w:color w:val="000000"/>
                <w:sz w:val="20"/>
              </w:rPr>
              <w:t xml:space="preserve"> </w:t>
            </w:r>
            <w:r w:rsidRPr="00624A3D">
              <w:rPr>
                <w:rFonts w:eastAsia="Calibri"/>
                <w:color w:val="000000"/>
                <w:sz w:val="20"/>
                <w:lang w:val="en-US"/>
              </w:rPr>
              <w:t>347</w:t>
            </w:r>
            <w:r w:rsidRPr="00624A3D">
              <w:rPr>
                <w:rFonts w:eastAsia="Calibri"/>
                <w:color w:val="000000"/>
                <w:sz w:val="20"/>
              </w:rPr>
              <w:t>,</w:t>
            </w:r>
            <w:r w:rsidRPr="00624A3D">
              <w:rPr>
                <w:rFonts w:eastAsia="Calibri"/>
                <w:color w:val="000000"/>
                <w:sz w:val="20"/>
                <w:lang w:val="en-US"/>
              </w:rPr>
              <w:t>83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sz w:val="20"/>
              </w:rPr>
              <w:t>65 650,38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sz w:val="20"/>
                <w:lang w:val="en-US"/>
              </w:rPr>
              <w:t>68 805,42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DE5BA8" w:rsidRDefault="00DE5BA8" w:rsidP="00601BF6">
            <w:pPr>
              <w:jc w:val="center"/>
              <w:rPr>
                <w:color w:val="000000"/>
                <w:sz w:val="20"/>
              </w:rPr>
            </w:pPr>
            <w:r w:rsidRPr="00DE5BA8">
              <w:rPr>
                <w:rFonts w:eastAsia="Calibri"/>
                <w:sz w:val="20"/>
                <w:highlight w:val="yellow"/>
              </w:rPr>
              <w:t>71 326,20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</w:t>
            </w:r>
            <w:r w:rsidRPr="00624A3D">
              <w:rPr>
                <w:rFonts w:eastAsia="Calibr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sz w:val="20"/>
                <w:lang w:val="en-US"/>
              </w:rPr>
              <w:t>72</w:t>
            </w:r>
            <w:r w:rsidRPr="00624A3D">
              <w:rPr>
                <w:rFonts w:eastAsia="Calibri"/>
                <w:sz w:val="20"/>
              </w:rPr>
              <w:t xml:space="preserve"> </w:t>
            </w:r>
            <w:r w:rsidRPr="00624A3D">
              <w:rPr>
                <w:rFonts w:eastAsia="Calibri"/>
                <w:sz w:val="20"/>
                <w:lang w:val="en-US"/>
              </w:rPr>
              <w:t>542</w:t>
            </w:r>
            <w:r w:rsidRPr="00624A3D">
              <w:rPr>
                <w:rFonts w:eastAsia="Calibri"/>
                <w:sz w:val="20"/>
              </w:rPr>
              <w:t>,</w:t>
            </w:r>
            <w:r w:rsidRPr="00624A3D">
              <w:rPr>
                <w:rFonts w:eastAsia="Calibri"/>
                <w:sz w:val="20"/>
                <w:lang w:val="en-US"/>
              </w:rPr>
              <w:t>2</w:t>
            </w:r>
            <w:r w:rsidRPr="00624A3D">
              <w:rPr>
                <w:rFonts w:eastAsia="Calibri"/>
                <w:sz w:val="20"/>
              </w:rPr>
              <w:t>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BF6" w:rsidRPr="00624A3D" w:rsidRDefault="00EE065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Публичное акционерное общество «</w:t>
            </w:r>
            <w:proofErr w:type="spellStart"/>
            <w:r w:rsidRPr="00624A3D">
              <w:rPr>
                <w:color w:val="000000"/>
                <w:sz w:val="20"/>
              </w:rPr>
              <w:t>Нижнекамскшина</w:t>
            </w:r>
            <w:proofErr w:type="spellEnd"/>
            <w:r w:rsidRPr="00624A3D">
              <w:rPr>
                <w:color w:val="000000"/>
                <w:sz w:val="20"/>
              </w:rPr>
              <w:t>»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  <w:lang w:val="en-US"/>
              </w:rPr>
              <w:t>2015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889,26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2016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936,69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2017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973,44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2018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956,99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601BF6" w:rsidRPr="00624A3D" w:rsidTr="001F76BE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601BF6" w:rsidRPr="00624A3D" w:rsidRDefault="00601BF6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rFonts w:eastAsia="Calibri"/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601BF6" w:rsidRPr="00624A3D" w:rsidRDefault="00CC3FED" w:rsidP="00601BF6">
            <w:pPr>
              <w:jc w:val="center"/>
              <w:rPr>
                <w:color w:val="000000"/>
                <w:sz w:val="20"/>
              </w:rPr>
            </w:pPr>
            <w:r w:rsidRPr="00CC3FED">
              <w:rPr>
                <w:color w:val="000000"/>
                <w:sz w:val="20"/>
                <w:highlight w:val="yellow"/>
              </w:rPr>
              <w:t>909,92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601BF6" w:rsidRPr="00624A3D" w:rsidRDefault="00601BF6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FF6AA3" w:rsidRPr="00624A3D" w:rsidTr="00EE0653">
        <w:trPr>
          <w:trHeight w:val="340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FF6AA3" w:rsidRPr="00624A3D" w:rsidRDefault="00FF6AA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25" w:type="pct"/>
            <w:gridSpan w:val="2"/>
            <w:vMerge w:val="restart"/>
            <w:shd w:val="clear" w:color="auto" w:fill="auto"/>
            <w:vAlign w:val="center"/>
            <w:hideMark/>
          </w:tcPr>
          <w:p w:rsidR="00FF6AA3" w:rsidRPr="00624A3D" w:rsidRDefault="00FF6AA3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Общество с ограниченной ответственностью «Энерготранзит»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FF6AA3" w:rsidRPr="00624A3D" w:rsidRDefault="00FF6AA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</w:tcPr>
          <w:p w:rsidR="00FF6AA3" w:rsidRPr="00FF6AA3" w:rsidRDefault="00FF6AA3" w:rsidP="00FF6AA3">
            <w:pPr>
              <w:jc w:val="center"/>
              <w:rPr>
                <w:sz w:val="20"/>
              </w:rPr>
            </w:pPr>
            <w:r w:rsidRPr="00FF6AA3">
              <w:rPr>
                <w:sz w:val="20"/>
              </w:rPr>
              <w:t>81 856,47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FF6AA3" w:rsidRPr="00624A3D" w:rsidRDefault="00FF6AA3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FF6AA3" w:rsidRPr="00624A3D" w:rsidTr="00EE0653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FF6AA3" w:rsidRPr="00624A3D" w:rsidRDefault="00FF6AA3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FF6AA3" w:rsidRPr="00624A3D" w:rsidRDefault="00FF6AA3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F6AA3" w:rsidRPr="00624A3D" w:rsidRDefault="00FF6AA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</w:tcPr>
          <w:p w:rsidR="00FF6AA3" w:rsidRPr="00FF6AA3" w:rsidRDefault="00FF6AA3" w:rsidP="00FF6AA3">
            <w:pPr>
              <w:jc w:val="center"/>
              <w:rPr>
                <w:sz w:val="20"/>
              </w:rPr>
            </w:pPr>
            <w:r w:rsidRPr="00FF6AA3">
              <w:rPr>
                <w:sz w:val="20"/>
              </w:rPr>
              <w:t>82 910,91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FF6AA3" w:rsidRPr="00624A3D" w:rsidRDefault="00FF6AA3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FF6AA3" w:rsidRPr="00624A3D" w:rsidTr="00EE0653">
        <w:trPr>
          <w:trHeight w:val="340"/>
        </w:trPr>
        <w:tc>
          <w:tcPr>
            <w:tcW w:w="420" w:type="pct"/>
            <w:vMerge/>
            <w:vAlign w:val="center"/>
            <w:hideMark/>
          </w:tcPr>
          <w:p w:rsidR="00FF6AA3" w:rsidRPr="00624A3D" w:rsidRDefault="00FF6AA3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  <w:hideMark/>
          </w:tcPr>
          <w:p w:rsidR="00FF6AA3" w:rsidRPr="00624A3D" w:rsidRDefault="00FF6AA3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F6AA3" w:rsidRPr="00624A3D" w:rsidRDefault="00FF6AA3" w:rsidP="00601B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</w:tcPr>
          <w:p w:rsidR="00FF6AA3" w:rsidRPr="00FF6AA3" w:rsidRDefault="00FF6AA3" w:rsidP="00FF6AA3">
            <w:pPr>
              <w:jc w:val="center"/>
              <w:rPr>
                <w:sz w:val="20"/>
              </w:rPr>
            </w:pPr>
            <w:r w:rsidRPr="00FF6AA3">
              <w:rPr>
                <w:sz w:val="20"/>
              </w:rPr>
              <w:t>84 401,10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  <w:hideMark/>
          </w:tcPr>
          <w:p w:rsidR="00FF6AA3" w:rsidRPr="00624A3D" w:rsidRDefault="00FF6AA3" w:rsidP="00601BF6">
            <w:pPr>
              <w:jc w:val="center"/>
              <w:rPr>
                <w:color w:val="000000"/>
                <w:sz w:val="20"/>
              </w:rPr>
            </w:pPr>
            <w:r w:rsidRPr="00624A3D">
              <w:rPr>
                <w:color w:val="000000"/>
                <w:sz w:val="20"/>
              </w:rPr>
              <w:t>-</w:t>
            </w:r>
          </w:p>
        </w:tc>
      </w:tr>
      <w:tr w:rsidR="00FF6AA3" w:rsidRPr="00624A3D" w:rsidTr="001F76BE">
        <w:trPr>
          <w:trHeight w:val="340"/>
        </w:trPr>
        <w:tc>
          <w:tcPr>
            <w:tcW w:w="420" w:type="pct"/>
            <w:vMerge/>
            <w:vAlign w:val="center"/>
          </w:tcPr>
          <w:p w:rsidR="00FF6AA3" w:rsidRPr="00624A3D" w:rsidRDefault="00FF6AA3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</w:tcPr>
          <w:p w:rsidR="00FF6AA3" w:rsidRPr="00624A3D" w:rsidRDefault="00FF6AA3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F6AA3" w:rsidRPr="00624A3D" w:rsidRDefault="00FF6AA3" w:rsidP="00601BF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2022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</w:tcPr>
          <w:p w:rsidR="00FF6AA3" w:rsidRPr="00FF6AA3" w:rsidRDefault="00FF6AA3" w:rsidP="00FF6AA3">
            <w:pPr>
              <w:jc w:val="center"/>
              <w:rPr>
                <w:sz w:val="20"/>
              </w:rPr>
            </w:pPr>
            <w:r w:rsidRPr="00FF6AA3">
              <w:rPr>
                <w:sz w:val="20"/>
              </w:rPr>
              <w:t>85 950,04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</w:tcPr>
          <w:p w:rsidR="00FF6AA3" w:rsidRPr="00624A3D" w:rsidRDefault="00FF6AA3" w:rsidP="00601BF6">
            <w:pPr>
              <w:jc w:val="center"/>
              <w:rPr>
                <w:color w:val="000000"/>
                <w:sz w:val="20"/>
              </w:rPr>
            </w:pPr>
          </w:p>
        </w:tc>
      </w:tr>
      <w:tr w:rsidR="00FF6AA3" w:rsidRPr="00624A3D" w:rsidTr="001F76BE">
        <w:trPr>
          <w:trHeight w:val="340"/>
        </w:trPr>
        <w:tc>
          <w:tcPr>
            <w:tcW w:w="420" w:type="pct"/>
            <w:vMerge/>
            <w:vAlign w:val="center"/>
          </w:tcPr>
          <w:p w:rsidR="00FF6AA3" w:rsidRPr="00624A3D" w:rsidRDefault="00FF6AA3" w:rsidP="00601BF6">
            <w:pPr>
              <w:rPr>
                <w:color w:val="000000"/>
                <w:sz w:val="20"/>
              </w:rPr>
            </w:pPr>
          </w:p>
        </w:tc>
        <w:tc>
          <w:tcPr>
            <w:tcW w:w="1825" w:type="pct"/>
            <w:gridSpan w:val="2"/>
            <w:vMerge/>
            <w:vAlign w:val="center"/>
          </w:tcPr>
          <w:p w:rsidR="00FF6AA3" w:rsidRPr="00624A3D" w:rsidRDefault="00FF6AA3" w:rsidP="00601BF6">
            <w:pPr>
              <w:rPr>
                <w:color w:val="000000"/>
                <w:sz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F6AA3" w:rsidRDefault="00FF6AA3" w:rsidP="00601BF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2023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</w:tcPr>
          <w:p w:rsidR="00FF6AA3" w:rsidRPr="00FF6AA3" w:rsidRDefault="00FF6AA3" w:rsidP="00FF6AA3">
            <w:pPr>
              <w:jc w:val="center"/>
              <w:rPr>
                <w:sz w:val="20"/>
              </w:rPr>
            </w:pPr>
            <w:r w:rsidRPr="00FF6AA3">
              <w:rPr>
                <w:sz w:val="20"/>
              </w:rPr>
              <w:t>87 560,03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</w:tcPr>
          <w:p w:rsidR="00FF6AA3" w:rsidRPr="00624A3D" w:rsidRDefault="00FF6AA3" w:rsidP="00601BF6">
            <w:pPr>
              <w:jc w:val="center"/>
              <w:rPr>
                <w:color w:val="000000"/>
                <w:sz w:val="20"/>
              </w:rPr>
            </w:pPr>
          </w:p>
        </w:tc>
      </w:tr>
      <w:tr w:rsidR="00EE0653" w:rsidRPr="00624A3D" w:rsidTr="001F76BE">
        <w:trPr>
          <w:trHeight w:val="340"/>
        </w:trPr>
        <w:tc>
          <w:tcPr>
            <w:tcW w:w="420" w:type="pct"/>
            <w:vAlign w:val="center"/>
          </w:tcPr>
          <w:p w:rsidR="00EE0653" w:rsidRPr="00624A3D" w:rsidRDefault="00EE0653" w:rsidP="00EE06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825" w:type="pct"/>
            <w:gridSpan w:val="2"/>
            <w:vAlign w:val="center"/>
          </w:tcPr>
          <w:p w:rsidR="00EE0653" w:rsidRPr="00624A3D" w:rsidRDefault="00EE0653" w:rsidP="00EE06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 ограниченной ответственностью «СК-16»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0653" w:rsidRDefault="00EE0653" w:rsidP="00601BF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2019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</w:tcPr>
          <w:p w:rsidR="00EE0653" w:rsidRPr="00624A3D" w:rsidRDefault="00DE5BA8" w:rsidP="00601BF6">
            <w:pPr>
              <w:jc w:val="center"/>
              <w:rPr>
                <w:sz w:val="20"/>
              </w:rPr>
            </w:pPr>
            <w:r w:rsidRPr="00DE5BA8">
              <w:rPr>
                <w:sz w:val="20"/>
                <w:highlight w:val="yellow"/>
              </w:rPr>
              <w:t>4 861,10</w:t>
            </w:r>
          </w:p>
        </w:tc>
        <w:tc>
          <w:tcPr>
            <w:tcW w:w="1273" w:type="pct"/>
            <w:gridSpan w:val="2"/>
            <w:shd w:val="clear" w:color="auto" w:fill="auto"/>
            <w:vAlign w:val="center"/>
          </w:tcPr>
          <w:p w:rsidR="00EE0653" w:rsidRPr="00624A3D" w:rsidRDefault="00EE0653" w:rsidP="00601BF6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601BF6" w:rsidRPr="00F26058" w:rsidRDefault="00601BF6" w:rsidP="00601BF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01BF6" w:rsidRPr="00F26058" w:rsidRDefault="00601BF6" w:rsidP="00601BF6">
      <w:pPr>
        <w:widowControl w:val="0"/>
        <w:autoSpaceDE w:val="0"/>
        <w:autoSpaceDN w:val="0"/>
        <w:adjustRightInd w:val="0"/>
        <w:rPr>
          <w:color w:val="FF0000"/>
          <w:szCs w:val="28"/>
        </w:rPr>
        <w:sectPr w:rsidR="00601BF6" w:rsidRPr="00F26058" w:rsidSect="00601BF6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601BF6" w:rsidRPr="00F26058" w:rsidRDefault="00601BF6" w:rsidP="00601BF6">
      <w:pPr>
        <w:widowControl w:val="0"/>
        <w:autoSpaceDE w:val="0"/>
        <w:autoSpaceDN w:val="0"/>
        <w:adjustRightInd w:val="0"/>
        <w:ind w:left="11057"/>
        <w:jc w:val="right"/>
        <w:rPr>
          <w:sz w:val="24"/>
          <w:szCs w:val="28"/>
        </w:rPr>
      </w:pPr>
      <w:r w:rsidRPr="00F26058">
        <w:rPr>
          <w:sz w:val="24"/>
          <w:szCs w:val="28"/>
        </w:rPr>
        <w:lastRenderedPageBreak/>
        <w:t>Таблица 2</w:t>
      </w:r>
    </w:p>
    <w:p w:rsidR="00601BF6" w:rsidRPr="00F26058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1BF6" w:rsidRPr="00F26058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Показатели для целей расчета единых (котловых) тарифов</w:t>
      </w:r>
      <w:r>
        <w:rPr>
          <w:szCs w:val="28"/>
        </w:rPr>
        <w:br/>
      </w:r>
      <w:r w:rsidRPr="00F26058">
        <w:rPr>
          <w:szCs w:val="28"/>
        </w:rPr>
        <w:t>на услуги по передаче электрической энергии</w:t>
      </w:r>
      <w:r>
        <w:rPr>
          <w:szCs w:val="28"/>
        </w:rPr>
        <w:t xml:space="preserve"> по сетям </w:t>
      </w:r>
      <w:r w:rsidRPr="00F26058">
        <w:rPr>
          <w:szCs w:val="28"/>
        </w:rPr>
        <w:t xml:space="preserve">сетевых организаций на территории Республики Татарстан </w:t>
      </w:r>
    </w:p>
    <w:p w:rsidR="00601BF6" w:rsidRPr="00F26058" w:rsidRDefault="00763C37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 1 января 2019 года по 31 декабря 2019</w:t>
      </w:r>
      <w:r w:rsidR="00601BF6" w:rsidRPr="00F26058">
        <w:rPr>
          <w:szCs w:val="28"/>
        </w:rPr>
        <w:t xml:space="preserve"> года с календарной разбивкой </w:t>
      </w:r>
    </w:p>
    <w:p w:rsidR="00601BF6" w:rsidRPr="00F26058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4060"/>
        <w:gridCol w:w="1526"/>
        <w:gridCol w:w="1056"/>
        <w:gridCol w:w="1122"/>
        <w:gridCol w:w="1056"/>
        <w:gridCol w:w="1056"/>
        <w:gridCol w:w="1125"/>
        <w:gridCol w:w="1125"/>
        <w:gridCol w:w="1056"/>
        <w:gridCol w:w="1056"/>
      </w:tblGrid>
      <w:tr w:rsidR="00601BF6" w:rsidRPr="00601BF6" w:rsidTr="00601BF6">
        <w:trPr>
          <w:trHeight w:val="20"/>
        </w:trPr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№</w:t>
            </w:r>
            <w:r w:rsidRPr="00601BF6">
              <w:rPr>
                <w:color w:val="000000"/>
                <w:sz w:val="24"/>
                <w:szCs w:val="24"/>
              </w:rPr>
              <w:br/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04" w:type="pct"/>
            <w:gridSpan w:val="4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1433" w:type="pct"/>
            <w:gridSpan w:val="4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pct"/>
            <w:gridSpan w:val="4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Диапазоны напряжения </w:t>
            </w:r>
          </w:p>
        </w:tc>
        <w:tc>
          <w:tcPr>
            <w:tcW w:w="1433" w:type="pct"/>
            <w:gridSpan w:val="4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Диапазоны напряжения 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BH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CH-I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CH-II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HH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BH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CH-I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CH-II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HH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Величины, используемые при утверждении (расчете) единых (котловых) тарифов на услуги по передаче электрической энергии на территории Республики Татарстан:</w:t>
            </w:r>
          </w:p>
        </w:tc>
      </w:tr>
      <w:tr w:rsidR="00601BF6" w:rsidRPr="00601BF6" w:rsidTr="000F529F">
        <w:trPr>
          <w:trHeight w:val="20"/>
        </w:trPr>
        <w:tc>
          <w:tcPr>
            <w:tcW w:w="322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Плановый объем полезного отпуска электрической энергии всех потребителей, оплачивающих услуги по передаче по единым (котловым) тарифам на услуги по передаче электрической энергии, в </w:t>
            </w:r>
            <w:proofErr w:type="spellStart"/>
            <w:r w:rsidRPr="00601B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0F529F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7 697,12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1BF6" w:rsidRPr="00601BF6" w:rsidRDefault="000F529F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1 331,19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0F529F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1 563,37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0F529F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2 462,60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01BF6" w:rsidRPr="00601BF6" w:rsidRDefault="009A5553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7 995,21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01BF6" w:rsidRPr="00601BF6" w:rsidRDefault="009A5553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965,06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9A5553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1 475,73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9A5553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2 348,54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Население и приравненные к нему категории потребителей: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 w:val="restart"/>
            <w:shd w:val="clear" w:color="auto" w:fill="auto"/>
            <w:noWrap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Население и приравненные к нему категории потребителей, за исключением 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указанного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 xml:space="preserve"> в пунктах 1.1.2 и 1.1.3:</w:t>
            </w:r>
          </w:p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601BF6">
              <w:rPr>
                <w:color w:val="000000"/>
                <w:sz w:val="24"/>
                <w:szCs w:val="24"/>
              </w:rPr>
              <w:t>наймодатели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Плановый объем полезного отпуска электрической энергии (в том числе </w:t>
            </w:r>
            <w:r w:rsidRPr="00601BF6">
              <w:rPr>
                <w:color w:val="000000"/>
                <w:sz w:val="24"/>
                <w:szCs w:val="24"/>
              </w:rPr>
              <w:lastRenderedPageBreak/>
              <w:t>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lastRenderedPageBreak/>
              <w:t>млн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3,24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0,42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96,11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1 075,18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3,34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0,60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102,16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1 010,98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 w:val="restart"/>
            <w:shd w:val="clear" w:color="auto" w:fill="auto"/>
            <w:noWrap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приравненные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 xml:space="preserve"> к ним:</w:t>
            </w:r>
          </w:p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601BF6">
              <w:rPr>
                <w:color w:val="000000"/>
                <w:sz w:val="24"/>
                <w:szCs w:val="24"/>
              </w:rPr>
              <w:t>наймодатели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0,69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0,08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23,94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298,15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0,82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0,02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26,19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260,20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 w:val="restart"/>
            <w:shd w:val="clear" w:color="auto" w:fill="auto"/>
            <w:noWrap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Население, проживающее в сельских населенных пунктах и 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приравненные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 xml:space="preserve"> к ним:</w:t>
            </w:r>
          </w:p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601BF6">
              <w:rPr>
                <w:color w:val="000000"/>
                <w:sz w:val="24"/>
                <w:szCs w:val="24"/>
              </w:rPr>
              <w:t>наймодатели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1,34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0,16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36,65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382,25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1,22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0,32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36,35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358,86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Приравненные к населению категории потребителей, за исключением указанных в пункте 71 (1) Основ ценообразования: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 w:val="restart"/>
            <w:shd w:val="clear" w:color="auto" w:fill="auto"/>
            <w:noWrap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1.1.4.1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0,14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0,04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3,77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39,36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0,20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0,07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5,83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57,55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 w:val="restart"/>
            <w:shd w:val="clear" w:color="auto" w:fill="auto"/>
            <w:noWrap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1.1.4.2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0,005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0,001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230551">
              <w:rPr>
                <w:sz w:val="24"/>
                <w:szCs w:val="24"/>
                <w:highlight w:val="yellow"/>
              </w:rPr>
              <w:t>0,12</w:t>
            </w:r>
            <w:r w:rsidR="0008626E" w:rsidRPr="00230551">
              <w:rPr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230551">
              <w:rPr>
                <w:sz w:val="24"/>
                <w:szCs w:val="24"/>
                <w:highlight w:val="yellow"/>
              </w:rPr>
              <w:t>1,30</w:t>
            </w:r>
            <w:r w:rsidR="0008626E" w:rsidRPr="00230551">
              <w:rPr>
                <w:sz w:val="24"/>
                <w:szCs w:val="24"/>
                <w:highlight w:val="yellow"/>
                <w:lang w:val="en-US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0,004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</w:rPr>
            </w:pPr>
            <w:r w:rsidRPr="00230551">
              <w:rPr>
                <w:sz w:val="24"/>
                <w:szCs w:val="24"/>
                <w:highlight w:val="yellow"/>
              </w:rPr>
              <w:t>0,001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230551">
              <w:rPr>
                <w:sz w:val="24"/>
                <w:szCs w:val="24"/>
                <w:highlight w:val="yellow"/>
              </w:rPr>
              <w:t>0,11</w:t>
            </w:r>
            <w:r w:rsidR="0008626E" w:rsidRPr="00230551">
              <w:rPr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230551">
              <w:rPr>
                <w:sz w:val="24"/>
                <w:szCs w:val="24"/>
                <w:highlight w:val="yellow"/>
              </w:rPr>
              <w:t>1,11</w:t>
            </w:r>
            <w:r w:rsidR="0008626E" w:rsidRPr="00230551">
              <w:rPr>
                <w:sz w:val="24"/>
                <w:szCs w:val="24"/>
                <w:highlight w:val="yellow"/>
                <w:lang w:val="en-US"/>
              </w:rPr>
              <w:t>3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1.1.4.3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Содержащиеся за счет прихожан религиозные организации</w:t>
            </w:r>
          </w:p>
        </w:tc>
      </w:tr>
      <w:tr w:rsidR="00601BF6" w:rsidRPr="00601BF6" w:rsidTr="00624A3D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Вт∙ч</w:t>
            </w:r>
            <w:proofErr w:type="spellEnd"/>
          </w:p>
        </w:tc>
        <w:tc>
          <w:tcPr>
            <w:tcW w:w="1404" w:type="pct"/>
            <w:gridSpan w:val="4"/>
            <w:shd w:val="clear" w:color="auto" w:fill="auto"/>
            <w:vAlign w:val="center"/>
            <w:hideMark/>
          </w:tcPr>
          <w:p w:rsidR="00601BF6" w:rsidRPr="00230551" w:rsidRDefault="00601BF6" w:rsidP="00624A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2,12</w:t>
            </w:r>
          </w:p>
        </w:tc>
        <w:tc>
          <w:tcPr>
            <w:tcW w:w="1433" w:type="pct"/>
            <w:gridSpan w:val="4"/>
            <w:shd w:val="clear" w:color="auto" w:fill="auto"/>
            <w:vAlign w:val="center"/>
            <w:hideMark/>
          </w:tcPr>
          <w:p w:rsidR="00601BF6" w:rsidRPr="00230551" w:rsidRDefault="00601BF6" w:rsidP="00624A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1,83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1.1.4.4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01BF6">
              <w:rPr>
                <w:color w:val="000000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601BF6">
              <w:rPr>
                <w:color w:val="000000"/>
                <w:sz w:val="24"/>
                <w:szCs w:val="24"/>
              </w:rPr>
              <w:t>энергосбытовые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1BF6">
              <w:rPr>
                <w:color w:val="000000"/>
                <w:sz w:val="24"/>
                <w:szCs w:val="24"/>
              </w:rPr>
              <w:t>энергоснабжающие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Вт∙ч</w:t>
            </w:r>
            <w:proofErr w:type="spellEnd"/>
          </w:p>
        </w:tc>
        <w:tc>
          <w:tcPr>
            <w:tcW w:w="1404" w:type="pct"/>
            <w:gridSpan w:val="4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0,002</w:t>
            </w:r>
          </w:p>
        </w:tc>
        <w:tc>
          <w:tcPr>
            <w:tcW w:w="1433" w:type="pct"/>
            <w:gridSpan w:val="4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0,002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1.1.4.5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Вт∙ч</w:t>
            </w:r>
            <w:proofErr w:type="spellEnd"/>
          </w:p>
        </w:tc>
        <w:tc>
          <w:tcPr>
            <w:tcW w:w="1404" w:type="pct"/>
            <w:gridSpan w:val="4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1,37</w:t>
            </w:r>
          </w:p>
        </w:tc>
        <w:tc>
          <w:tcPr>
            <w:tcW w:w="1433" w:type="pct"/>
            <w:gridSpan w:val="4"/>
            <w:shd w:val="clear" w:color="auto" w:fill="auto"/>
            <w:vAlign w:val="center"/>
            <w:hideMark/>
          </w:tcPr>
          <w:p w:rsidR="00601BF6" w:rsidRPr="00230551" w:rsidRDefault="00601BF6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0551">
              <w:rPr>
                <w:color w:val="000000"/>
                <w:sz w:val="24"/>
                <w:szCs w:val="24"/>
                <w:highlight w:val="yellow"/>
              </w:rPr>
              <w:t>1,28</w:t>
            </w:r>
          </w:p>
        </w:tc>
      </w:tr>
      <w:tr w:rsidR="00601BF6" w:rsidRPr="00601BF6" w:rsidTr="00AA4488">
        <w:trPr>
          <w:trHeight w:val="20"/>
        </w:trPr>
        <w:tc>
          <w:tcPr>
            <w:tcW w:w="322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Плановый объем полезного отпуска электрической энергии потребителям - не относящимся к населению и приравненным к нему категориям потребителей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01BF6">
              <w:rPr>
                <w:color w:val="000000"/>
                <w:sz w:val="24"/>
                <w:szCs w:val="24"/>
              </w:rPr>
              <w:t>млн</w:t>
            </w:r>
            <w:proofErr w:type="gramStart"/>
            <w:r w:rsidRPr="00601B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601BF6">
              <w:rPr>
                <w:color w:val="000000"/>
                <w:sz w:val="24"/>
                <w:szCs w:val="24"/>
              </w:rPr>
              <w:t>Вт∙ч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AA4488" w:rsidRDefault="00AA4488" w:rsidP="00601BF6">
            <w:pPr>
              <w:jc w:val="center"/>
              <w:rPr>
                <w:sz w:val="24"/>
                <w:szCs w:val="24"/>
              </w:rPr>
            </w:pPr>
            <w:r w:rsidRPr="00AA4488">
              <w:rPr>
                <w:sz w:val="24"/>
                <w:szCs w:val="24"/>
              </w:rPr>
              <w:t>7 691,67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1BF6" w:rsidRPr="00AA4488" w:rsidRDefault="00AA4488" w:rsidP="00601BF6">
            <w:pPr>
              <w:jc w:val="center"/>
              <w:rPr>
                <w:sz w:val="24"/>
                <w:szCs w:val="24"/>
              </w:rPr>
            </w:pPr>
            <w:r w:rsidRPr="00AA4488">
              <w:rPr>
                <w:sz w:val="24"/>
                <w:szCs w:val="24"/>
              </w:rPr>
              <w:t>1 330,48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AA4488" w:rsidRDefault="00AA4488" w:rsidP="00601BF6">
            <w:pPr>
              <w:jc w:val="center"/>
              <w:rPr>
                <w:sz w:val="24"/>
                <w:szCs w:val="24"/>
              </w:rPr>
            </w:pPr>
            <w:r w:rsidRPr="00AA4488">
              <w:rPr>
                <w:sz w:val="24"/>
                <w:szCs w:val="24"/>
              </w:rPr>
              <w:t>1 398,85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AA4488" w:rsidRDefault="00AA4488" w:rsidP="00601BF6">
            <w:pPr>
              <w:jc w:val="center"/>
              <w:rPr>
                <w:sz w:val="24"/>
                <w:szCs w:val="24"/>
              </w:rPr>
            </w:pPr>
            <w:r w:rsidRPr="00AA4488">
              <w:rPr>
                <w:sz w:val="24"/>
                <w:szCs w:val="24"/>
              </w:rPr>
              <w:t>651,46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01BF6" w:rsidRPr="00AA4488" w:rsidRDefault="00AA4488" w:rsidP="00601BF6">
            <w:pPr>
              <w:jc w:val="center"/>
              <w:rPr>
                <w:sz w:val="24"/>
                <w:szCs w:val="24"/>
              </w:rPr>
            </w:pPr>
            <w:r w:rsidRPr="00AA4488">
              <w:rPr>
                <w:sz w:val="24"/>
                <w:szCs w:val="24"/>
              </w:rPr>
              <w:t>7 989,67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01BF6" w:rsidRPr="00AA4488" w:rsidRDefault="00AA4488" w:rsidP="00601BF6">
            <w:pPr>
              <w:jc w:val="center"/>
              <w:rPr>
                <w:sz w:val="24"/>
                <w:szCs w:val="24"/>
              </w:rPr>
            </w:pPr>
            <w:r w:rsidRPr="00AA4488">
              <w:rPr>
                <w:sz w:val="24"/>
                <w:szCs w:val="24"/>
              </w:rPr>
              <w:t>964,06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AA4488" w:rsidRDefault="00AA4488" w:rsidP="00601BF6">
            <w:pPr>
              <w:jc w:val="center"/>
              <w:rPr>
                <w:sz w:val="24"/>
                <w:szCs w:val="24"/>
              </w:rPr>
            </w:pPr>
            <w:r w:rsidRPr="00AA4488">
              <w:rPr>
                <w:sz w:val="24"/>
                <w:szCs w:val="24"/>
              </w:rPr>
              <w:t>1 306,10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AA4488" w:rsidRDefault="00AA4488" w:rsidP="00601BF6">
            <w:pPr>
              <w:jc w:val="center"/>
              <w:rPr>
                <w:sz w:val="24"/>
                <w:szCs w:val="24"/>
              </w:rPr>
            </w:pPr>
            <w:r w:rsidRPr="00AA4488">
              <w:rPr>
                <w:sz w:val="24"/>
                <w:szCs w:val="24"/>
              </w:rPr>
              <w:t>665,54</w:t>
            </w:r>
          </w:p>
        </w:tc>
      </w:tr>
      <w:tr w:rsidR="00601BF6" w:rsidRPr="00601BF6" w:rsidTr="00A47497">
        <w:trPr>
          <w:trHeight w:val="20"/>
        </w:trPr>
        <w:tc>
          <w:tcPr>
            <w:tcW w:w="322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 xml:space="preserve"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</w:t>
            </w:r>
            <w:proofErr w:type="spellStart"/>
            <w:r w:rsidRPr="00601B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601BF6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МВт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2 010,71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562,93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632,64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2 096,84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650,62</w:t>
            </w:r>
          </w:p>
        </w:tc>
      </w:tr>
      <w:tr w:rsidR="00601BF6" w:rsidRPr="00601BF6" w:rsidTr="00601BF6">
        <w:trPr>
          <w:trHeight w:val="20"/>
        </w:trPr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8" w:type="pct"/>
            <w:gridSpan w:val="10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Население и приравненные к нему категории потребителей:</w:t>
            </w:r>
          </w:p>
        </w:tc>
      </w:tr>
      <w:tr w:rsidR="00601BF6" w:rsidRPr="00601BF6" w:rsidTr="00A47497">
        <w:trPr>
          <w:trHeight w:val="20"/>
        </w:trPr>
        <w:tc>
          <w:tcPr>
            <w:tcW w:w="322" w:type="pct"/>
            <w:vMerge/>
            <w:vAlign w:val="center"/>
            <w:hideMark/>
          </w:tcPr>
          <w:p w:rsidR="00601BF6" w:rsidRPr="00601BF6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Величина заявленной мощности (в том числе с учетом дифференциации по двум и по трем зонам суток)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BF6" w:rsidRPr="00601BF6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601BF6">
              <w:rPr>
                <w:color w:val="000000"/>
                <w:sz w:val="24"/>
                <w:szCs w:val="24"/>
              </w:rPr>
              <w:t>МВт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519,29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01BF6" w:rsidRPr="00601BF6" w:rsidRDefault="00A47497" w:rsidP="0060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484,14</w:t>
            </w:r>
          </w:p>
        </w:tc>
      </w:tr>
    </w:tbl>
    <w:p w:rsidR="00601BF6" w:rsidRPr="00601BF6" w:rsidRDefault="00601BF6" w:rsidP="00601BF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1BF6" w:rsidRPr="00601BF6" w:rsidRDefault="00601BF6" w:rsidP="00601BF6">
      <w:pPr>
        <w:widowControl w:val="0"/>
        <w:autoSpaceDE w:val="0"/>
        <w:autoSpaceDN w:val="0"/>
        <w:adjustRightInd w:val="0"/>
        <w:ind w:left="10915"/>
        <w:jc w:val="right"/>
        <w:rPr>
          <w:sz w:val="24"/>
          <w:szCs w:val="24"/>
        </w:rPr>
      </w:pPr>
      <w:r w:rsidRPr="00601BF6">
        <w:rPr>
          <w:sz w:val="24"/>
          <w:szCs w:val="24"/>
        </w:rPr>
        <w:t>Таблица 3</w:t>
      </w:r>
    </w:p>
    <w:p w:rsidR="00601BF6" w:rsidRPr="00601BF6" w:rsidRDefault="00601BF6" w:rsidP="00601BF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1BF6" w:rsidRPr="00F26058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Единые (котловые) тарифы</w:t>
      </w:r>
      <w:r>
        <w:rPr>
          <w:szCs w:val="28"/>
        </w:rPr>
        <w:t xml:space="preserve"> </w:t>
      </w:r>
      <w:r w:rsidRPr="00F26058">
        <w:rPr>
          <w:szCs w:val="28"/>
        </w:rPr>
        <w:t>на услуги по передаче электрической энергии по сетям сетевых организаций на территории Республики Татарстан, поставляемой населению и приравненным к нему категориям потребителей</w:t>
      </w:r>
    </w:p>
    <w:p w:rsidR="00601BF6" w:rsidRPr="00F26058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26058">
        <w:rPr>
          <w:szCs w:val="28"/>
        </w:rPr>
        <w:t>с 1 января 2015 года по 31 декабря 2019 года с календарной разбивкой</w:t>
      </w:r>
    </w:p>
    <w:p w:rsidR="00601BF6" w:rsidRPr="00F26058" w:rsidRDefault="00601BF6" w:rsidP="00601BF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695"/>
        <w:gridCol w:w="12"/>
        <w:gridCol w:w="1579"/>
        <w:gridCol w:w="1548"/>
        <w:gridCol w:w="67"/>
        <w:gridCol w:w="2495"/>
        <w:gridCol w:w="146"/>
        <w:gridCol w:w="1314"/>
        <w:gridCol w:w="6"/>
        <w:gridCol w:w="2936"/>
        <w:gridCol w:w="1691"/>
      </w:tblGrid>
      <w:tr w:rsidR="00601BF6" w:rsidRPr="00F26058" w:rsidTr="00237C4F">
        <w:trPr>
          <w:trHeight w:val="1208"/>
        </w:trPr>
        <w:tc>
          <w:tcPr>
            <w:tcW w:w="237" w:type="pct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2605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0" w:type="pct"/>
            <w:gridSpan w:val="2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22" w:type="pct"/>
            <w:gridSpan w:val="4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22" w:type="pct"/>
            <w:gridSpan w:val="4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4" w:type="pct"/>
            <w:gridSpan w:val="3"/>
            <w:shd w:val="clear" w:color="auto" w:fill="auto"/>
            <w:noWrap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6</w:t>
            </w:r>
          </w:p>
        </w:tc>
      </w:tr>
      <w:tr w:rsidR="00601BF6" w:rsidRPr="00F26058" w:rsidTr="00237C4F">
        <w:trPr>
          <w:trHeight w:val="353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Население и приравненные к нему категории потребителей (тарифы указаны без учета НДС) </w:t>
            </w:r>
          </w:p>
        </w:tc>
      </w:tr>
      <w:tr w:rsidR="00601BF6" w:rsidRPr="00F26058" w:rsidTr="00237C4F">
        <w:trPr>
          <w:trHeight w:val="840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both"/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Население и приравненные к нему категории потребителей, за исключением </w:t>
            </w:r>
            <w:proofErr w:type="gramStart"/>
            <w:r w:rsidRPr="00F26058">
              <w:rPr>
                <w:color w:val="000000"/>
                <w:sz w:val="23"/>
                <w:szCs w:val="23"/>
              </w:rPr>
              <w:t>указанного</w:t>
            </w:r>
            <w:proofErr w:type="gramEnd"/>
            <w:r w:rsidRPr="00F26058">
              <w:rPr>
                <w:color w:val="000000"/>
                <w:sz w:val="23"/>
                <w:szCs w:val="23"/>
              </w:rPr>
              <w:t xml:space="preserve"> в пунктах 1.2 и 1.3:</w:t>
            </w:r>
          </w:p>
          <w:p w:rsidR="00601BF6" w:rsidRPr="00F26058" w:rsidRDefault="00601BF6" w:rsidP="00601BF6">
            <w:pPr>
              <w:jc w:val="both"/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F26058">
              <w:rPr>
                <w:color w:val="000000"/>
                <w:sz w:val="23"/>
                <w:szCs w:val="23"/>
              </w:rPr>
              <w:lastRenderedPageBreak/>
              <w:t>наймодатели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26058">
              <w:rPr>
                <w:color w:val="000000"/>
                <w:sz w:val="23"/>
                <w:szCs w:val="23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01BF6" w:rsidRPr="00F26058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энергосбытовые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11" w:history="1">
              <w:r w:rsidRPr="00601BF6">
                <w:rPr>
                  <w:color w:val="000000"/>
                  <w:sz w:val="23"/>
                  <w:szCs w:val="23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3"/>
                <w:szCs w:val="23"/>
              </w:rPr>
              <w:t>.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sz w:val="24"/>
                <w:szCs w:val="24"/>
              </w:rPr>
              <w:t>числе</w:t>
            </w:r>
            <w:proofErr w:type="gramEnd"/>
            <w:r w:rsidRPr="00F26058">
              <w:rPr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1,08184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1,4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2683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4056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763C37" w:rsidRDefault="00BE3914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1,60995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763C37" w:rsidRDefault="00BE3914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1,57352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601BF6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1.2</w:t>
            </w: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B6AC3" w:rsidRPr="004B6AC3" w:rsidRDefault="004B6AC3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both"/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lastRenderedPageBreak/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F26058">
              <w:rPr>
                <w:color w:val="000000"/>
                <w:sz w:val="23"/>
                <w:szCs w:val="23"/>
              </w:rPr>
              <w:t>приравненные</w:t>
            </w:r>
            <w:proofErr w:type="gramEnd"/>
            <w:r w:rsidRPr="00F26058">
              <w:rPr>
                <w:color w:val="000000"/>
                <w:sz w:val="23"/>
                <w:szCs w:val="23"/>
              </w:rPr>
              <w:t xml:space="preserve"> к ним:</w:t>
            </w:r>
          </w:p>
          <w:p w:rsidR="00601BF6" w:rsidRPr="00F26058" w:rsidRDefault="00601BF6" w:rsidP="00601BF6">
            <w:pPr>
              <w:jc w:val="both"/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F26058">
              <w:rPr>
                <w:color w:val="000000"/>
                <w:sz w:val="23"/>
                <w:szCs w:val="23"/>
              </w:rPr>
              <w:t>наймодатели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26058">
              <w:rPr>
                <w:color w:val="000000"/>
                <w:sz w:val="23"/>
                <w:szCs w:val="23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01BF6" w:rsidRPr="00F26058" w:rsidRDefault="00601BF6" w:rsidP="00237C4F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энергосбытовые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12" w:history="1">
              <w:r w:rsidRPr="00237C4F">
                <w:rPr>
                  <w:color w:val="000000"/>
                  <w:sz w:val="23"/>
                  <w:szCs w:val="23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3"/>
                <w:szCs w:val="23"/>
              </w:rPr>
              <w:t>.</w:t>
            </w:r>
          </w:p>
        </w:tc>
      </w:tr>
      <w:tr w:rsidR="00601BF6" w:rsidRPr="00F26058" w:rsidTr="00237C4F">
        <w:trPr>
          <w:trHeight w:val="374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sz w:val="24"/>
                <w:szCs w:val="24"/>
              </w:rPr>
              <w:t>числе</w:t>
            </w:r>
            <w:proofErr w:type="gramEnd"/>
            <w:r w:rsidRPr="00F26058">
              <w:rPr>
                <w:sz w:val="24"/>
                <w:szCs w:val="24"/>
              </w:rPr>
              <w:t xml:space="preserve"> дифференцированный по двум и по трем </w:t>
            </w:r>
            <w:r w:rsidRPr="00F26058">
              <w:rPr>
                <w:sz w:val="24"/>
                <w:szCs w:val="24"/>
              </w:rPr>
              <w:lastRenderedPageBreak/>
              <w:t>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237C4F" w:rsidRDefault="00237C4F" w:rsidP="00237C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7C4F" w:rsidRDefault="00601BF6" w:rsidP="00237C4F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  <w:p w:rsidR="00237C4F" w:rsidRDefault="00237C4F" w:rsidP="00237C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7C4F" w:rsidRDefault="00237C4F" w:rsidP="00237C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7C4F" w:rsidRPr="00F26058" w:rsidRDefault="00237C4F" w:rsidP="00237C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</w:tr>
      <w:tr w:rsidR="00601BF6" w:rsidRPr="00F26058" w:rsidTr="00237C4F">
        <w:trPr>
          <w:trHeight w:val="374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</w:tr>
      <w:tr w:rsidR="00601BF6" w:rsidRPr="00F26058" w:rsidTr="00237C4F">
        <w:trPr>
          <w:trHeight w:val="467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5408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63378</w:t>
            </w:r>
          </w:p>
        </w:tc>
      </w:tr>
      <w:tr w:rsidR="00601BF6" w:rsidRPr="00F26058" w:rsidTr="00237C4F">
        <w:trPr>
          <w:trHeight w:val="374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0,63378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0,67139</w:t>
            </w:r>
          </w:p>
        </w:tc>
      </w:tr>
      <w:tr w:rsidR="00601BF6" w:rsidRPr="00F26058" w:rsidTr="00237C4F">
        <w:trPr>
          <w:trHeight w:val="374"/>
        </w:trPr>
        <w:tc>
          <w:tcPr>
            <w:tcW w:w="237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763C37" w:rsidRDefault="00BE3914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0,66828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763C37" w:rsidRDefault="00601BF6" w:rsidP="00BE391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63C37">
              <w:rPr>
                <w:color w:val="000000"/>
                <w:sz w:val="24"/>
                <w:szCs w:val="24"/>
                <w:highlight w:val="yellow"/>
              </w:rPr>
              <w:t>0,</w:t>
            </w:r>
            <w:r w:rsidR="00BE3914">
              <w:rPr>
                <w:color w:val="000000"/>
                <w:sz w:val="24"/>
                <w:szCs w:val="24"/>
                <w:highlight w:val="yellow"/>
              </w:rPr>
              <w:t>62352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Население, проживающее в сельских населенных пунктах и </w:t>
            </w:r>
            <w:proofErr w:type="gramStart"/>
            <w:r w:rsidRPr="00F26058">
              <w:rPr>
                <w:color w:val="000000"/>
                <w:sz w:val="23"/>
                <w:szCs w:val="23"/>
              </w:rPr>
              <w:t>приравненные</w:t>
            </w:r>
            <w:proofErr w:type="gramEnd"/>
            <w:r w:rsidRPr="00F26058">
              <w:rPr>
                <w:color w:val="000000"/>
                <w:sz w:val="23"/>
                <w:szCs w:val="23"/>
              </w:rPr>
              <w:t xml:space="preserve"> к ним:</w:t>
            </w:r>
          </w:p>
          <w:p w:rsidR="00601BF6" w:rsidRPr="00F26058" w:rsidRDefault="00601BF6" w:rsidP="00601BF6">
            <w:pPr>
              <w:jc w:val="both"/>
              <w:rPr>
                <w:color w:val="000000"/>
                <w:sz w:val="23"/>
                <w:szCs w:val="23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F26058">
              <w:rPr>
                <w:color w:val="000000"/>
                <w:sz w:val="23"/>
                <w:szCs w:val="23"/>
              </w:rPr>
              <w:t>наймодатели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26058">
              <w:rPr>
                <w:color w:val="000000"/>
                <w:sz w:val="23"/>
                <w:szCs w:val="23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01BF6" w:rsidRPr="00F26058" w:rsidRDefault="00601BF6" w:rsidP="00237C4F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3"/>
                <w:szCs w:val="23"/>
              </w:rPr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энергосбытовые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26058">
              <w:rPr>
                <w:color w:val="000000"/>
                <w:sz w:val="23"/>
                <w:szCs w:val="23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3"/>
                <w:szCs w:val="23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13" w:history="1">
              <w:r w:rsidRPr="00237C4F">
                <w:rPr>
                  <w:color w:val="000000"/>
                  <w:sz w:val="23"/>
                  <w:szCs w:val="23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3"/>
                <w:szCs w:val="23"/>
              </w:rPr>
              <w:t>.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sz w:val="24"/>
                <w:szCs w:val="24"/>
              </w:rPr>
              <w:t>числе</w:t>
            </w:r>
            <w:proofErr w:type="gramEnd"/>
            <w:r w:rsidRPr="00F26058">
              <w:rPr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5408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63378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0,63378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0,67139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:rsidR="00601BF6" w:rsidRPr="00763C37" w:rsidRDefault="00BE3914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0,66828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="00601BF6" w:rsidRPr="00763C37" w:rsidRDefault="00BE3914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0,62352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Приравненные к населению категории потребителей, за исключением указанных в пункте 71 (1) Основ ценообразования в области регулируемых  цен (тарифов) в электроэнергетике, утвержденных постановлением Правительства Российской Федерации </w:t>
            </w:r>
            <w:r w:rsidR="00237C4F">
              <w:rPr>
                <w:color w:val="000000"/>
                <w:sz w:val="24"/>
                <w:szCs w:val="24"/>
              </w:rPr>
              <w:br/>
            </w:r>
            <w:r w:rsidRPr="00F26058">
              <w:rPr>
                <w:color w:val="000000"/>
                <w:sz w:val="24"/>
                <w:szCs w:val="24"/>
              </w:rPr>
              <w:t>от 29.11.2011 № 1178 и указанных в пункте 1.5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shd w:val="clear" w:color="auto" w:fill="auto"/>
            <w:noWrap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sz w:val="24"/>
                <w:szCs w:val="24"/>
              </w:rPr>
              <w:t>числе</w:t>
            </w:r>
            <w:proofErr w:type="gramEnd"/>
            <w:r w:rsidRPr="00F26058">
              <w:rPr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522" w:type="pct"/>
            <w:gridSpan w:val="2"/>
            <w:vMerge w:val="restart"/>
            <w:shd w:val="clear" w:color="auto" w:fill="auto"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1,08184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shd w:val="clear" w:color="auto" w:fill="auto"/>
            <w:noWrap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shd w:val="clear" w:color="auto" w:fill="auto"/>
            <w:noWrap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1,42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683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4056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shd w:val="clear" w:color="auto" w:fill="auto"/>
            <w:noWrap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shd w:val="clear" w:color="auto" w:fill="auto"/>
            <w:noWrap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  <w:shd w:val="clear" w:color="auto" w:fill="auto"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601BF6" w:rsidRPr="00763C37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1,60995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:rsidR="00601BF6" w:rsidRPr="00763C37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1,57352</w:t>
            </w:r>
          </w:p>
        </w:tc>
      </w:tr>
      <w:tr w:rsidR="00601BF6" w:rsidRPr="00F26058" w:rsidTr="00237C4F">
        <w:trPr>
          <w:trHeight w:val="698"/>
        </w:trPr>
        <w:tc>
          <w:tcPr>
            <w:tcW w:w="237" w:type="pct"/>
            <w:shd w:val="clear" w:color="auto" w:fill="auto"/>
            <w:noWrap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39" w:type="pct"/>
            <w:gridSpan w:val="5"/>
            <w:shd w:val="clear" w:color="auto" w:fill="auto"/>
            <w:vAlign w:val="center"/>
          </w:tcPr>
          <w:p w:rsidR="00601BF6" w:rsidRPr="00F26058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Приравненные к населению категории потребителей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proofErr w:type="gramStart"/>
            <w:r w:rsidRPr="00F26058">
              <w:rPr>
                <w:color w:val="000000"/>
                <w:sz w:val="20"/>
              </w:rPr>
              <w:t>находящиеся</w:t>
            </w:r>
            <w:proofErr w:type="gramEnd"/>
            <w:r w:rsidRPr="00F26058">
              <w:rPr>
                <w:color w:val="000000"/>
                <w:sz w:val="20"/>
              </w:rPr>
              <w:t xml:space="preserve"> в городских населенных пунктах в помещениях, оборудованных в установленном порядке </w:t>
            </w:r>
            <w:r w:rsidRPr="00F26058">
              <w:rPr>
                <w:color w:val="000000"/>
                <w:sz w:val="20"/>
              </w:rPr>
              <w:lastRenderedPageBreak/>
              <w:t>стационарными электроплитами и (или) электроотопительными установками</w:t>
            </w:r>
          </w:p>
        </w:tc>
        <w:tc>
          <w:tcPr>
            <w:tcW w:w="482" w:type="pct"/>
            <w:gridSpan w:val="3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proofErr w:type="gramStart"/>
            <w:r w:rsidRPr="00F26058">
              <w:rPr>
                <w:color w:val="000000"/>
                <w:sz w:val="20"/>
              </w:rPr>
              <w:lastRenderedPageBreak/>
              <w:t>находящиеся</w:t>
            </w:r>
            <w:proofErr w:type="gramEnd"/>
            <w:r w:rsidRPr="00F26058">
              <w:rPr>
                <w:color w:val="000000"/>
                <w:sz w:val="20"/>
              </w:rPr>
              <w:t xml:space="preserve"> в сельских населенных пунктах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proofErr w:type="gramStart"/>
            <w:r w:rsidRPr="00F26058">
              <w:rPr>
                <w:color w:val="000000"/>
                <w:sz w:val="20"/>
              </w:rPr>
              <w:t>находящиеся</w:t>
            </w:r>
            <w:proofErr w:type="gramEnd"/>
            <w:r w:rsidRPr="00F26058">
              <w:rPr>
                <w:color w:val="000000"/>
                <w:sz w:val="20"/>
              </w:rPr>
              <w:t xml:space="preserve"> в городских населенных пунктах в помещениях, оборудованных в установленном порядке стационарными </w:t>
            </w:r>
            <w:r w:rsidRPr="00F26058">
              <w:rPr>
                <w:color w:val="000000"/>
                <w:sz w:val="20"/>
              </w:rPr>
              <w:lastRenderedPageBreak/>
              <w:t>электроплитами и (или) электроотопительными установками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0"/>
              </w:rPr>
              <w:lastRenderedPageBreak/>
              <w:t xml:space="preserve">находящиеся </w:t>
            </w:r>
          </w:p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0"/>
              </w:rPr>
              <w:t>в сельских населенных пунктах</w:t>
            </w:r>
          </w:p>
        </w:tc>
      </w:tr>
      <w:tr w:rsidR="00601BF6" w:rsidRPr="00F26058" w:rsidTr="00237C4F">
        <w:trPr>
          <w:trHeight w:val="556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601BF6" w:rsidRPr="00F26058" w:rsidRDefault="00601BF6" w:rsidP="00237C4F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энергосбытовые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14" w:history="1">
              <w:r w:rsidRPr="00237C4F">
                <w:rPr>
                  <w:color w:val="000000"/>
                  <w:sz w:val="24"/>
                  <w:szCs w:val="24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4"/>
                <w:szCs w:val="24"/>
              </w:rPr>
              <w:t>.</w:t>
            </w:r>
          </w:p>
        </w:tc>
      </w:tr>
      <w:tr w:rsidR="00601BF6" w:rsidRPr="00F26058" w:rsidTr="00237C4F">
        <w:trPr>
          <w:trHeight w:val="916"/>
        </w:trPr>
        <w:tc>
          <w:tcPr>
            <w:tcW w:w="237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sz w:val="24"/>
                <w:szCs w:val="24"/>
              </w:rPr>
              <w:t>числе</w:t>
            </w:r>
            <w:proofErr w:type="gramEnd"/>
            <w:r w:rsidRPr="00F26058">
              <w:rPr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</w:tr>
      <w:tr w:rsidR="00601BF6" w:rsidRPr="00F26058" w:rsidTr="00237C4F">
        <w:trPr>
          <w:trHeight w:val="71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</w:tr>
      <w:tr w:rsidR="00601BF6" w:rsidRPr="00F26058" w:rsidTr="00237C4F">
        <w:trPr>
          <w:trHeight w:val="71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5408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55408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63378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63378</w:t>
            </w:r>
          </w:p>
        </w:tc>
      </w:tr>
      <w:tr w:rsidR="00601BF6" w:rsidRPr="00F26058" w:rsidTr="00237C4F">
        <w:trPr>
          <w:trHeight w:val="67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0,63378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0,63378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0,67139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0,67139</w:t>
            </w:r>
          </w:p>
        </w:tc>
      </w:tr>
      <w:tr w:rsidR="00601BF6" w:rsidRPr="00F26058" w:rsidTr="00237C4F">
        <w:trPr>
          <w:trHeight w:val="71"/>
        </w:trPr>
        <w:tc>
          <w:tcPr>
            <w:tcW w:w="237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763C37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0,66828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763C37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0,66828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763C37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0,62352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763C37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0,62352</w:t>
            </w:r>
          </w:p>
        </w:tc>
      </w:tr>
      <w:tr w:rsidR="00601BF6" w:rsidRPr="00F26058" w:rsidTr="00237C4F">
        <w:trPr>
          <w:trHeight w:val="487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601BF6" w:rsidRPr="00F26058" w:rsidRDefault="00601BF6" w:rsidP="00237C4F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энергосбытовые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15" w:history="1">
              <w:r w:rsidRPr="00237C4F">
                <w:rPr>
                  <w:color w:val="000000"/>
                  <w:sz w:val="24"/>
                  <w:szCs w:val="24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4"/>
                <w:szCs w:val="24"/>
              </w:rPr>
              <w:t>.</w:t>
            </w:r>
          </w:p>
        </w:tc>
      </w:tr>
      <w:tr w:rsidR="00601BF6" w:rsidRPr="00F26058" w:rsidTr="00237C4F">
        <w:trPr>
          <w:trHeight w:val="280"/>
        </w:trPr>
        <w:tc>
          <w:tcPr>
            <w:tcW w:w="237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sz w:val="24"/>
                <w:szCs w:val="24"/>
              </w:rPr>
              <w:t>числе</w:t>
            </w:r>
            <w:proofErr w:type="gramEnd"/>
            <w:r w:rsidRPr="00F26058">
              <w:rPr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1,03887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1,03887</w:t>
            </w:r>
          </w:p>
        </w:tc>
      </w:tr>
      <w:tr w:rsidR="00601BF6" w:rsidRPr="00F26058" w:rsidTr="00237C4F">
        <w:trPr>
          <w:trHeight w:val="286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1,03887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1,03887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</w:tr>
      <w:tr w:rsidR="00601BF6" w:rsidRPr="00F26058" w:rsidTr="00237C4F">
        <w:trPr>
          <w:trHeight w:val="286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42683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42683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54056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54056</w:t>
            </w:r>
          </w:p>
        </w:tc>
      </w:tr>
      <w:tr w:rsidR="00601BF6" w:rsidRPr="00F26058" w:rsidTr="00237C4F">
        <w:trPr>
          <w:trHeight w:val="286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965" w:type="pct"/>
            <w:shd w:val="clear" w:color="auto" w:fill="auto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  <w:tc>
          <w:tcPr>
            <w:tcW w:w="557" w:type="pct"/>
            <w:shd w:val="clear" w:color="auto" w:fill="auto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</w:tr>
      <w:tr w:rsidR="00601BF6" w:rsidRPr="00F26058" w:rsidTr="00237C4F">
        <w:trPr>
          <w:trHeight w:val="286"/>
        </w:trPr>
        <w:tc>
          <w:tcPr>
            <w:tcW w:w="237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9A21EB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1,60995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9A21EB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1,60995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9A21EB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1,57352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9A21EB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1,57352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9C798D" w:rsidRDefault="009C798D" w:rsidP="00237C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7C4F" w:rsidRDefault="00601BF6" w:rsidP="00237C4F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1.5.3</w:t>
            </w:r>
          </w:p>
          <w:p w:rsidR="009C798D" w:rsidRDefault="009C798D" w:rsidP="00237C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798D" w:rsidRPr="00F26058" w:rsidRDefault="009C798D" w:rsidP="00237C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Содержащиеся за счет прихожан религиозные организации.</w:t>
            </w:r>
          </w:p>
        </w:tc>
      </w:tr>
      <w:tr w:rsidR="00601BF6" w:rsidRPr="00F26058" w:rsidTr="00237C4F">
        <w:trPr>
          <w:trHeight w:val="376"/>
        </w:trPr>
        <w:tc>
          <w:tcPr>
            <w:tcW w:w="237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 </w:t>
            </w:r>
          </w:p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sz w:val="24"/>
                <w:szCs w:val="24"/>
              </w:rPr>
              <w:t>числе</w:t>
            </w:r>
            <w:proofErr w:type="gramEnd"/>
            <w:r w:rsidRPr="00F26058">
              <w:rPr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237C4F" w:rsidRDefault="00601BF6" w:rsidP="00237C4F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  <w:p w:rsidR="009C798D" w:rsidRDefault="009C798D" w:rsidP="00237C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798D" w:rsidRPr="00F26058" w:rsidRDefault="009C798D" w:rsidP="00237C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1,08184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1,42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683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5408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4056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0,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63378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0,63378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0,67139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9A21EB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1,60995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9A21EB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0,66828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9A21EB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1,57352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9A21EB" w:rsidRDefault="00F640D8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0,62352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237C4F" w:rsidRPr="00F26058" w:rsidRDefault="00601BF6" w:rsidP="009C798D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1.5.4</w:t>
            </w:r>
          </w:p>
        </w:tc>
        <w:tc>
          <w:tcPr>
            <w:tcW w:w="4763" w:type="pct"/>
            <w:gridSpan w:val="11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601BF6" w:rsidRPr="00F26058" w:rsidRDefault="00601BF6" w:rsidP="00237C4F">
            <w:pPr>
              <w:jc w:val="both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lastRenderedPageBreak/>
              <w:t xml:space="preserve">Гарантирующие поставщики,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энергосбытовые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энергоснабжающие</w:t>
            </w:r>
            <w:proofErr w:type="spellEnd"/>
            <w:r w:rsidRPr="00F26058">
              <w:rPr>
                <w:color w:val="000000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hyperlink r:id="rId16" w:history="1">
              <w:r w:rsidRPr="00237C4F">
                <w:rPr>
                  <w:color w:val="000000"/>
                  <w:sz w:val="24"/>
                  <w:szCs w:val="24"/>
                  <w:vertAlign w:val="superscript"/>
                </w:rPr>
                <w:t>&lt;1&gt;</w:t>
              </w:r>
            </w:hyperlink>
            <w:r w:rsidRPr="00F26058">
              <w:rPr>
                <w:color w:val="000000"/>
                <w:sz w:val="24"/>
                <w:szCs w:val="24"/>
              </w:rPr>
              <w:t>.</w:t>
            </w:r>
          </w:p>
        </w:tc>
      </w:tr>
      <w:tr w:rsidR="00601BF6" w:rsidRPr="00F26058" w:rsidTr="00237C4F">
        <w:trPr>
          <w:trHeight w:val="401"/>
        </w:trPr>
        <w:tc>
          <w:tcPr>
            <w:tcW w:w="237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sz w:val="24"/>
                <w:szCs w:val="24"/>
              </w:rPr>
            </w:pPr>
            <w:proofErr w:type="spellStart"/>
            <w:r w:rsidRPr="00F26058">
              <w:rPr>
                <w:sz w:val="24"/>
                <w:szCs w:val="24"/>
              </w:rPr>
              <w:t>Одноставочный</w:t>
            </w:r>
            <w:proofErr w:type="spellEnd"/>
            <w:r w:rsidRPr="00F26058">
              <w:rPr>
                <w:sz w:val="24"/>
                <w:szCs w:val="24"/>
              </w:rPr>
              <w:t xml:space="preserve"> тариф</w:t>
            </w:r>
          </w:p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 xml:space="preserve">(в том </w:t>
            </w:r>
            <w:proofErr w:type="gramStart"/>
            <w:r w:rsidRPr="00F26058">
              <w:rPr>
                <w:sz w:val="24"/>
                <w:szCs w:val="24"/>
              </w:rPr>
              <w:t>числе</w:t>
            </w:r>
            <w:proofErr w:type="gramEnd"/>
            <w:r w:rsidRPr="00F26058">
              <w:rPr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F26058">
              <w:rPr>
                <w:color w:val="000000"/>
                <w:sz w:val="24"/>
                <w:szCs w:val="24"/>
              </w:rPr>
              <w:t>кВт·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1,08184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0,32519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1,13006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0"/>
              </w:rPr>
            </w:pPr>
            <w:r w:rsidRPr="00F26058">
              <w:rPr>
                <w:color w:val="000000"/>
                <w:sz w:val="24"/>
                <w:szCs w:val="24"/>
              </w:rPr>
              <w:t>0,49650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1,42667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0,55464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1,42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683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1,42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683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6058">
              <w:rPr>
                <w:color w:val="000000"/>
                <w:sz w:val="24"/>
                <w:szCs w:val="24"/>
              </w:rPr>
              <w:t>1,5</w:t>
            </w:r>
            <w:r w:rsidRPr="00F26058">
              <w:rPr>
                <w:color w:val="000000"/>
                <w:sz w:val="24"/>
                <w:szCs w:val="24"/>
                <w:lang w:val="en-US"/>
              </w:rPr>
              <w:t>4056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601BF6" w:rsidRPr="00F26058" w:rsidRDefault="009C798D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1,54056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01BF6" w:rsidRPr="00F26058" w:rsidRDefault="009C798D" w:rsidP="00601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1,61207</w:t>
            </w:r>
          </w:p>
        </w:tc>
      </w:tr>
      <w:tr w:rsidR="00601BF6" w:rsidRPr="00F26058" w:rsidTr="00237C4F">
        <w:trPr>
          <w:trHeight w:val="315"/>
        </w:trPr>
        <w:tc>
          <w:tcPr>
            <w:tcW w:w="237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601BF6" w:rsidRPr="00F26058" w:rsidRDefault="00601BF6" w:rsidP="00601B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shd w:val="clear" w:color="auto" w:fill="auto"/>
            <w:hideMark/>
          </w:tcPr>
          <w:p w:rsidR="00601BF6" w:rsidRPr="00F26058" w:rsidRDefault="00601BF6" w:rsidP="00601BF6">
            <w:pPr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601BF6" w:rsidRPr="009A21EB" w:rsidRDefault="000B13C3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1,60995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601BF6" w:rsidRPr="009A21EB" w:rsidRDefault="000B13C3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1,60995</w:t>
            </w:r>
          </w:p>
        </w:tc>
        <w:tc>
          <w:tcPr>
            <w:tcW w:w="965" w:type="pct"/>
            <w:shd w:val="clear" w:color="auto" w:fill="auto"/>
          </w:tcPr>
          <w:p w:rsidR="00601BF6" w:rsidRPr="009A21EB" w:rsidRDefault="000B13C3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1,57352</w:t>
            </w:r>
          </w:p>
        </w:tc>
        <w:tc>
          <w:tcPr>
            <w:tcW w:w="557" w:type="pct"/>
            <w:shd w:val="clear" w:color="auto" w:fill="auto"/>
          </w:tcPr>
          <w:p w:rsidR="00601BF6" w:rsidRPr="009A21EB" w:rsidRDefault="000B13C3" w:rsidP="00601B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1,57352</w:t>
            </w:r>
          </w:p>
        </w:tc>
      </w:tr>
    </w:tbl>
    <w:p w:rsidR="00601BF6" w:rsidRPr="00237C4F" w:rsidRDefault="00601BF6" w:rsidP="00237C4F">
      <w:pPr>
        <w:rPr>
          <w:sz w:val="10"/>
          <w:szCs w:val="10"/>
        </w:rPr>
      </w:pPr>
      <w:bookmarkStart w:id="0" w:name="Par658"/>
      <w:bookmarkStart w:id="1" w:name="Par666"/>
      <w:bookmarkEnd w:id="0"/>
      <w:bookmarkEnd w:id="1"/>
    </w:p>
    <w:p w:rsidR="00601BF6" w:rsidRPr="00F26058" w:rsidRDefault="00C70E56" w:rsidP="00601BF6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7" w:history="1">
        <w:proofErr w:type="gramStart"/>
        <w:r w:rsidR="00601BF6" w:rsidRPr="00F26058">
          <w:rPr>
            <w:rFonts w:ascii="Times New Roman" w:hAnsi="Times New Roman" w:cs="Times New Roman"/>
            <w:color w:val="000000"/>
            <w:sz w:val="24"/>
            <w:szCs w:val="24"/>
          </w:rPr>
          <w:t>&lt;1&gt;</w:t>
        </w:r>
      </w:hyperlink>
      <w:r w:rsidR="00601BF6" w:rsidRPr="00F260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01BF6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Гарантирующие поставщики, </w:t>
      </w:r>
      <w:proofErr w:type="spellStart"/>
      <w:r w:rsidR="00601BF6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энергосбытовые</w:t>
      </w:r>
      <w:proofErr w:type="spellEnd"/>
      <w:r w:rsidR="00601BF6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601BF6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энергоснабжающие</w:t>
      </w:r>
      <w:proofErr w:type="spellEnd"/>
      <w:r w:rsidR="00601BF6" w:rsidRPr="00F26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  <w:proofErr w:type="gramEnd"/>
    </w:p>
    <w:p w:rsidR="0043563D" w:rsidRPr="0043563D" w:rsidRDefault="0043563D" w:rsidP="0043563D">
      <w:pPr>
        <w:ind w:left="5954" w:hanging="5954"/>
        <w:rPr>
          <w:sz w:val="24"/>
          <w:szCs w:val="24"/>
        </w:rPr>
      </w:pPr>
    </w:p>
    <w:p w:rsidR="00AA468A" w:rsidRDefault="00AA468A" w:rsidP="00B52E06">
      <w:pPr>
        <w:autoSpaceDE w:val="0"/>
        <w:autoSpaceDN w:val="0"/>
        <w:adjustRightInd w:val="0"/>
        <w:outlineLvl w:val="0"/>
        <w:rPr>
          <w:szCs w:val="28"/>
        </w:rPr>
      </w:pPr>
    </w:p>
    <w:p w:rsidR="00174E04" w:rsidRDefault="00174E04" w:rsidP="00B52E06">
      <w:pPr>
        <w:autoSpaceDE w:val="0"/>
        <w:autoSpaceDN w:val="0"/>
        <w:adjustRightInd w:val="0"/>
        <w:outlineLvl w:val="0"/>
        <w:rPr>
          <w:szCs w:val="28"/>
        </w:rPr>
      </w:pPr>
    </w:p>
    <w:p w:rsidR="007C29AD" w:rsidRPr="00946A51" w:rsidRDefault="007C29AD" w:rsidP="007C29AD">
      <w:pPr>
        <w:rPr>
          <w:szCs w:val="28"/>
        </w:rPr>
      </w:pPr>
      <w:r w:rsidRPr="00946A51">
        <w:rPr>
          <w:szCs w:val="28"/>
        </w:rPr>
        <w:t>Отдел организации, контроля и сопровождения</w:t>
      </w:r>
    </w:p>
    <w:p w:rsidR="007C29AD" w:rsidRPr="00946A51" w:rsidRDefault="007C29AD" w:rsidP="007C29AD">
      <w:pPr>
        <w:rPr>
          <w:szCs w:val="28"/>
        </w:rPr>
      </w:pPr>
      <w:r w:rsidRPr="00946A51">
        <w:rPr>
          <w:szCs w:val="28"/>
        </w:rPr>
        <w:t>принятия тарифных решений Государственного</w:t>
      </w:r>
    </w:p>
    <w:p w:rsidR="006D6AA4" w:rsidRDefault="007C29AD" w:rsidP="009566A9">
      <w:pPr>
        <w:pStyle w:val="14"/>
        <w:jc w:val="left"/>
      </w:pPr>
      <w:r w:rsidRPr="003C20EC">
        <w:rPr>
          <w:b w:val="0"/>
        </w:rPr>
        <w:t>комитета Республики Татарстан по тарифам</w:t>
      </w:r>
      <w:r w:rsidR="006D6AA4">
        <w:br w:type="page"/>
      </w:r>
    </w:p>
    <w:p w:rsidR="00D91697" w:rsidRPr="00D91697" w:rsidRDefault="00D91697" w:rsidP="00D91697">
      <w:pPr>
        <w:widowControl w:val="0"/>
        <w:tabs>
          <w:tab w:val="left" w:pos="11094"/>
        </w:tabs>
        <w:autoSpaceDE w:val="0"/>
        <w:autoSpaceDN w:val="0"/>
        <w:adjustRightInd w:val="0"/>
        <w:ind w:left="10773"/>
        <w:rPr>
          <w:sz w:val="24"/>
        </w:rPr>
      </w:pPr>
      <w:r w:rsidRPr="00D91697">
        <w:rPr>
          <w:sz w:val="24"/>
        </w:rPr>
        <w:lastRenderedPageBreak/>
        <w:t xml:space="preserve">Приложение 2 к постановлению </w:t>
      </w:r>
    </w:p>
    <w:p w:rsidR="00D91697" w:rsidRPr="00D91697" w:rsidRDefault="00D91697" w:rsidP="00D91697">
      <w:pPr>
        <w:widowControl w:val="0"/>
        <w:tabs>
          <w:tab w:val="left" w:pos="11094"/>
        </w:tabs>
        <w:autoSpaceDE w:val="0"/>
        <w:autoSpaceDN w:val="0"/>
        <w:adjustRightInd w:val="0"/>
        <w:ind w:left="10773"/>
        <w:rPr>
          <w:sz w:val="24"/>
        </w:rPr>
      </w:pPr>
      <w:r w:rsidRPr="00D91697">
        <w:rPr>
          <w:sz w:val="24"/>
        </w:rPr>
        <w:t xml:space="preserve">Государственного комитета </w:t>
      </w:r>
    </w:p>
    <w:p w:rsidR="00D91697" w:rsidRPr="00D91697" w:rsidRDefault="00D91697" w:rsidP="00D91697">
      <w:pPr>
        <w:widowControl w:val="0"/>
        <w:tabs>
          <w:tab w:val="left" w:pos="11094"/>
        </w:tabs>
        <w:autoSpaceDE w:val="0"/>
        <w:autoSpaceDN w:val="0"/>
        <w:adjustRightInd w:val="0"/>
        <w:ind w:left="10773"/>
        <w:rPr>
          <w:sz w:val="24"/>
        </w:rPr>
      </w:pPr>
      <w:r w:rsidRPr="00D91697">
        <w:rPr>
          <w:sz w:val="24"/>
        </w:rPr>
        <w:t xml:space="preserve">Республики Татарстан по тарифам </w:t>
      </w:r>
    </w:p>
    <w:p w:rsidR="00D91697" w:rsidRPr="00D91697" w:rsidRDefault="00D91697" w:rsidP="00D91697">
      <w:pPr>
        <w:widowControl w:val="0"/>
        <w:tabs>
          <w:tab w:val="left" w:pos="11094"/>
        </w:tabs>
        <w:autoSpaceDE w:val="0"/>
        <w:autoSpaceDN w:val="0"/>
        <w:adjustRightInd w:val="0"/>
        <w:ind w:left="10773"/>
        <w:rPr>
          <w:sz w:val="24"/>
        </w:rPr>
      </w:pPr>
      <w:r w:rsidRPr="00D91697">
        <w:rPr>
          <w:sz w:val="24"/>
        </w:rPr>
        <w:t>от 17.12.2014 № 3-18/э</w:t>
      </w:r>
    </w:p>
    <w:p w:rsidR="00D91697" w:rsidRPr="00D91697" w:rsidRDefault="00D91697" w:rsidP="00D91697">
      <w:pPr>
        <w:widowControl w:val="0"/>
        <w:tabs>
          <w:tab w:val="left" w:pos="11094"/>
        </w:tabs>
        <w:autoSpaceDE w:val="0"/>
        <w:autoSpaceDN w:val="0"/>
        <w:adjustRightInd w:val="0"/>
        <w:ind w:left="10773"/>
        <w:rPr>
          <w:sz w:val="24"/>
        </w:rPr>
      </w:pPr>
      <w:proofErr w:type="gramStart"/>
      <w:r w:rsidRPr="00D91697">
        <w:rPr>
          <w:sz w:val="24"/>
        </w:rP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D32C16" w:rsidRPr="00F26058" w:rsidRDefault="00D91697" w:rsidP="00D91697">
      <w:pPr>
        <w:widowControl w:val="0"/>
        <w:tabs>
          <w:tab w:val="left" w:pos="11094"/>
        </w:tabs>
        <w:autoSpaceDE w:val="0"/>
        <w:autoSpaceDN w:val="0"/>
        <w:adjustRightInd w:val="0"/>
        <w:ind w:left="10773"/>
        <w:rPr>
          <w:szCs w:val="28"/>
        </w:rPr>
      </w:pPr>
      <w:r w:rsidRPr="00D91697">
        <w:rPr>
          <w:sz w:val="24"/>
        </w:rPr>
        <w:t>от ___________ № _________)</w:t>
      </w:r>
    </w:p>
    <w:p w:rsidR="00D32C16" w:rsidRPr="00F26058" w:rsidRDefault="00D32C16" w:rsidP="004710DC">
      <w:pPr>
        <w:jc w:val="center"/>
        <w:rPr>
          <w:szCs w:val="28"/>
        </w:rPr>
      </w:pPr>
    </w:p>
    <w:p w:rsidR="00D32C16" w:rsidRPr="00F26058" w:rsidRDefault="00D32C16" w:rsidP="00D32C16">
      <w:pPr>
        <w:jc w:val="center"/>
        <w:rPr>
          <w:szCs w:val="28"/>
        </w:rPr>
      </w:pPr>
    </w:p>
    <w:p w:rsidR="00237C4F" w:rsidRPr="00F26058" w:rsidRDefault="00237C4F" w:rsidP="00237C4F">
      <w:pPr>
        <w:jc w:val="center"/>
        <w:rPr>
          <w:szCs w:val="28"/>
        </w:rPr>
      </w:pPr>
      <w:r w:rsidRPr="00F26058">
        <w:rPr>
          <w:szCs w:val="28"/>
        </w:rPr>
        <w:t>Необходимая валовая выручка открытого акционерного общества «Сетевая компания»</w:t>
      </w:r>
    </w:p>
    <w:p w:rsidR="00237C4F" w:rsidRPr="00F26058" w:rsidRDefault="00237C4F" w:rsidP="00237C4F">
      <w:pPr>
        <w:jc w:val="center"/>
        <w:rPr>
          <w:szCs w:val="28"/>
        </w:rPr>
      </w:pPr>
      <w:r w:rsidRPr="00F26058">
        <w:rPr>
          <w:szCs w:val="28"/>
        </w:rPr>
        <w:t xml:space="preserve"> (без учета оплаты потерь) на 2015-2019 годы</w:t>
      </w:r>
    </w:p>
    <w:p w:rsidR="00237C4F" w:rsidRDefault="00237C4F" w:rsidP="004710DC">
      <w:pPr>
        <w:jc w:val="center"/>
      </w:pPr>
    </w:p>
    <w:p w:rsidR="004710DC" w:rsidRPr="00F26058" w:rsidRDefault="004710DC" w:rsidP="004710DC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5"/>
        <w:gridCol w:w="6404"/>
        <w:gridCol w:w="1220"/>
        <w:gridCol w:w="7012"/>
      </w:tblGrid>
      <w:tr w:rsidR="00237C4F" w:rsidRPr="00F26058" w:rsidTr="004710DC">
        <w:tc>
          <w:tcPr>
            <w:tcW w:w="189" w:type="pct"/>
            <w:vMerge w:val="restart"/>
            <w:vAlign w:val="center"/>
          </w:tcPr>
          <w:p w:rsidR="00237C4F" w:rsidRPr="00F26058" w:rsidRDefault="00237C4F" w:rsidP="004710DC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2605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2605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05" w:type="pct"/>
            <w:vMerge w:val="restart"/>
            <w:vAlign w:val="center"/>
          </w:tcPr>
          <w:p w:rsidR="00237C4F" w:rsidRPr="00F26058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237C4F" w:rsidRPr="00F26058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401" w:type="pct"/>
            <w:vMerge w:val="restart"/>
            <w:vAlign w:val="center"/>
          </w:tcPr>
          <w:p w:rsidR="00237C4F" w:rsidRPr="00F26058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306" w:type="pct"/>
            <w:vAlign w:val="center"/>
          </w:tcPr>
          <w:p w:rsidR="00237C4F" w:rsidRPr="00F26058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237C4F" w:rsidRPr="00F26058" w:rsidTr="004710DC">
        <w:trPr>
          <w:trHeight w:val="266"/>
        </w:trPr>
        <w:tc>
          <w:tcPr>
            <w:tcW w:w="189" w:type="pct"/>
            <w:vMerge/>
            <w:vAlign w:val="center"/>
          </w:tcPr>
          <w:p w:rsidR="00237C4F" w:rsidRPr="00F26058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pct"/>
            <w:vMerge/>
            <w:vAlign w:val="center"/>
          </w:tcPr>
          <w:p w:rsidR="00237C4F" w:rsidRPr="00F26058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237C4F" w:rsidRPr="00F26058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6" w:type="pct"/>
            <w:vAlign w:val="center"/>
          </w:tcPr>
          <w:p w:rsidR="00237C4F" w:rsidRPr="00F26058" w:rsidRDefault="00237C4F" w:rsidP="004710DC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237C4F" w:rsidRPr="00F26058" w:rsidTr="004710DC">
        <w:tc>
          <w:tcPr>
            <w:tcW w:w="189" w:type="pct"/>
            <w:vMerge w:val="restart"/>
            <w:vAlign w:val="center"/>
          </w:tcPr>
          <w:p w:rsidR="00237C4F" w:rsidRPr="00F26058" w:rsidRDefault="00237C4F" w:rsidP="003D542E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F2605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05" w:type="pct"/>
            <w:vMerge w:val="restart"/>
            <w:vAlign w:val="center"/>
          </w:tcPr>
          <w:p w:rsidR="00237C4F" w:rsidRPr="00F26058" w:rsidRDefault="00237C4F" w:rsidP="004710DC">
            <w:pPr>
              <w:jc w:val="center"/>
            </w:pPr>
            <w:r w:rsidRPr="00F26058">
              <w:rPr>
                <w:color w:val="000000"/>
                <w:sz w:val="24"/>
                <w:szCs w:val="24"/>
              </w:rPr>
              <w:t>Открытое акционерное общество</w:t>
            </w:r>
            <w:r w:rsidR="004710DC">
              <w:rPr>
                <w:color w:val="000000"/>
                <w:sz w:val="24"/>
                <w:szCs w:val="24"/>
              </w:rPr>
              <w:t xml:space="preserve"> </w:t>
            </w:r>
            <w:r w:rsidRPr="00F26058">
              <w:rPr>
                <w:color w:val="000000"/>
                <w:sz w:val="24"/>
                <w:szCs w:val="24"/>
              </w:rPr>
              <w:t>«Сетевая компания»</w:t>
            </w:r>
          </w:p>
        </w:tc>
        <w:tc>
          <w:tcPr>
            <w:tcW w:w="401" w:type="pct"/>
            <w:vAlign w:val="center"/>
          </w:tcPr>
          <w:p w:rsidR="00237C4F" w:rsidRPr="00F26058" w:rsidRDefault="00237C4F" w:rsidP="003D542E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2015</w:t>
            </w:r>
          </w:p>
        </w:tc>
        <w:tc>
          <w:tcPr>
            <w:tcW w:w="2306" w:type="pct"/>
            <w:vAlign w:val="center"/>
          </w:tcPr>
          <w:p w:rsidR="00237C4F" w:rsidRPr="00F26058" w:rsidRDefault="00237C4F" w:rsidP="003D542E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17 738 509,09</w:t>
            </w:r>
          </w:p>
        </w:tc>
      </w:tr>
      <w:tr w:rsidR="00237C4F" w:rsidRPr="00F26058" w:rsidTr="004710DC">
        <w:tc>
          <w:tcPr>
            <w:tcW w:w="189" w:type="pct"/>
            <w:vMerge/>
            <w:vAlign w:val="center"/>
          </w:tcPr>
          <w:p w:rsidR="00237C4F" w:rsidRPr="00F26058" w:rsidRDefault="00237C4F" w:rsidP="003D542E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pct"/>
            <w:vMerge/>
          </w:tcPr>
          <w:p w:rsidR="00237C4F" w:rsidRPr="00F26058" w:rsidRDefault="00237C4F" w:rsidP="003D5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237C4F" w:rsidRPr="00F26058" w:rsidRDefault="00237C4F" w:rsidP="003D542E">
            <w:pPr>
              <w:jc w:val="center"/>
              <w:rPr>
                <w:sz w:val="24"/>
                <w:szCs w:val="24"/>
                <w:lang w:val="en-US"/>
              </w:rPr>
            </w:pPr>
            <w:r w:rsidRPr="00F26058">
              <w:rPr>
                <w:sz w:val="24"/>
                <w:szCs w:val="24"/>
                <w:lang w:val="en-US"/>
              </w:rPr>
              <w:t>201</w:t>
            </w:r>
            <w:r w:rsidRPr="00F26058">
              <w:rPr>
                <w:sz w:val="24"/>
                <w:szCs w:val="24"/>
              </w:rPr>
              <w:t>6</w:t>
            </w:r>
          </w:p>
        </w:tc>
        <w:tc>
          <w:tcPr>
            <w:tcW w:w="2306" w:type="pct"/>
            <w:vAlign w:val="center"/>
          </w:tcPr>
          <w:p w:rsidR="00237C4F" w:rsidRPr="00F26058" w:rsidRDefault="00237C4F" w:rsidP="003D542E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19 781 023,67</w:t>
            </w:r>
          </w:p>
        </w:tc>
      </w:tr>
      <w:tr w:rsidR="00237C4F" w:rsidRPr="00F26058" w:rsidTr="004710DC">
        <w:tc>
          <w:tcPr>
            <w:tcW w:w="189" w:type="pct"/>
            <w:vMerge/>
            <w:vAlign w:val="center"/>
          </w:tcPr>
          <w:p w:rsidR="00237C4F" w:rsidRPr="00F26058" w:rsidRDefault="00237C4F" w:rsidP="003D542E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pct"/>
            <w:vMerge/>
          </w:tcPr>
          <w:p w:rsidR="00237C4F" w:rsidRPr="00F26058" w:rsidRDefault="00237C4F" w:rsidP="003D5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237C4F" w:rsidRPr="00F26058" w:rsidRDefault="00237C4F" w:rsidP="003D542E">
            <w:pPr>
              <w:jc w:val="center"/>
              <w:rPr>
                <w:sz w:val="24"/>
                <w:szCs w:val="24"/>
                <w:lang w:val="en-US"/>
              </w:rPr>
            </w:pPr>
            <w:r w:rsidRPr="00F26058">
              <w:rPr>
                <w:sz w:val="24"/>
                <w:szCs w:val="24"/>
              </w:rPr>
              <w:t>2017</w:t>
            </w:r>
          </w:p>
        </w:tc>
        <w:tc>
          <w:tcPr>
            <w:tcW w:w="2306" w:type="pct"/>
            <w:vAlign w:val="center"/>
          </w:tcPr>
          <w:p w:rsidR="00237C4F" w:rsidRPr="00F26058" w:rsidRDefault="00237C4F" w:rsidP="003D542E">
            <w:pPr>
              <w:jc w:val="center"/>
              <w:rPr>
                <w:sz w:val="24"/>
                <w:szCs w:val="24"/>
              </w:rPr>
            </w:pPr>
            <w:r w:rsidRPr="00F26058">
              <w:rPr>
                <w:color w:val="000000" w:themeColor="text1"/>
                <w:sz w:val="24"/>
                <w:szCs w:val="24"/>
              </w:rPr>
              <w:t>20 652 971,64</w:t>
            </w:r>
          </w:p>
        </w:tc>
      </w:tr>
      <w:tr w:rsidR="00237C4F" w:rsidRPr="00F26058" w:rsidTr="004710DC">
        <w:tc>
          <w:tcPr>
            <w:tcW w:w="189" w:type="pct"/>
            <w:vMerge/>
            <w:vAlign w:val="center"/>
          </w:tcPr>
          <w:p w:rsidR="00237C4F" w:rsidRPr="00F26058" w:rsidRDefault="00237C4F" w:rsidP="003D542E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pct"/>
            <w:vMerge/>
          </w:tcPr>
          <w:p w:rsidR="00237C4F" w:rsidRPr="00F26058" w:rsidRDefault="00237C4F" w:rsidP="003D5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237C4F" w:rsidRPr="00F26058" w:rsidRDefault="00237C4F" w:rsidP="003D542E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2018</w:t>
            </w:r>
          </w:p>
        </w:tc>
        <w:tc>
          <w:tcPr>
            <w:tcW w:w="2306" w:type="pct"/>
            <w:vAlign w:val="center"/>
          </w:tcPr>
          <w:p w:rsidR="00237C4F" w:rsidRPr="00F26058" w:rsidRDefault="001F76BE" w:rsidP="001F76BE">
            <w:pPr>
              <w:jc w:val="center"/>
              <w:rPr>
                <w:sz w:val="24"/>
                <w:szCs w:val="24"/>
              </w:rPr>
            </w:pPr>
            <w:r w:rsidRPr="00A0342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 </w:t>
            </w:r>
            <w:r w:rsidRPr="00A03426">
              <w:rPr>
                <w:sz w:val="24"/>
                <w:szCs w:val="24"/>
              </w:rPr>
              <w:t>782</w:t>
            </w:r>
            <w:r>
              <w:rPr>
                <w:sz w:val="24"/>
                <w:szCs w:val="24"/>
                <w:lang w:val="en-US"/>
              </w:rPr>
              <w:t> </w:t>
            </w:r>
            <w:r w:rsidRPr="00A03426">
              <w:rPr>
                <w:sz w:val="24"/>
                <w:szCs w:val="24"/>
              </w:rPr>
              <w:t>658,82</w:t>
            </w:r>
          </w:p>
        </w:tc>
      </w:tr>
      <w:tr w:rsidR="00237C4F" w:rsidRPr="00F11588" w:rsidTr="004710DC">
        <w:tc>
          <w:tcPr>
            <w:tcW w:w="189" w:type="pct"/>
            <w:vMerge/>
            <w:vAlign w:val="center"/>
          </w:tcPr>
          <w:p w:rsidR="00237C4F" w:rsidRPr="00F26058" w:rsidRDefault="00237C4F" w:rsidP="003D542E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pct"/>
            <w:vMerge/>
          </w:tcPr>
          <w:p w:rsidR="00237C4F" w:rsidRPr="00F26058" w:rsidRDefault="00237C4F" w:rsidP="003D5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237C4F" w:rsidRPr="00F26058" w:rsidRDefault="00237C4F" w:rsidP="003D542E">
            <w:pPr>
              <w:jc w:val="center"/>
              <w:rPr>
                <w:sz w:val="24"/>
                <w:szCs w:val="24"/>
              </w:rPr>
            </w:pPr>
            <w:r w:rsidRPr="00F26058">
              <w:rPr>
                <w:sz w:val="24"/>
                <w:szCs w:val="24"/>
              </w:rPr>
              <w:t>2019</w:t>
            </w:r>
          </w:p>
        </w:tc>
        <w:tc>
          <w:tcPr>
            <w:tcW w:w="2306" w:type="pct"/>
            <w:vAlign w:val="center"/>
          </w:tcPr>
          <w:p w:rsidR="00237C4F" w:rsidRPr="00F11588" w:rsidRDefault="000B13C3" w:rsidP="003D5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22 498 585,05</w:t>
            </w:r>
          </w:p>
        </w:tc>
      </w:tr>
    </w:tbl>
    <w:p w:rsidR="006D6AA4" w:rsidRDefault="006D6AA4" w:rsidP="006D6AA4">
      <w:pPr>
        <w:autoSpaceDE w:val="0"/>
        <w:autoSpaceDN w:val="0"/>
        <w:adjustRightInd w:val="0"/>
        <w:outlineLvl w:val="0"/>
        <w:rPr>
          <w:szCs w:val="28"/>
        </w:rPr>
      </w:pPr>
    </w:p>
    <w:p w:rsidR="009566A9" w:rsidRDefault="009566A9" w:rsidP="006D6AA4">
      <w:pPr>
        <w:autoSpaceDE w:val="0"/>
        <w:autoSpaceDN w:val="0"/>
        <w:adjustRightInd w:val="0"/>
        <w:outlineLvl w:val="0"/>
        <w:rPr>
          <w:szCs w:val="28"/>
        </w:rPr>
      </w:pPr>
    </w:p>
    <w:p w:rsidR="006D6AA4" w:rsidRPr="00946A51" w:rsidRDefault="006D6AA4" w:rsidP="006D6AA4">
      <w:pPr>
        <w:rPr>
          <w:szCs w:val="28"/>
        </w:rPr>
      </w:pPr>
      <w:r w:rsidRPr="00946A51">
        <w:rPr>
          <w:szCs w:val="28"/>
        </w:rPr>
        <w:t>Отдел организации, контроля и сопровождения</w:t>
      </w:r>
    </w:p>
    <w:p w:rsidR="006D6AA4" w:rsidRPr="00946A51" w:rsidRDefault="006D6AA4" w:rsidP="006D6AA4">
      <w:pPr>
        <w:rPr>
          <w:szCs w:val="28"/>
        </w:rPr>
      </w:pPr>
      <w:r w:rsidRPr="00946A51">
        <w:rPr>
          <w:szCs w:val="28"/>
        </w:rPr>
        <w:t>принятия тарифных решений Государственного</w:t>
      </w:r>
    </w:p>
    <w:p w:rsidR="0035797D" w:rsidRPr="0035797D" w:rsidRDefault="006D6AA4" w:rsidP="00C70E56">
      <w:pPr>
        <w:pStyle w:val="14"/>
        <w:jc w:val="left"/>
        <w:rPr>
          <w:rFonts w:eastAsiaTheme="minorHAnsi"/>
          <w:sz w:val="24"/>
          <w:szCs w:val="24"/>
          <w:lang w:eastAsia="en-US"/>
        </w:rPr>
      </w:pPr>
      <w:r w:rsidRPr="003C20EC">
        <w:rPr>
          <w:b w:val="0"/>
        </w:rPr>
        <w:t>комитета Республики Татарстан по тарифам</w:t>
      </w:r>
      <w:bookmarkStart w:id="2" w:name="_GoBack"/>
      <w:bookmarkEnd w:id="2"/>
    </w:p>
    <w:sectPr w:rsidR="0035797D" w:rsidRPr="0035797D" w:rsidSect="00C70E56">
      <w:pgSz w:w="16838" w:h="11906" w:orient="landscape"/>
      <w:pgMar w:top="1134" w:right="1134" w:bottom="567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D0" w:rsidRDefault="00B410D0" w:rsidP="00463770">
      <w:r>
        <w:separator/>
      </w:r>
    </w:p>
  </w:endnote>
  <w:endnote w:type="continuationSeparator" w:id="0">
    <w:p w:rsidR="00B410D0" w:rsidRDefault="00B410D0" w:rsidP="0046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D0" w:rsidRDefault="00B410D0" w:rsidP="00463770">
      <w:r>
        <w:separator/>
      </w:r>
    </w:p>
  </w:footnote>
  <w:footnote w:type="continuationSeparator" w:id="0">
    <w:p w:rsidR="00B410D0" w:rsidRDefault="00B410D0" w:rsidP="0046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26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410D0" w:rsidRPr="009C798D" w:rsidRDefault="00B410D0">
        <w:pPr>
          <w:pStyle w:val="aa"/>
          <w:jc w:val="center"/>
          <w:rPr>
            <w:sz w:val="24"/>
          </w:rPr>
        </w:pPr>
        <w:r w:rsidRPr="009C798D">
          <w:rPr>
            <w:sz w:val="24"/>
          </w:rPr>
          <w:fldChar w:fldCharType="begin"/>
        </w:r>
        <w:r w:rsidRPr="009C798D">
          <w:rPr>
            <w:sz w:val="24"/>
          </w:rPr>
          <w:instrText>PAGE   \* MERGEFORMAT</w:instrText>
        </w:r>
        <w:r w:rsidRPr="009C798D">
          <w:rPr>
            <w:sz w:val="24"/>
          </w:rPr>
          <w:fldChar w:fldCharType="separate"/>
        </w:r>
        <w:r w:rsidR="00C70E56">
          <w:rPr>
            <w:noProof/>
            <w:sz w:val="24"/>
          </w:rPr>
          <w:t>17</w:t>
        </w:r>
        <w:r w:rsidRPr="009C798D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884AB0"/>
    <w:multiLevelType w:val="hybridMultilevel"/>
    <w:tmpl w:val="A0D0F40E"/>
    <w:lvl w:ilvl="0" w:tplc="A25079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9C478C"/>
    <w:multiLevelType w:val="hybridMultilevel"/>
    <w:tmpl w:val="75D4CB5E"/>
    <w:lvl w:ilvl="0" w:tplc="869A6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5DDD"/>
    <w:rsid w:val="000068A1"/>
    <w:rsid w:val="00023976"/>
    <w:rsid w:val="00030675"/>
    <w:rsid w:val="00041682"/>
    <w:rsid w:val="00052F06"/>
    <w:rsid w:val="00060617"/>
    <w:rsid w:val="000628CF"/>
    <w:rsid w:val="000673A3"/>
    <w:rsid w:val="000822E2"/>
    <w:rsid w:val="00085DC4"/>
    <w:rsid w:val="0008626E"/>
    <w:rsid w:val="000A11B6"/>
    <w:rsid w:val="000A276C"/>
    <w:rsid w:val="000B13C3"/>
    <w:rsid w:val="000B70CE"/>
    <w:rsid w:val="000B7160"/>
    <w:rsid w:val="000C71D0"/>
    <w:rsid w:val="000D19B6"/>
    <w:rsid w:val="000E1958"/>
    <w:rsid w:val="000E5244"/>
    <w:rsid w:val="000F1A58"/>
    <w:rsid w:val="000F2F38"/>
    <w:rsid w:val="000F4218"/>
    <w:rsid w:val="000F529F"/>
    <w:rsid w:val="00105782"/>
    <w:rsid w:val="00114106"/>
    <w:rsid w:val="00115361"/>
    <w:rsid w:val="001163E2"/>
    <w:rsid w:val="00134897"/>
    <w:rsid w:val="00136EE8"/>
    <w:rsid w:val="00151588"/>
    <w:rsid w:val="00151A5C"/>
    <w:rsid w:val="00151F2B"/>
    <w:rsid w:val="001637B7"/>
    <w:rsid w:val="00170762"/>
    <w:rsid w:val="00172887"/>
    <w:rsid w:val="00174E04"/>
    <w:rsid w:val="00180139"/>
    <w:rsid w:val="0018016C"/>
    <w:rsid w:val="00196169"/>
    <w:rsid w:val="001B143B"/>
    <w:rsid w:val="001B2B51"/>
    <w:rsid w:val="001B6835"/>
    <w:rsid w:val="001C1C12"/>
    <w:rsid w:val="001C2A59"/>
    <w:rsid w:val="001E26B2"/>
    <w:rsid w:val="001F0A0E"/>
    <w:rsid w:val="001F17C3"/>
    <w:rsid w:val="001F4743"/>
    <w:rsid w:val="001F7677"/>
    <w:rsid w:val="001F76BE"/>
    <w:rsid w:val="00201573"/>
    <w:rsid w:val="0020215D"/>
    <w:rsid w:val="00203EA5"/>
    <w:rsid w:val="00212A89"/>
    <w:rsid w:val="002132C1"/>
    <w:rsid w:val="002167FB"/>
    <w:rsid w:val="0022033C"/>
    <w:rsid w:val="0022245D"/>
    <w:rsid w:val="00227FA5"/>
    <w:rsid w:val="00230551"/>
    <w:rsid w:val="00237C4F"/>
    <w:rsid w:val="00270DE8"/>
    <w:rsid w:val="00274C5E"/>
    <w:rsid w:val="0028112A"/>
    <w:rsid w:val="00283E8C"/>
    <w:rsid w:val="002848CD"/>
    <w:rsid w:val="002A5E1C"/>
    <w:rsid w:val="002A67E2"/>
    <w:rsid w:val="002B7DB9"/>
    <w:rsid w:val="002C5235"/>
    <w:rsid w:val="002D54B9"/>
    <w:rsid w:val="002E05BB"/>
    <w:rsid w:val="002E1CA7"/>
    <w:rsid w:val="002F19F3"/>
    <w:rsid w:val="002F47FA"/>
    <w:rsid w:val="00300C2A"/>
    <w:rsid w:val="003160A2"/>
    <w:rsid w:val="00316E9A"/>
    <w:rsid w:val="003322C5"/>
    <w:rsid w:val="00343D01"/>
    <w:rsid w:val="00352F4A"/>
    <w:rsid w:val="003556FE"/>
    <w:rsid w:val="0035797D"/>
    <w:rsid w:val="00365506"/>
    <w:rsid w:val="0036570A"/>
    <w:rsid w:val="00366C37"/>
    <w:rsid w:val="0037741F"/>
    <w:rsid w:val="00387004"/>
    <w:rsid w:val="00392A1A"/>
    <w:rsid w:val="003A0BAF"/>
    <w:rsid w:val="003A7CFD"/>
    <w:rsid w:val="003B395D"/>
    <w:rsid w:val="003B6FD0"/>
    <w:rsid w:val="003B7BAB"/>
    <w:rsid w:val="003C4B09"/>
    <w:rsid w:val="003C5C0D"/>
    <w:rsid w:val="003C7A04"/>
    <w:rsid w:val="003D01C1"/>
    <w:rsid w:val="003D3662"/>
    <w:rsid w:val="003D4853"/>
    <w:rsid w:val="003D542E"/>
    <w:rsid w:val="003D5DFC"/>
    <w:rsid w:val="003E5F83"/>
    <w:rsid w:val="00400365"/>
    <w:rsid w:val="0040127C"/>
    <w:rsid w:val="00403E92"/>
    <w:rsid w:val="00403E95"/>
    <w:rsid w:val="0041457B"/>
    <w:rsid w:val="004156A7"/>
    <w:rsid w:val="00423505"/>
    <w:rsid w:val="004247E8"/>
    <w:rsid w:val="004254A1"/>
    <w:rsid w:val="004333CE"/>
    <w:rsid w:val="0043563D"/>
    <w:rsid w:val="004453C6"/>
    <w:rsid w:val="00463770"/>
    <w:rsid w:val="004700FD"/>
    <w:rsid w:val="004710DC"/>
    <w:rsid w:val="00474A51"/>
    <w:rsid w:val="004757EC"/>
    <w:rsid w:val="00480C8D"/>
    <w:rsid w:val="0048254E"/>
    <w:rsid w:val="00482E06"/>
    <w:rsid w:val="00495B51"/>
    <w:rsid w:val="00496DE1"/>
    <w:rsid w:val="004A3A4D"/>
    <w:rsid w:val="004B3853"/>
    <w:rsid w:val="004B6AC3"/>
    <w:rsid w:val="004B6B9B"/>
    <w:rsid w:val="004B7679"/>
    <w:rsid w:val="004B7E88"/>
    <w:rsid w:val="004C6502"/>
    <w:rsid w:val="004E0252"/>
    <w:rsid w:val="004E2B24"/>
    <w:rsid w:val="004E5A11"/>
    <w:rsid w:val="004E5B18"/>
    <w:rsid w:val="004E6B79"/>
    <w:rsid w:val="0050683A"/>
    <w:rsid w:val="00511A39"/>
    <w:rsid w:val="0051228F"/>
    <w:rsid w:val="00517B1B"/>
    <w:rsid w:val="00525183"/>
    <w:rsid w:val="00525571"/>
    <w:rsid w:val="00532898"/>
    <w:rsid w:val="00537129"/>
    <w:rsid w:val="00543CCE"/>
    <w:rsid w:val="00550DB2"/>
    <w:rsid w:val="00553DCA"/>
    <w:rsid w:val="00554515"/>
    <w:rsid w:val="00557934"/>
    <w:rsid w:val="00557E82"/>
    <w:rsid w:val="0056055B"/>
    <w:rsid w:val="0056226C"/>
    <w:rsid w:val="00566795"/>
    <w:rsid w:val="0057008E"/>
    <w:rsid w:val="00570AC9"/>
    <w:rsid w:val="00571BE8"/>
    <w:rsid w:val="00574EEC"/>
    <w:rsid w:val="00583CB2"/>
    <w:rsid w:val="00591626"/>
    <w:rsid w:val="005922E6"/>
    <w:rsid w:val="00593B6F"/>
    <w:rsid w:val="0059443D"/>
    <w:rsid w:val="00594505"/>
    <w:rsid w:val="005A1686"/>
    <w:rsid w:val="005A2B0A"/>
    <w:rsid w:val="005A30D5"/>
    <w:rsid w:val="005A6DE6"/>
    <w:rsid w:val="005B36C5"/>
    <w:rsid w:val="005B37A0"/>
    <w:rsid w:val="005B4877"/>
    <w:rsid w:val="005C1A40"/>
    <w:rsid w:val="005C443F"/>
    <w:rsid w:val="005C5CDF"/>
    <w:rsid w:val="005C604F"/>
    <w:rsid w:val="005D0C16"/>
    <w:rsid w:val="005E3775"/>
    <w:rsid w:val="005E6F76"/>
    <w:rsid w:val="005F1A46"/>
    <w:rsid w:val="00601BF6"/>
    <w:rsid w:val="00607060"/>
    <w:rsid w:val="00611333"/>
    <w:rsid w:val="00623488"/>
    <w:rsid w:val="00624A3D"/>
    <w:rsid w:val="0062642D"/>
    <w:rsid w:val="00627192"/>
    <w:rsid w:val="00627CA1"/>
    <w:rsid w:val="00644F5B"/>
    <w:rsid w:val="00645F95"/>
    <w:rsid w:val="006516F6"/>
    <w:rsid w:val="00652EA2"/>
    <w:rsid w:val="00653613"/>
    <w:rsid w:val="0066419D"/>
    <w:rsid w:val="00670EAE"/>
    <w:rsid w:val="00672637"/>
    <w:rsid w:val="00685E88"/>
    <w:rsid w:val="006A34D3"/>
    <w:rsid w:val="006A3C02"/>
    <w:rsid w:val="006B162A"/>
    <w:rsid w:val="006D39DE"/>
    <w:rsid w:val="006D6AA4"/>
    <w:rsid w:val="006F26A9"/>
    <w:rsid w:val="006F277D"/>
    <w:rsid w:val="006F79E5"/>
    <w:rsid w:val="007027F7"/>
    <w:rsid w:val="0071026A"/>
    <w:rsid w:val="0071033F"/>
    <w:rsid w:val="00715847"/>
    <w:rsid w:val="00716765"/>
    <w:rsid w:val="00722947"/>
    <w:rsid w:val="00725A47"/>
    <w:rsid w:val="007318A9"/>
    <w:rsid w:val="00733E77"/>
    <w:rsid w:val="00744A79"/>
    <w:rsid w:val="0075145E"/>
    <w:rsid w:val="00751C8A"/>
    <w:rsid w:val="00763C37"/>
    <w:rsid w:val="00773325"/>
    <w:rsid w:val="00773D36"/>
    <w:rsid w:val="00774A63"/>
    <w:rsid w:val="00786854"/>
    <w:rsid w:val="0079053E"/>
    <w:rsid w:val="007915CC"/>
    <w:rsid w:val="00794E57"/>
    <w:rsid w:val="00795449"/>
    <w:rsid w:val="007A40C2"/>
    <w:rsid w:val="007C0132"/>
    <w:rsid w:val="007C0219"/>
    <w:rsid w:val="007C29AD"/>
    <w:rsid w:val="007D26BE"/>
    <w:rsid w:val="007D56B8"/>
    <w:rsid w:val="007D624E"/>
    <w:rsid w:val="007E30BC"/>
    <w:rsid w:val="007E49D4"/>
    <w:rsid w:val="00815509"/>
    <w:rsid w:val="00822732"/>
    <w:rsid w:val="008251A9"/>
    <w:rsid w:val="00830137"/>
    <w:rsid w:val="00837C09"/>
    <w:rsid w:val="008425D9"/>
    <w:rsid w:val="0084774B"/>
    <w:rsid w:val="008516B8"/>
    <w:rsid w:val="00853340"/>
    <w:rsid w:val="0085769E"/>
    <w:rsid w:val="00857772"/>
    <w:rsid w:val="00860B5B"/>
    <w:rsid w:val="0086116D"/>
    <w:rsid w:val="00867910"/>
    <w:rsid w:val="00877E7F"/>
    <w:rsid w:val="00896DA1"/>
    <w:rsid w:val="008A09BE"/>
    <w:rsid w:val="008A413F"/>
    <w:rsid w:val="008A79B4"/>
    <w:rsid w:val="008B050C"/>
    <w:rsid w:val="008B13B5"/>
    <w:rsid w:val="008C1EC7"/>
    <w:rsid w:val="008C6CBB"/>
    <w:rsid w:val="008D320C"/>
    <w:rsid w:val="008D44A7"/>
    <w:rsid w:val="008F2328"/>
    <w:rsid w:val="008F2DB7"/>
    <w:rsid w:val="008F5A0B"/>
    <w:rsid w:val="00907B9A"/>
    <w:rsid w:val="00923A36"/>
    <w:rsid w:val="00926B96"/>
    <w:rsid w:val="00932444"/>
    <w:rsid w:val="009372B4"/>
    <w:rsid w:val="009458E2"/>
    <w:rsid w:val="009566A9"/>
    <w:rsid w:val="009602F2"/>
    <w:rsid w:val="009604B7"/>
    <w:rsid w:val="0096296B"/>
    <w:rsid w:val="009732EA"/>
    <w:rsid w:val="009810F6"/>
    <w:rsid w:val="0099248F"/>
    <w:rsid w:val="009928E9"/>
    <w:rsid w:val="00994700"/>
    <w:rsid w:val="009A17D5"/>
    <w:rsid w:val="009A21EB"/>
    <w:rsid w:val="009A271A"/>
    <w:rsid w:val="009A5553"/>
    <w:rsid w:val="009C184C"/>
    <w:rsid w:val="009C19EE"/>
    <w:rsid w:val="009C7671"/>
    <w:rsid w:val="009C798D"/>
    <w:rsid w:val="009E79E2"/>
    <w:rsid w:val="009E7E02"/>
    <w:rsid w:val="00A07655"/>
    <w:rsid w:val="00A164F8"/>
    <w:rsid w:val="00A20147"/>
    <w:rsid w:val="00A20909"/>
    <w:rsid w:val="00A26683"/>
    <w:rsid w:val="00A35E42"/>
    <w:rsid w:val="00A4370B"/>
    <w:rsid w:val="00A47497"/>
    <w:rsid w:val="00A51840"/>
    <w:rsid w:val="00A55951"/>
    <w:rsid w:val="00A57A2B"/>
    <w:rsid w:val="00A64267"/>
    <w:rsid w:val="00A6474C"/>
    <w:rsid w:val="00A70A7A"/>
    <w:rsid w:val="00A7103B"/>
    <w:rsid w:val="00A83266"/>
    <w:rsid w:val="00A8418B"/>
    <w:rsid w:val="00A86C94"/>
    <w:rsid w:val="00A9447F"/>
    <w:rsid w:val="00AA4488"/>
    <w:rsid w:val="00AA468A"/>
    <w:rsid w:val="00AA5C2B"/>
    <w:rsid w:val="00AB0E09"/>
    <w:rsid w:val="00AB5242"/>
    <w:rsid w:val="00AC0271"/>
    <w:rsid w:val="00AC72EF"/>
    <w:rsid w:val="00AD4DE5"/>
    <w:rsid w:val="00AD5A69"/>
    <w:rsid w:val="00AD6472"/>
    <w:rsid w:val="00AE0773"/>
    <w:rsid w:val="00AE0DA0"/>
    <w:rsid w:val="00AE1B0F"/>
    <w:rsid w:val="00AE4B4F"/>
    <w:rsid w:val="00AF2D2A"/>
    <w:rsid w:val="00B04F83"/>
    <w:rsid w:val="00B07405"/>
    <w:rsid w:val="00B13B37"/>
    <w:rsid w:val="00B15D39"/>
    <w:rsid w:val="00B25826"/>
    <w:rsid w:val="00B2660C"/>
    <w:rsid w:val="00B4069C"/>
    <w:rsid w:val="00B410D0"/>
    <w:rsid w:val="00B4252F"/>
    <w:rsid w:val="00B46550"/>
    <w:rsid w:val="00B4791C"/>
    <w:rsid w:val="00B52C69"/>
    <w:rsid w:val="00B52E06"/>
    <w:rsid w:val="00B53D61"/>
    <w:rsid w:val="00B6097F"/>
    <w:rsid w:val="00B62445"/>
    <w:rsid w:val="00B65E72"/>
    <w:rsid w:val="00B71357"/>
    <w:rsid w:val="00B716CB"/>
    <w:rsid w:val="00B74472"/>
    <w:rsid w:val="00B763CB"/>
    <w:rsid w:val="00B93922"/>
    <w:rsid w:val="00B97AE7"/>
    <w:rsid w:val="00BA384C"/>
    <w:rsid w:val="00BA3CCA"/>
    <w:rsid w:val="00BA4F51"/>
    <w:rsid w:val="00BA6135"/>
    <w:rsid w:val="00BB2518"/>
    <w:rsid w:val="00BB2807"/>
    <w:rsid w:val="00BB6B4E"/>
    <w:rsid w:val="00BC138D"/>
    <w:rsid w:val="00BC4848"/>
    <w:rsid w:val="00BE2759"/>
    <w:rsid w:val="00BE3914"/>
    <w:rsid w:val="00BF0132"/>
    <w:rsid w:val="00BF62EB"/>
    <w:rsid w:val="00BF6395"/>
    <w:rsid w:val="00C05724"/>
    <w:rsid w:val="00C07254"/>
    <w:rsid w:val="00C13C0C"/>
    <w:rsid w:val="00C1424C"/>
    <w:rsid w:val="00C21759"/>
    <w:rsid w:val="00C23253"/>
    <w:rsid w:val="00C236C1"/>
    <w:rsid w:val="00C27A34"/>
    <w:rsid w:val="00C30109"/>
    <w:rsid w:val="00C43C7A"/>
    <w:rsid w:val="00C44669"/>
    <w:rsid w:val="00C50EA3"/>
    <w:rsid w:val="00C54131"/>
    <w:rsid w:val="00C653FF"/>
    <w:rsid w:val="00C669A2"/>
    <w:rsid w:val="00C70E56"/>
    <w:rsid w:val="00C71B2E"/>
    <w:rsid w:val="00C83DEE"/>
    <w:rsid w:val="00C850E6"/>
    <w:rsid w:val="00C973A9"/>
    <w:rsid w:val="00CA23FC"/>
    <w:rsid w:val="00CB0974"/>
    <w:rsid w:val="00CB6365"/>
    <w:rsid w:val="00CC399F"/>
    <w:rsid w:val="00CC3FED"/>
    <w:rsid w:val="00CC78D7"/>
    <w:rsid w:val="00CD03F7"/>
    <w:rsid w:val="00CD52C6"/>
    <w:rsid w:val="00CE2736"/>
    <w:rsid w:val="00CE4F94"/>
    <w:rsid w:val="00CF0FD7"/>
    <w:rsid w:val="00CF16C4"/>
    <w:rsid w:val="00CF2DEC"/>
    <w:rsid w:val="00CF743F"/>
    <w:rsid w:val="00D03E72"/>
    <w:rsid w:val="00D14E85"/>
    <w:rsid w:val="00D2670E"/>
    <w:rsid w:val="00D32C16"/>
    <w:rsid w:val="00D369D4"/>
    <w:rsid w:val="00D41A74"/>
    <w:rsid w:val="00D50F85"/>
    <w:rsid w:val="00D520AF"/>
    <w:rsid w:val="00D62F9C"/>
    <w:rsid w:val="00D63DE1"/>
    <w:rsid w:val="00D74005"/>
    <w:rsid w:val="00D7595C"/>
    <w:rsid w:val="00D76BB6"/>
    <w:rsid w:val="00D91697"/>
    <w:rsid w:val="00D924F6"/>
    <w:rsid w:val="00D9453B"/>
    <w:rsid w:val="00DA68CE"/>
    <w:rsid w:val="00DB54DF"/>
    <w:rsid w:val="00DD169F"/>
    <w:rsid w:val="00DE37F8"/>
    <w:rsid w:val="00DE47BB"/>
    <w:rsid w:val="00DE5BA8"/>
    <w:rsid w:val="00DF5717"/>
    <w:rsid w:val="00E04A06"/>
    <w:rsid w:val="00E14EC1"/>
    <w:rsid w:val="00E167BD"/>
    <w:rsid w:val="00E24E42"/>
    <w:rsid w:val="00E24FDE"/>
    <w:rsid w:val="00E257DF"/>
    <w:rsid w:val="00E31763"/>
    <w:rsid w:val="00E36F72"/>
    <w:rsid w:val="00E419EA"/>
    <w:rsid w:val="00E44829"/>
    <w:rsid w:val="00E46732"/>
    <w:rsid w:val="00E50491"/>
    <w:rsid w:val="00E56BBB"/>
    <w:rsid w:val="00E70542"/>
    <w:rsid w:val="00E93CD6"/>
    <w:rsid w:val="00E95325"/>
    <w:rsid w:val="00E95CE1"/>
    <w:rsid w:val="00EB3121"/>
    <w:rsid w:val="00EB4D09"/>
    <w:rsid w:val="00EB6CA5"/>
    <w:rsid w:val="00EC6130"/>
    <w:rsid w:val="00EC785D"/>
    <w:rsid w:val="00EC7BF3"/>
    <w:rsid w:val="00ED3E8E"/>
    <w:rsid w:val="00ED4ACB"/>
    <w:rsid w:val="00EE0653"/>
    <w:rsid w:val="00EE6DC9"/>
    <w:rsid w:val="00EF0D39"/>
    <w:rsid w:val="00EF370E"/>
    <w:rsid w:val="00F02081"/>
    <w:rsid w:val="00F1264A"/>
    <w:rsid w:val="00F2426B"/>
    <w:rsid w:val="00F40E16"/>
    <w:rsid w:val="00F4163E"/>
    <w:rsid w:val="00F50EAC"/>
    <w:rsid w:val="00F527B3"/>
    <w:rsid w:val="00F61935"/>
    <w:rsid w:val="00F640D8"/>
    <w:rsid w:val="00F64CC8"/>
    <w:rsid w:val="00F71BD5"/>
    <w:rsid w:val="00F87A7B"/>
    <w:rsid w:val="00F9466B"/>
    <w:rsid w:val="00F95190"/>
    <w:rsid w:val="00FA16BC"/>
    <w:rsid w:val="00FB48E1"/>
    <w:rsid w:val="00FC33CA"/>
    <w:rsid w:val="00FC6DAB"/>
    <w:rsid w:val="00FC7717"/>
    <w:rsid w:val="00FD6DB9"/>
    <w:rsid w:val="00FE414D"/>
    <w:rsid w:val="00FE45BD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54B9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2D54B9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2D54B9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2D54B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2D54B9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2D54B9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2D54B9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2D54B9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2D54B9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54B9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54B9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54B9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D54B9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2D54B9"/>
  </w:style>
  <w:style w:type="paragraph" w:styleId="a8">
    <w:name w:val="Body Text"/>
    <w:basedOn w:val="a"/>
    <w:link w:val="a9"/>
    <w:rsid w:val="002D54B9"/>
    <w:pPr>
      <w:jc w:val="center"/>
    </w:pPr>
    <w:rPr>
      <w:b/>
      <w:caps/>
      <w:sz w:val="24"/>
    </w:rPr>
  </w:style>
  <w:style w:type="character" w:customStyle="1" w:styleId="a9">
    <w:name w:val="Основной текст Знак"/>
    <w:basedOn w:val="a0"/>
    <w:link w:val="a8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2D54B9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2D54B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2D54B9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2D54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2D54B9"/>
    <w:rPr>
      <w:i/>
      <w:iCs/>
    </w:rPr>
  </w:style>
  <w:style w:type="paragraph" w:styleId="ae">
    <w:name w:val="footer"/>
    <w:basedOn w:val="a"/>
    <w:link w:val="af"/>
    <w:uiPriority w:val="99"/>
    <w:rsid w:val="002D5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5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D54B9"/>
    <w:rPr>
      <w:color w:val="800080"/>
      <w:u w:val="single"/>
    </w:rPr>
  </w:style>
  <w:style w:type="paragraph" w:customStyle="1" w:styleId="xl65">
    <w:name w:val="xl65"/>
    <w:basedOn w:val="a"/>
    <w:rsid w:val="002D54B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2D54B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2D54B9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2D54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2D54B9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2D54B9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2D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4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rsid w:val="002D54B9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D5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2D54B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2D54B9"/>
  </w:style>
  <w:style w:type="character" w:customStyle="1" w:styleId="apple-style-span">
    <w:name w:val="apple-style-span"/>
    <w:rsid w:val="002D54B9"/>
  </w:style>
  <w:style w:type="character" w:customStyle="1" w:styleId="apple-converted-space">
    <w:name w:val="apple-converted-space"/>
    <w:rsid w:val="002D54B9"/>
  </w:style>
  <w:style w:type="paragraph" w:customStyle="1" w:styleId="14">
    <w:name w:val="Обычный + 14 пт"/>
    <w:aliases w:val="По ширине,Первая строка:  1.25 см"/>
    <w:basedOn w:val="a"/>
    <w:rsid w:val="007C29AD"/>
    <w:pPr>
      <w:jc w:val="center"/>
    </w:pPr>
    <w:rPr>
      <w:b/>
      <w:szCs w:val="28"/>
    </w:rPr>
  </w:style>
  <w:style w:type="paragraph" w:customStyle="1" w:styleId="ConsPlusTitle">
    <w:name w:val="ConsPlusTitle"/>
    <w:uiPriority w:val="99"/>
    <w:rsid w:val="00D3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3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43563D"/>
  </w:style>
  <w:style w:type="table" w:customStyle="1" w:styleId="24">
    <w:name w:val="Сетка таблицы2"/>
    <w:basedOn w:val="a1"/>
    <w:next w:val="a3"/>
    <w:uiPriority w:val="59"/>
    <w:rsid w:val="004356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54B9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2D54B9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2D54B9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2D54B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2D54B9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2D54B9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2D54B9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2D54B9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2D54B9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54B9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54B9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54B9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D54B9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2D54B9"/>
  </w:style>
  <w:style w:type="paragraph" w:styleId="a8">
    <w:name w:val="Body Text"/>
    <w:basedOn w:val="a"/>
    <w:link w:val="a9"/>
    <w:rsid w:val="002D54B9"/>
    <w:pPr>
      <w:jc w:val="center"/>
    </w:pPr>
    <w:rPr>
      <w:b/>
      <w:caps/>
      <w:sz w:val="24"/>
    </w:rPr>
  </w:style>
  <w:style w:type="character" w:customStyle="1" w:styleId="a9">
    <w:name w:val="Основной текст Знак"/>
    <w:basedOn w:val="a0"/>
    <w:link w:val="a8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2D54B9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2D54B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2D54B9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2D54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2D54B9"/>
    <w:rPr>
      <w:i/>
      <w:iCs/>
    </w:rPr>
  </w:style>
  <w:style w:type="paragraph" w:styleId="ae">
    <w:name w:val="footer"/>
    <w:basedOn w:val="a"/>
    <w:link w:val="af"/>
    <w:uiPriority w:val="99"/>
    <w:rsid w:val="002D5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5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D54B9"/>
    <w:rPr>
      <w:color w:val="800080"/>
      <w:u w:val="single"/>
    </w:rPr>
  </w:style>
  <w:style w:type="paragraph" w:customStyle="1" w:styleId="xl65">
    <w:name w:val="xl65"/>
    <w:basedOn w:val="a"/>
    <w:rsid w:val="002D54B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2D54B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2D54B9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2D54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2D54B9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2D54B9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2D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4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rsid w:val="002D54B9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D5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2D54B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2D54B9"/>
  </w:style>
  <w:style w:type="character" w:customStyle="1" w:styleId="apple-style-span">
    <w:name w:val="apple-style-span"/>
    <w:rsid w:val="002D54B9"/>
  </w:style>
  <w:style w:type="character" w:customStyle="1" w:styleId="apple-converted-space">
    <w:name w:val="apple-converted-space"/>
    <w:rsid w:val="002D54B9"/>
  </w:style>
  <w:style w:type="paragraph" w:customStyle="1" w:styleId="14">
    <w:name w:val="Обычный + 14 пт"/>
    <w:aliases w:val="По ширине,Первая строка:  1.25 см"/>
    <w:basedOn w:val="a"/>
    <w:rsid w:val="007C29AD"/>
    <w:pPr>
      <w:jc w:val="center"/>
    </w:pPr>
    <w:rPr>
      <w:b/>
      <w:szCs w:val="28"/>
    </w:rPr>
  </w:style>
  <w:style w:type="paragraph" w:customStyle="1" w:styleId="ConsPlusTitle">
    <w:name w:val="ConsPlusTitle"/>
    <w:uiPriority w:val="99"/>
    <w:rsid w:val="00D3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3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43563D"/>
  </w:style>
  <w:style w:type="table" w:customStyle="1" w:styleId="24">
    <w:name w:val="Сетка таблицы2"/>
    <w:basedOn w:val="a1"/>
    <w:next w:val="a3"/>
    <w:uiPriority w:val="59"/>
    <w:rsid w:val="004356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1BCCA8CAAC5B9E653560139CAAC831200C4E06C2B4C6BBEECBA930694A3E45B1FCAABCF6BBV5H2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1BCCA8CAAC5B9E653560139CAAC831200C4E06C2B4C6BBEECBA930694A3E45B1FCAABCF6BBV5H2M" TargetMode="External"/><Relationship Id="rId17" Type="http://schemas.openxmlformats.org/officeDocument/2006/relationships/hyperlink" Target="consultantplus://offline/ref=DD1BCCA8CAAC5B9E653560139CAAC831200C4E06C2B4C6BBEECBA930694A3E45B1FCAABCF6BBV5H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1BCCA8CAAC5B9E653560139CAAC831200C4E06C2B4C6BBEECBA930694A3E45B1FCAABCF6BBV5H2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1BCCA8CAAC5B9E653560139CAAC831200C4E06C2B4C6BBEECBA930694A3E45B1FCAABCF6BBV5H2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1BCCA8CAAC5B9E653560139CAAC831200C4E06C2B4C6BBEECBA930694A3E45B1FCAABCF6BBV5H2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Relationship Id="rId14" Type="http://schemas.openxmlformats.org/officeDocument/2006/relationships/hyperlink" Target="consultantplus://offline/ref=DD1BCCA8CAAC5B9E653560139CAAC831200C4E06C2B4C6BBEECBA930694A3E45B1FCAABCF6BBV5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6315-B52E-4B50-B483-8625A4B8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5460</Words>
  <Characters>31127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Глухарева Светлана Юрьевна</dc:creator>
  <cp:lastModifiedBy>Акимова Алина Ринатовна</cp:lastModifiedBy>
  <cp:revision>21</cp:revision>
  <cp:lastPrinted>2018-12-13T14:05:00Z</cp:lastPrinted>
  <dcterms:created xsi:type="dcterms:W3CDTF">2017-12-14T16:30:00Z</dcterms:created>
  <dcterms:modified xsi:type="dcterms:W3CDTF">2018-12-14T15:09:00Z</dcterms:modified>
</cp:coreProperties>
</file>